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66D40" w14:textId="77777777" w:rsidR="004C7B77" w:rsidRDefault="006B4FE5" w:rsidP="004C7B77">
      <w:pPr>
        <w:jc w:val="center"/>
        <w:rPr>
          <w:b/>
          <w:bCs/>
        </w:rPr>
      </w:pPr>
      <w:r w:rsidRPr="009F4F70">
        <w:rPr>
          <w:b/>
          <w:bCs/>
          <w:lang w:val="cy-GB"/>
        </w:rPr>
        <w:t xml:space="preserve">ARCHWILIAD </w:t>
      </w:r>
    </w:p>
    <w:p w14:paraId="75F66D41" w14:textId="77777777" w:rsidR="004C7B77" w:rsidRDefault="006B4FE5" w:rsidP="004C7B77">
      <w:pPr>
        <w:jc w:val="center"/>
        <w:rPr>
          <w:b/>
          <w:bCs/>
        </w:rPr>
      </w:pPr>
      <w:r w:rsidRPr="009F4F70">
        <w:rPr>
          <w:b/>
          <w:bCs/>
          <w:lang w:val="cy-GB"/>
        </w:rPr>
        <w:t xml:space="preserve">CYNLLUN DATBLYGU LLEOL DIWYGIEDIG </w:t>
      </w:r>
    </w:p>
    <w:p w14:paraId="75F66D42" w14:textId="77777777" w:rsidR="004C7B77" w:rsidRDefault="006B4FE5" w:rsidP="004C7B77">
      <w:pPr>
        <w:jc w:val="center"/>
        <w:rPr>
          <w:b/>
          <w:bCs/>
        </w:rPr>
      </w:pPr>
      <w:r w:rsidRPr="009F4F70">
        <w:rPr>
          <w:b/>
          <w:bCs/>
          <w:lang w:val="cy-GB"/>
        </w:rPr>
        <w:t>SIR GAERFYRDDIN (2018-2033)</w:t>
      </w:r>
    </w:p>
    <w:p w14:paraId="75F66D43" w14:textId="77777777" w:rsidR="004C7B77" w:rsidRDefault="004C7B77" w:rsidP="004C7B77">
      <w:pPr>
        <w:pBdr>
          <w:bottom w:val="single" w:sz="4" w:space="1" w:color="auto"/>
        </w:pBdr>
        <w:jc w:val="center"/>
        <w:rPr>
          <w:b/>
          <w:bCs/>
        </w:rPr>
      </w:pPr>
    </w:p>
    <w:p w14:paraId="75F66D44" w14:textId="77777777" w:rsidR="00023EEC" w:rsidRPr="00081D8B" w:rsidRDefault="006B4FE5" w:rsidP="00023EEC">
      <w:pPr>
        <w:ind w:left="720" w:firstLine="720"/>
      </w:pPr>
      <w:r>
        <w:rPr>
          <w:b/>
          <w:bCs/>
          <w:lang w:val="cy-GB"/>
        </w:rPr>
        <w:t xml:space="preserve">Sesiwn Gwrandawiad 4 – </w:t>
      </w:r>
      <w:r>
        <w:rPr>
          <w:lang w:val="cy-GB"/>
        </w:rPr>
        <w:t xml:space="preserve">Pobl a Lleoedd Ffyniannus – Cyflogaeth, yr </w:t>
      </w:r>
      <w:bookmarkStart w:id="0" w:name="_Hlk171579399"/>
      <w:r>
        <w:rPr>
          <w:lang w:val="cy-GB"/>
        </w:rPr>
        <w:t>Economi Ymwelwyr a Seilwaith</w:t>
      </w:r>
    </w:p>
    <w:bookmarkEnd w:id="0"/>
    <w:p w14:paraId="75F66D45" w14:textId="77777777" w:rsidR="004C7B77" w:rsidRDefault="004C7B77" w:rsidP="004C7B77">
      <w:pPr>
        <w:jc w:val="center"/>
        <w:rPr>
          <w:b/>
          <w:bCs/>
        </w:rPr>
      </w:pPr>
    </w:p>
    <w:p w14:paraId="75F66D46" w14:textId="77777777" w:rsidR="004C7B77" w:rsidRDefault="006B4FE5" w:rsidP="004C7B77">
      <w:pPr>
        <w:jc w:val="center"/>
        <w:rPr>
          <w:b/>
          <w:bCs/>
        </w:rPr>
      </w:pPr>
      <w:r>
        <w:rPr>
          <w:b/>
          <w:bCs/>
          <w:lang w:val="cy-GB"/>
        </w:rPr>
        <w:t>Dydd Mawrth, 22 Hydref 2024 rhwng 10:00 a 17:00</w:t>
      </w:r>
    </w:p>
    <w:p w14:paraId="75F66D47" w14:textId="77777777" w:rsidR="004C7B77" w:rsidRDefault="004C7B77"/>
    <w:tbl>
      <w:tblPr>
        <w:tblStyle w:val="TableGrid"/>
        <w:tblW w:w="13745" w:type="dxa"/>
        <w:tblLayout w:type="fixed"/>
        <w:tblLook w:val="04A0" w:firstRow="1" w:lastRow="0" w:firstColumn="1" w:lastColumn="0" w:noHBand="0" w:noVBand="1"/>
      </w:tblPr>
      <w:tblGrid>
        <w:gridCol w:w="1129"/>
        <w:gridCol w:w="10348"/>
        <w:gridCol w:w="2268"/>
      </w:tblGrid>
      <w:tr w:rsidR="00BD0782" w14:paraId="75F66D4B" w14:textId="77777777" w:rsidTr="00F9760C">
        <w:tc>
          <w:tcPr>
            <w:tcW w:w="1129" w:type="dxa"/>
            <w:shd w:val="clear" w:color="auto" w:fill="000000" w:themeFill="text1"/>
          </w:tcPr>
          <w:p w14:paraId="75F66D48" w14:textId="77777777" w:rsidR="00F9760C" w:rsidRPr="004C7B77" w:rsidRDefault="006B4FE5">
            <w:pPr>
              <w:rPr>
                <w:color w:val="FFFFFF" w:themeColor="background1"/>
              </w:rPr>
            </w:pPr>
            <w:r w:rsidRPr="004C7B77">
              <w:rPr>
                <w:color w:val="FFFFFF" w:themeColor="background1"/>
                <w:lang w:val="cy-GB"/>
              </w:rPr>
              <w:t>Pwynt Gweithredu</w:t>
            </w:r>
          </w:p>
        </w:tc>
        <w:tc>
          <w:tcPr>
            <w:tcW w:w="10348" w:type="dxa"/>
            <w:shd w:val="clear" w:color="auto" w:fill="000000" w:themeFill="text1"/>
          </w:tcPr>
          <w:p w14:paraId="75F66D49" w14:textId="77777777" w:rsidR="00F9760C" w:rsidRPr="004C7B77" w:rsidRDefault="006B4FE5">
            <w:pPr>
              <w:rPr>
                <w:color w:val="FFFFFF" w:themeColor="background1"/>
              </w:rPr>
            </w:pPr>
            <w:r w:rsidRPr="004C7B77">
              <w:rPr>
                <w:color w:val="FFFFFF" w:themeColor="background1"/>
                <w:lang w:val="cy-GB"/>
              </w:rPr>
              <w:t>Ymateb y Cyngor / Newidiadau a gynigir yn sgil Materion a Godwyd</w:t>
            </w:r>
          </w:p>
        </w:tc>
        <w:tc>
          <w:tcPr>
            <w:tcW w:w="2268" w:type="dxa"/>
            <w:shd w:val="clear" w:color="auto" w:fill="000000" w:themeFill="text1"/>
          </w:tcPr>
          <w:p w14:paraId="75F66D4A" w14:textId="77777777" w:rsidR="00F9760C" w:rsidRPr="004C7B77" w:rsidRDefault="006B4FE5">
            <w:pPr>
              <w:rPr>
                <w:color w:val="FFFFFF" w:themeColor="background1"/>
              </w:rPr>
            </w:pPr>
            <w:r>
              <w:rPr>
                <w:color w:val="FFFFFF" w:themeColor="background1"/>
                <w:lang w:val="cy-GB"/>
              </w:rPr>
              <w:t>Sylwadau'r Arolygwyr</w:t>
            </w:r>
          </w:p>
        </w:tc>
      </w:tr>
      <w:tr w:rsidR="00BD0782" w14:paraId="75F66D98" w14:textId="77777777" w:rsidTr="00F9760C">
        <w:tc>
          <w:tcPr>
            <w:tcW w:w="1129" w:type="dxa"/>
            <w:shd w:val="clear" w:color="auto" w:fill="auto"/>
          </w:tcPr>
          <w:p w14:paraId="75F66D4C" w14:textId="77777777" w:rsidR="00F9760C" w:rsidRPr="003E40E8" w:rsidRDefault="006B4FE5" w:rsidP="008173CE">
            <w:pPr>
              <w:spacing w:line="276" w:lineRule="auto"/>
              <w:rPr>
                <w:rFonts w:ascii="Arial" w:hAnsi="Arial" w:cs="Arial"/>
              </w:rPr>
            </w:pPr>
            <w:r w:rsidRPr="003E40E8">
              <w:rPr>
                <w:rFonts w:ascii="Arial" w:hAnsi="Arial" w:cs="Arial"/>
                <w:b/>
                <w:bCs/>
                <w:lang w:val="cy-GB"/>
              </w:rPr>
              <w:t>AP4/1</w:t>
            </w:r>
          </w:p>
          <w:p w14:paraId="75F66D4D" w14:textId="77777777" w:rsidR="00F9760C" w:rsidRPr="003E40E8" w:rsidRDefault="00F9760C" w:rsidP="00417478">
            <w:pPr>
              <w:pStyle w:val="ListParagraph"/>
              <w:spacing w:line="276" w:lineRule="auto"/>
              <w:ind w:left="360"/>
              <w:rPr>
                <w:rFonts w:ascii="Arial" w:hAnsi="Arial" w:cs="Arial"/>
              </w:rPr>
            </w:pPr>
          </w:p>
          <w:p w14:paraId="75F66D4E" w14:textId="77777777" w:rsidR="00F9760C" w:rsidRPr="003E40E8" w:rsidRDefault="00F9760C" w:rsidP="00417478">
            <w:pPr>
              <w:pStyle w:val="ListParagraph"/>
              <w:spacing w:line="276" w:lineRule="auto"/>
              <w:ind w:left="360"/>
              <w:rPr>
                <w:rFonts w:ascii="Arial" w:hAnsi="Arial" w:cs="Arial"/>
              </w:rPr>
            </w:pPr>
          </w:p>
          <w:p w14:paraId="75F66D4F" w14:textId="77777777" w:rsidR="00F9760C" w:rsidRPr="003E40E8" w:rsidRDefault="00F9760C" w:rsidP="00417478">
            <w:pPr>
              <w:pStyle w:val="ListParagraph"/>
              <w:spacing w:line="276" w:lineRule="auto"/>
              <w:ind w:left="360"/>
              <w:rPr>
                <w:rFonts w:ascii="Arial" w:hAnsi="Arial" w:cs="Arial"/>
              </w:rPr>
            </w:pPr>
          </w:p>
          <w:p w14:paraId="75F66D50" w14:textId="77777777" w:rsidR="00F9760C" w:rsidRPr="003E40E8" w:rsidRDefault="00F9760C" w:rsidP="00417478">
            <w:pPr>
              <w:pStyle w:val="ListParagraph"/>
              <w:spacing w:line="276" w:lineRule="auto"/>
              <w:ind w:left="360"/>
              <w:rPr>
                <w:rFonts w:ascii="Arial" w:hAnsi="Arial" w:cs="Arial"/>
              </w:rPr>
            </w:pPr>
          </w:p>
          <w:p w14:paraId="75F66D51" w14:textId="77777777" w:rsidR="00F9760C" w:rsidRPr="003E40E8" w:rsidRDefault="00F9760C" w:rsidP="00417478">
            <w:pPr>
              <w:pStyle w:val="ListParagraph"/>
              <w:spacing w:line="276" w:lineRule="auto"/>
              <w:ind w:left="360"/>
              <w:rPr>
                <w:rFonts w:ascii="Arial" w:hAnsi="Arial" w:cs="Arial"/>
              </w:rPr>
            </w:pPr>
          </w:p>
          <w:p w14:paraId="75F66D52" w14:textId="77777777" w:rsidR="00F9760C" w:rsidRPr="003E40E8" w:rsidRDefault="00F9760C" w:rsidP="00417478">
            <w:pPr>
              <w:pStyle w:val="ListParagraph"/>
              <w:spacing w:line="276" w:lineRule="auto"/>
              <w:ind w:left="360"/>
              <w:rPr>
                <w:rFonts w:ascii="Arial" w:hAnsi="Arial" w:cs="Arial"/>
              </w:rPr>
            </w:pPr>
          </w:p>
          <w:p w14:paraId="75F66D53" w14:textId="77777777" w:rsidR="00F9760C" w:rsidRPr="003E40E8" w:rsidRDefault="00F9760C" w:rsidP="00417478">
            <w:pPr>
              <w:pStyle w:val="ListParagraph"/>
              <w:spacing w:line="276" w:lineRule="auto"/>
              <w:ind w:left="360"/>
              <w:rPr>
                <w:rFonts w:ascii="Arial" w:hAnsi="Arial" w:cs="Arial"/>
              </w:rPr>
            </w:pPr>
          </w:p>
          <w:p w14:paraId="75F66D54" w14:textId="77777777" w:rsidR="00F9760C" w:rsidRPr="003E40E8" w:rsidRDefault="00F9760C" w:rsidP="00417478">
            <w:pPr>
              <w:pStyle w:val="ListParagraph"/>
              <w:spacing w:line="276" w:lineRule="auto"/>
              <w:ind w:left="360"/>
              <w:rPr>
                <w:rFonts w:ascii="Arial" w:hAnsi="Arial" w:cs="Arial"/>
              </w:rPr>
            </w:pPr>
          </w:p>
          <w:p w14:paraId="75F66D55" w14:textId="77777777" w:rsidR="00F9760C" w:rsidRPr="003E40E8" w:rsidRDefault="00F9760C" w:rsidP="00417478">
            <w:pPr>
              <w:pStyle w:val="ListParagraph"/>
              <w:spacing w:line="276" w:lineRule="auto"/>
              <w:ind w:left="360"/>
              <w:rPr>
                <w:rFonts w:ascii="Arial" w:hAnsi="Arial" w:cs="Arial"/>
              </w:rPr>
            </w:pPr>
          </w:p>
          <w:p w14:paraId="75F66D56" w14:textId="77777777" w:rsidR="00F9760C" w:rsidRPr="003E40E8" w:rsidRDefault="00F9760C" w:rsidP="00417478">
            <w:pPr>
              <w:pStyle w:val="ListParagraph"/>
              <w:spacing w:line="276" w:lineRule="auto"/>
              <w:ind w:left="360"/>
              <w:rPr>
                <w:rFonts w:ascii="Arial" w:hAnsi="Arial" w:cs="Arial"/>
              </w:rPr>
            </w:pPr>
          </w:p>
          <w:p w14:paraId="75F66D57" w14:textId="77777777" w:rsidR="00F9760C" w:rsidRPr="003E40E8" w:rsidRDefault="00F9760C" w:rsidP="00417478">
            <w:pPr>
              <w:pStyle w:val="ListParagraph"/>
              <w:spacing w:line="276" w:lineRule="auto"/>
              <w:ind w:left="360"/>
              <w:rPr>
                <w:rFonts w:ascii="Arial" w:hAnsi="Arial" w:cs="Arial"/>
              </w:rPr>
            </w:pPr>
          </w:p>
          <w:p w14:paraId="75F66D58" w14:textId="77777777" w:rsidR="00F9760C" w:rsidRPr="003E40E8" w:rsidRDefault="00F9760C" w:rsidP="00417478">
            <w:pPr>
              <w:pStyle w:val="ListParagraph"/>
              <w:spacing w:line="276" w:lineRule="auto"/>
              <w:ind w:left="360"/>
              <w:rPr>
                <w:rFonts w:ascii="Arial" w:hAnsi="Arial" w:cs="Arial"/>
              </w:rPr>
            </w:pPr>
          </w:p>
          <w:p w14:paraId="75F66D59" w14:textId="77777777" w:rsidR="00F9760C" w:rsidRPr="003E40E8" w:rsidRDefault="00F9760C" w:rsidP="00417478">
            <w:pPr>
              <w:pStyle w:val="ListParagraph"/>
              <w:spacing w:line="276" w:lineRule="auto"/>
              <w:ind w:left="360"/>
              <w:rPr>
                <w:rFonts w:ascii="Arial" w:hAnsi="Arial" w:cs="Arial"/>
              </w:rPr>
            </w:pPr>
          </w:p>
          <w:p w14:paraId="75F66D5A" w14:textId="77777777" w:rsidR="00F9760C" w:rsidRPr="003E40E8" w:rsidRDefault="00F9760C" w:rsidP="00417478">
            <w:pPr>
              <w:pStyle w:val="ListParagraph"/>
              <w:spacing w:line="276" w:lineRule="auto"/>
              <w:ind w:left="360"/>
              <w:rPr>
                <w:rFonts w:ascii="Arial" w:hAnsi="Arial" w:cs="Arial"/>
              </w:rPr>
            </w:pPr>
          </w:p>
          <w:p w14:paraId="75F66D5B" w14:textId="77777777" w:rsidR="00F9760C" w:rsidRPr="003E40E8" w:rsidRDefault="00F9760C" w:rsidP="00417478">
            <w:pPr>
              <w:pStyle w:val="ListParagraph"/>
              <w:spacing w:line="276" w:lineRule="auto"/>
              <w:ind w:left="360"/>
              <w:rPr>
                <w:rFonts w:ascii="Arial" w:hAnsi="Arial" w:cs="Arial"/>
              </w:rPr>
            </w:pPr>
          </w:p>
          <w:p w14:paraId="75F66D5C" w14:textId="77777777" w:rsidR="00F9760C" w:rsidRPr="003E40E8" w:rsidRDefault="00F9760C" w:rsidP="00417478">
            <w:pPr>
              <w:pStyle w:val="ListParagraph"/>
              <w:spacing w:line="276" w:lineRule="auto"/>
              <w:ind w:left="360"/>
              <w:rPr>
                <w:rFonts w:ascii="Arial" w:hAnsi="Arial" w:cs="Arial"/>
              </w:rPr>
            </w:pPr>
          </w:p>
          <w:p w14:paraId="75F66D5D" w14:textId="77777777" w:rsidR="00F9760C" w:rsidRPr="003E40E8" w:rsidRDefault="00F9760C" w:rsidP="00417478">
            <w:pPr>
              <w:pStyle w:val="ListParagraph"/>
              <w:spacing w:line="276" w:lineRule="auto"/>
              <w:ind w:left="360"/>
              <w:rPr>
                <w:rFonts w:ascii="Arial" w:hAnsi="Arial" w:cs="Arial"/>
              </w:rPr>
            </w:pPr>
          </w:p>
          <w:p w14:paraId="75F66D5E" w14:textId="77777777" w:rsidR="00F9760C" w:rsidRPr="003E40E8" w:rsidRDefault="00F9760C" w:rsidP="00417478">
            <w:pPr>
              <w:pStyle w:val="ListParagraph"/>
              <w:spacing w:line="276" w:lineRule="auto"/>
              <w:ind w:left="360"/>
              <w:rPr>
                <w:rFonts w:ascii="Arial" w:hAnsi="Arial" w:cs="Arial"/>
              </w:rPr>
            </w:pPr>
          </w:p>
          <w:p w14:paraId="75F66D5F" w14:textId="77777777" w:rsidR="00F9760C" w:rsidRPr="003E40E8" w:rsidRDefault="00F9760C" w:rsidP="00417478">
            <w:pPr>
              <w:pStyle w:val="ListParagraph"/>
              <w:spacing w:line="276" w:lineRule="auto"/>
              <w:ind w:left="360"/>
              <w:rPr>
                <w:rFonts w:ascii="Arial" w:hAnsi="Arial" w:cs="Arial"/>
              </w:rPr>
            </w:pPr>
          </w:p>
          <w:p w14:paraId="75F66D60" w14:textId="77777777" w:rsidR="00F9760C" w:rsidRPr="003E40E8" w:rsidRDefault="00F9760C" w:rsidP="008173CE">
            <w:pPr>
              <w:rPr>
                <w:rFonts w:ascii="Arial" w:hAnsi="Arial" w:cs="Arial"/>
              </w:rPr>
            </w:pPr>
          </w:p>
          <w:p w14:paraId="75F66D61" w14:textId="77777777" w:rsidR="00F9760C" w:rsidRPr="003E40E8" w:rsidRDefault="00F9760C" w:rsidP="008173CE">
            <w:pPr>
              <w:rPr>
                <w:rFonts w:ascii="Arial" w:hAnsi="Arial" w:cs="Arial"/>
              </w:rPr>
            </w:pPr>
          </w:p>
        </w:tc>
        <w:tc>
          <w:tcPr>
            <w:tcW w:w="10348" w:type="dxa"/>
          </w:tcPr>
          <w:p w14:paraId="75F66D62" w14:textId="77777777" w:rsidR="00F9760C" w:rsidRPr="003E40E8" w:rsidRDefault="006B4FE5">
            <w:pPr>
              <w:rPr>
                <w:rFonts w:ascii="Arial" w:hAnsi="Arial" w:cs="Arial"/>
              </w:rPr>
            </w:pPr>
            <w:r w:rsidRPr="003E40E8">
              <w:rPr>
                <w:rFonts w:ascii="Arial" w:hAnsi="Arial" w:cs="Arial"/>
                <w:lang w:val="cy-GB"/>
              </w:rPr>
              <w:lastRenderedPageBreak/>
              <w:t>Diwygio Polisi SP7 fel a ganlyn:</w:t>
            </w:r>
          </w:p>
          <w:p w14:paraId="75F66D63" w14:textId="77777777" w:rsidR="00F9760C" w:rsidRPr="003E40E8" w:rsidRDefault="00F9760C">
            <w:pPr>
              <w:rPr>
                <w:rFonts w:ascii="Arial" w:hAnsi="Arial" w:cs="Arial"/>
              </w:rPr>
            </w:pPr>
          </w:p>
          <w:p w14:paraId="75F66D64" w14:textId="77777777" w:rsidR="00F9760C" w:rsidRPr="003E40E8" w:rsidRDefault="006B4FE5" w:rsidP="0011475E">
            <w:pPr>
              <w:ind w:right="147"/>
              <w:rPr>
                <w:rFonts w:ascii="Arial" w:eastAsia="Times New Roman" w:hAnsi="Arial" w:cs="Arial"/>
                <w:b/>
                <w:color w:val="F1A983" w:themeColor="accent2" w:themeTint="99"/>
                <w:lang w:eastAsia="en-GB"/>
              </w:rPr>
            </w:pPr>
            <w:bookmarkStart w:id="1" w:name="SP7"/>
            <w:r w:rsidRPr="003E40E8">
              <w:rPr>
                <w:rFonts w:ascii="Arial" w:eastAsia="Times New Roman" w:hAnsi="Arial" w:cs="Arial"/>
                <w:b/>
                <w:bCs/>
                <w:color w:val="F1A983" w:themeColor="accent2" w:themeTint="99"/>
                <w:lang w:val="cy-GB" w:eastAsia="en-GB"/>
              </w:rPr>
              <w:t>Polisi Strategol – SP 7: Cyflogaeth a'r Economi</w:t>
            </w:r>
            <w:bookmarkEnd w:id="1"/>
          </w:p>
          <w:p w14:paraId="75F66D65" w14:textId="77777777" w:rsidR="00F9760C" w:rsidRPr="003E40E8" w:rsidRDefault="006B4FE5" w:rsidP="0011475E">
            <w:pPr>
              <w:ind w:right="147"/>
              <w:rPr>
                <w:rFonts w:ascii="Arial" w:eastAsia="Times New Roman" w:hAnsi="Arial" w:cs="Arial"/>
                <w:b/>
                <w:lang w:eastAsia="en-GB"/>
              </w:rPr>
            </w:pPr>
            <w:r w:rsidRPr="00D31AC0">
              <w:rPr>
                <w:rFonts w:ascii="Arial" w:eastAsia="Times New Roman" w:hAnsi="Arial" w:cs="Arial"/>
                <w:b/>
                <w:bCs/>
                <w:lang w:val="cy-GB" w:eastAsia="en-GB"/>
              </w:rPr>
              <w:t xml:space="preserve">Mae </w:t>
            </w:r>
            <w:r w:rsidRPr="00D31AC0">
              <w:rPr>
                <w:rFonts w:ascii="Arial" w:eastAsia="Times New Roman" w:hAnsi="Arial" w:cs="Arial"/>
                <w:b/>
                <w:bCs/>
                <w:strike/>
                <w:color w:val="FF0000"/>
                <w:lang w:val="cy-GB" w:eastAsia="en-GB"/>
              </w:rPr>
              <w:t>digon o dir</w:t>
            </w:r>
            <w:r w:rsidRPr="00D31AC0">
              <w:rPr>
                <w:rFonts w:ascii="Arial" w:eastAsia="Times New Roman" w:hAnsi="Arial" w:cs="Arial"/>
                <w:b/>
                <w:bCs/>
                <w:color w:val="FF0000"/>
                <w:lang w:val="cy-GB" w:eastAsia="en-GB"/>
              </w:rPr>
              <w:t xml:space="preserve"> </w:t>
            </w:r>
            <w:r w:rsidRPr="009C1616">
              <w:rPr>
                <w:rFonts w:ascii="Arial" w:eastAsia="Times New Roman" w:hAnsi="Arial" w:cs="Arial"/>
                <w:b/>
                <w:bCs/>
                <w:color w:val="00B050"/>
                <w:lang w:val="cy-GB" w:eastAsia="en-GB"/>
              </w:rPr>
              <w:t xml:space="preserve">tir </w:t>
            </w:r>
            <w:r w:rsidRPr="003E40E8">
              <w:rPr>
                <w:rFonts w:ascii="Arial" w:eastAsia="Times New Roman" w:hAnsi="Arial" w:cs="Arial"/>
                <w:b/>
                <w:bCs/>
                <w:lang w:val="cy-GB" w:eastAsia="en-GB"/>
              </w:rPr>
              <w:t xml:space="preserve">wedi'i ddyrannu ar gyfer darparu 71.21 hectar o ddarpariaeth cyflogaeth ar gyfer cyfnod y Cynllun yn unol â Fframwaith Anheddau'r Cynllun (Polisi SP3) ac egwyddorion cynaliadwyedd. </w:t>
            </w:r>
          </w:p>
          <w:p w14:paraId="75F66D66" w14:textId="77777777" w:rsidR="00F9760C" w:rsidRPr="003E40E8" w:rsidRDefault="006B4FE5" w:rsidP="0011475E">
            <w:pPr>
              <w:ind w:right="147"/>
              <w:rPr>
                <w:rFonts w:ascii="Arial" w:hAnsi="Arial" w:cs="Arial"/>
                <w:b/>
              </w:rPr>
            </w:pPr>
            <w:r w:rsidRPr="003E40E8">
              <w:rPr>
                <w:rFonts w:ascii="Arial" w:hAnsi="Arial" w:cs="Arial"/>
                <w:b/>
                <w:bCs/>
                <w:lang w:val="cy-GB"/>
              </w:rPr>
              <w:t>Mae'r dull cynaliadwy o ddarparu tir cyflogaeth yn adlewyrchu'r canlynol:</w:t>
            </w:r>
          </w:p>
          <w:p w14:paraId="75F66D67" w14:textId="77777777" w:rsidR="00F9760C" w:rsidRPr="003E40E8" w:rsidRDefault="00F9760C" w:rsidP="0011475E">
            <w:pPr>
              <w:ind w:right="147"/>
              <w:rPr>
                <w:rFonts w:ascii="Arial" w:hAnsi="Arial" w:cs="Arial"/>
                <w:b/>
              </w:rPr>
            </w:pPr>
          </w:p>
          <w:p w14:paraId="75F66D68" w14:textId="77777777" w:rsidR="00F9760C" w:rsidRPr="003E40E8" w:rsidRDefault="006B4FE5" w:rsidP="00B275E6">
            <w:pPr>
              <w:ind w:right="147"/>
              <w:rPr>
                <w:rFonts w:ascii="Arial" w:hAnsi="Arial" w:cs="Arial"/>
                <w:b/>
              </w:rPr>
            </w:pPr>
            <w:r w:rsidRPr="003E40E8">
              <w:rPr>
                <w:rFonts w:ascii="Arial" w:hAnsi="Arial" w:cs="Arial"/>
                <w:b/>
                <w:bCs/>
                <w:strike/>
                <w:color w:val="FF0000"/>
                <w:lang w:val="cy-GB"/>
              </w:rPr>
              <w:t>1)</w:t>
            </w:r>
            <w:r w:rsidRPr="003E40E8">
              <w:rPr>
                <w:rFonts w:ascii="Arial" w:hAnsi="Arial" w:cs="Arial"/>
                <w:b/>
                <w:bCs/>
                <w:color w:val="FF0000"/>
                <w:lang w:val="cy-GB"/>
              </w:rPr>
              <w:t xml:space="preserve"> </w:t>
            </w:r>
            <w:r w:rsidRPr="003E40E8">
              <w:rPr>
                <w:rFonts w:ascii="Arial" w:hAnsi="Arial" w:cs="Arial"/>
                <w:b/>
                <w:bCs/>
                <w:color w:val="00B050"/>
                <w:lang w:val="cy-GB"/>
              </w:rPr>
              <w:t xml:space="preserve">a) </w:t>
            </w:r>
            <w:r w:rsidRPr="003E40E8">
              <w:rPr>
                <w:rFonts w:ascii="Arial" w:hAnsi="Arial" w:cs="Arial"/>
                <w:b/>
                <w:bCs/>
                <w:lang w:val="cy-GB"/>
              </w:rPr>
              <w:t>Dyrannu a chyflawni:</w:t>
            </w:r>
          </w:p>
          <w:p w14:paraId="75F66D69" w14:textId="77777777" w:rsidR="00F9760C" w:rsidRPr="003E40E8" w:rsidRDefault="006B4FE5" w:rsidP="00BF1A31">
            <w:pPr>
              <w:ind w:left="1211" w:right="147" w:hanging="425"/>
              <w:rPr>
                <w:rFonts w:ascii="Arial" w:eastAsia="Times New Roman" w:hAnsi="Arial" w:cs="Arial"/>
                <w:b/>
                <w:lang w:eastAsia="en-GB"/>
              </w:rPr>
            </w:pPr>
            <w:r w:rsidRPr="003E40E8">
              <w:rPr>
                <w:rFonts w:ascii="Arial" w:eastAsia="Times New Roman" w:hAnsi="Arial" w:cs="Arial"/>
                <w:b/>
                <w:bCs/>
                <w:strike/>
                <w:color w:val="FF0000"/>
                <w:lang w:val="cy-GB" w:eastAsia="en-GB"/>
              </w:rPr>
              <w:t>a)</w:t>
            </w:r>
            <w:r w:rsidRPr="003E40E8">
              <w:rPr>
                <w:rFonts w:ascii="Arial" w:eastAsia="Times New Roman" w:hAnsi="Arial" w:cs="Arial"/>
                <w:b/>
                <w:bCs/>
                <w:color w:val="FF0000"/>
                <w:lang w:val="cy-GB" w:eastAsia="en-GB"/>
              </w:rPr>
              <w:t xml:space="preserve"> </w:t>
            </w:r>
            <w:r w:rsidRPr="003E40E8">
              <w:rPr>
                <w:rFonts w:ascii="Arial" w:eastAsia="Times New Roman" w:hAnsi="Arial" w:cs="Arial"/>
                <w:b/>
                <w:bCs/>
                <w:color w:val="00B050"/>
                <w:lang w:val="cy-GB" w:eastAsia="en-GB"/>
              </w:rPr>
              <w:t>1.</w:t>
            </w:r>
            <w:r w:rsidRPr="003E40E8">
              <w:rPr>
                <w:rFonts w:ascii="Arial" w:eastAsia="Times New Roman" w:hAnsi="Arial" w:cs="Arial"/>
                <w:b/>
                <w:bCs/>
                <w:lang w:val="cy-GB" w:eastAsia="en-GB"/>
              </w:rPr>
              <w:t>Pentre Awel, Llanelli a</w:t>
            </w:r>
            <w:r w:rsidRPr="003E40E8">
              <w:rPr>
                <w:rFonts w:ascii="Arial" w:eastAsia="Times New Roman" w:hAnsi="Arial" w:cs="Arial"/>
                <w:lang w:val="cy-GB" w:eastAsia="en-GB"/>
              </w:rPr>
              <w:t xml:space="preserve"> </w:t>
            </w:r>
          </w:p>
          <w:p w14:paraId="75F66D6A" w14:textId="77777777" w:rsidR="00F9760C" w:rsidRPr="003E40E8" w:rsidRDefault="006B4FE5" w:rsidP="00BF1A31">
            <w:pPr>
              <w:ind w:left="1211" w:right="147" w:hanging="425"/>
              <w:rPr>
                <w:rFonts w:ascii="Arial" w:eastAsia="Times New Roman" w:hAnsi="Arial" w:cs="Arial"/>
                <w:b/>
                <w:lang w:eastAsia="en-GB"/>
              </w:rPr>
            </w:pPr>
            <w:r w:rsidRPr="003E40E8">
              <w:rPr>
                <w:rFonts w:ascii="Arial" w:eastAsia="Times New Roman" w:hAnsi="Arial" w:cs="Arial"/>
                <w:b/>
                <w:bCs/>
                <w:strike/>
                <w:color w:val="FF0000"/>
                <w:lang w:val="cy-GB" w:eastAsia="en-GB"/>
              </w:rPr>
              <w:t>b)</w:t>
            </w:r>
            <w:r w:rsidRPr="003E40E8">
              <w:rPr>
                <w:rFonts w:ascii="Arial" w:eastAsia="Times New Roman" w:hAnsi="Arial" w:cs="Arial"/>
                <w:b/>
                <w:bCs/>
                <w:color w:val="000000"/>
                <w:lang w:val="cy-GB" w:eastAsia="en-GB"/>
              </w:rPr>
              <w:t xml:space="preserve"> </w:t>
            </w:r>
            <w:r w:rsidRPr="003E40E8">
              <w:rPr>
                <w:rFonts w:ascii="Arial" w:eastAsia="Times New Roman" w:hAnsi="Arial" w:cs="Arial"/>
                <w:b/>
                <w:bCs/>
                <w:color w:val="00B050"/>
                <w:lang w:val="cy-GB" w:eastAsia="en-GB"/>
              </w:rPr>
              <w:t xml:space="preserve">2. </w:t>
            </w:r>
            <w:r w:rsidRPr="003E40E8">
              <w:rPr>
                <w:rFonts w:ascii="Arial" w:eastAsia="Times New Roman" w:hAnsi="Arial" w:cs="Arial"/>
                <w:b/>
                <w:bCs/>
                <w:lang w:val="cy-GB" w:eastAsia="en-GB"/>
              </w:rPr>
              <w:t>Yr Egin - Clwstwr Digidol Creadigol, Caerfyrddin;</w:t>
            </w:r>
          </w:p>
          <w:p w14:paraId="75F66D6B" w14:textId="77777777" w:rsidR="00F9760C" w:rsidRPr="003E40E8" w:rsidRDefault="006B4FE5" w:rsidP="00DA59F3">
            <w:pPr>
              <w:ind w:left="502" w:right="147" w:hanging="502"/>
              <w:rPr>
                <w:rFonts w:ascii="Arial" w:eastAsia="Times New Roman" w:hAnsi="Arial" w:cs="Arial"/>
                <w:b/>
                <w:lang w:eastAsia="en-GB"/>
              </w:rPr>
            </w:pPr>
            <w:r w:rsidRPr="003E40E8">
              <w:rPr>
                <w:rFonts w:ascii="Arial" w:eastAsia="Times New Roman" w:hAnsi="Arial" w:cs="Arial"/>
                <w:b/>
                <w:bCs/>
                <w:strike/>
                <w:color w:val="FF0000"/>
                <w:lang w:val="cy-GB" w:eastAsia="en-GB"/>
              </w:rPr>
              <w:t>2.</w:t>
            </w:r>
            <w:r w:rsidRPr="003E40E8">
              <w:rPr>
                <w:rFonts w:ascii="Arial" w:eastAsia="Times New Roman" w:hAnsi="Arial" w:cs="Arial"/>
                <w:b/>
                <w:bCs/>
                <w:color w:val="FF0000"/>
                <w:lang w:val="cy-GB" w:eastAsia="en-GB"/>
              </w:rPr>
              <w:t xml:space="preserve"> </w:t>
            </w:r>
            <w:r w:rsidRPr="003E40E8">
              <w:rPr>
                <w:rFonts w:ascii="Arial" w:eastAsia="Times New Roman" w:hAnsi="Arial" w:cs="Arial"/>
                <w:b/>
                <w:bCs/>
                <w:color w:val="00B050"/>
                <w:lang w:val="cy-GB" w:eastAsia="en-GB"/>
              </w:rPr>
              <w:t>b)</w:t>
            </w:r>
            <w:r w:rsidRPr="003E40E8">
              <w:rPr>
                <w:rFonts w:ascii="Arial" w:eastAsia="Times New Roman" w:hAnsi="Arial" w:cs="Arial"/>
                <w:b/>
                <w:bCs/>
                <w:lang w:val="cy-GB" w:eastAsia="en-GB"/>
              </w:rPr>
              <w:t xml:space="preserve"> Dyrannu tir cyflogaeth mewn lleoliad cynaliadwy sy'n cyd-fynd ag egwyddorion cynaliadwyedd y Cynllun;</w:t>
            </w:r>
          </w:p>
          <w:p w14:paraId="75F66D6C" w14:textId="77777777" w:rsidR="00F9760C" w:rsidRPr="003E40E8" w:rsidRDefault="006B4FE5" w:rsidP="00DA59F3">
            <w:pPr>
              <w:pStyle w:val="ListParagraph"/>
              <w:ind w:left="502" w:right="147" w:hanging="502"/>
              <w:rPr>
                <w:rFonts w:ascii="Arial" w:eastAsia="Times New Roman" w:hAnsi="Arial" w:cs="Arial"/>
                <w:b/>
                <w:lang w:eastAsia="en-GB"/>
              </w:rPr>
            </w:pPr>
            <w:r w:rsidRPr="003E40E8">
              <w:rPr>
                <w:rFonts w:ascii="Arial" w:eastAsia="Times New Roman" w:hAnsi="Arial" w:cs="Arial"/>
                <w:b/>
                <w:bCs/>
                <w:strike/>
                <w:color w:val="FF0000"/>
                <w:lang w:val="cy-GB" w:eastAsia="en-GB"/>
              </w:rPr>
              <w:lastRenderedPageBreak/>
              <w:t>3.</w:t>
            </w:r>
            <w:r w:rsidRPr="003E40E8">
              <w:rPr>
                <w:rFonts w:ascii="Arial" w:eastAsia="Times New Roman" w:hAnsi="Arial" w:cs="Arial"/>
                <w:b/>
                <w:bCs/>
                <w:color w:val="FF0000"/>
                <w:lang w:val="cy-GB" w:eastAsia="en-GB"/>
              </w:rPr>
              <w:t xml:space="preserve"> </w:t>
            </w:r>
            <w:r w:rsidRPr="003E40E8">
              <w:rPr>
                <w:rFonts w:ascii="Arial" w:eastAsia="Times New Roman" w:hAnsi="Arial" w:cs="Arial"/>
                <w:b/>
                <w:bCs/>
                <w:color w:val="00B050"/>
                <w:lang w:val="cy-GB" w:eastAsia="en-GB"/>
              </w:rPr>
              <w:t xml:space="preserve">c) </w:t>
            </w:r>
            <w:r w:rsidRPr="003E40E8">
              <w:rPr>
                <w:rFonts w:ascii="Arial" w:eastAsia="Times New Roman" w:hAnsi="Arial" w:cs="Arial"/>
                <w:b/>
                <w:bCs/>
                <w:lang w:val="cy-GB" w:eastAsia="en-GB"/>
              </w:rPr>
              <w:t>Diogelu safleoedd cyflogaeth presennol – cydnabod eu cyfraniad fel rhan o'r portffolio cyflogaeth wrth ddiwallu'r angen parhaus;</w:t>
            </w:r>
          </w:p>
          <w:p w14:paraId="75F66D6D" w14:textId="77777777" w:rsidR="00F9760C" w:rsidRPr="003E40E8" w:rsidRDefault="006B4FE5" w:rsidP="00DA59F3">
            <w:pPr>
              <w:pStyle w:val="ListParagraph"/>
              <w:ind w:left="502" w:right="147" w:hanging="502"/>
              <w:rPr>
                <w:rFonts w:ascii="Arial" w:hAnsi="Arial" w:cs="Arial"/>
                <w:b/>
              </w:rPr>
            </w:pPr>
            <w:r w:rsidRPr="003E40E8">
              <w:rPr>
                <w:rFonts w:ascii="Arial" w:hAnsi="Arial" w:cs="Arial"/>
                <w:b/>
                <w:bCs/>
                <w:strike/>
                <w:color w:val="FF0000"/>
                <w:lang w:val="cy-GB"/>
              </w:rPr>
              <w:t>4.</w:t>
            </w:r>
            <w:r w:rsidRPr="003E40E8">
              <w:rPr>
                <w:rFonts w:ascii="Arial" w:hAnsi="Arial" w:cs="Arial"/>
                <w:b/>
                <w:bCs/>
                <w:color w:val="FF0000"/>
                <w:lang w:val="cy-GB"/>
              </w:rPr>
              <w:t xml:space="preserve"> </w:t>
            </w:r>
            <w:r w:rsidRPr="003E40E8">
              <w:rPr>
                <w:rFonts w:ascii="Arial" w:hAnsi="Arial" w:cs="Arial"/>
                <w:b/>
                <w:bCs/>
                <w:color w:val="00B050"/>
                <w:lang w:val="cy-GB"/>
              </w:rPr>
              <w:t xml:space="preserve">d) </w:t>
            </w:r>
            <w:r w:rsidRPr="003E40E8">
              <w:rPr>
                <w:rFonts w:ascii="Arial" w:hAnsi="Arial" w:cs="Arial"/>
                <w:b/>
                <w:bCs/>
                <w:lang w:val="cy-GB"/>
              </w:rPr>
              <w:t xml:space="preserve">Cefnogi datblygiadau a mentrau cyflogaeth gynaliadwy ar raddfa fach mewn aneddiadau ar haen is.  </w:t>
            </w:r>
          </w:p>
          <w:p w14:paraId="75F66D6E" w14:textId="77777777" w:rsidR="00F9760C" w:rsidRPr="003E40E8" w:rsidRDefault="006B4FE5" w:rsidP="00DA59F3">
            <w:pPr>
              <w:pStyle w:val="ListParagraph"/>
              <w:ind w:left="502" w:right="147" w:hanging="502"/>
              <w:rPr>
                <w:rFonts w:ascii="Arial" w:hAnsi="Arial" w:cs="Arial"/>
                <w:b/>
              </w:rPr>
            </w:pPr>
            <w:r w:rsidRPr="003E40E8">
              <w:rPr>
                <w:rFonts w:ascii="Arial" w:hAnsi="Arial" w:cs="Arial"/>
                <w:b/>
                <w:bCs/>
                <w:strike/>
                <w:color w:val="FF0000"/>
                <w:lang w:val="cy-GB"/>
              </w:rPr>
              <w:t>5.</w:t>
            </w:r>
            <w:r w:rsidRPr="003E40E8">
              <w:rPr>
                <w:rFonts w:ascii="Arial" w:hAnsi="Arial" w:cs="Arial"/>
                <w:b/>
                <w:bCs/>
                <w:color w:val="FF0000"/>
                <w:lang w:val="cy-GB"/>
              </w:rPr>
              <w:t xml:space="preserve"> </w:t>
            </w:r>
            <w:r w:rsidRPr="003E40E8">
              <w:rPr>
                <w:rFonts w:ascii="Arial" w:hAnsi="Arial" w:cs="Arial"/>
                <w:b/>
                <w:bCs/>
                <w:color w:val="00B050"/>
                <w:lang w:val="cy-GB"/>
              </w:rPr>
              <w:t xml:space="preserve">e) </w:t>
            </w:r>
            <w:r w:rsidRPr="003E40E8">
              <w:rPr>
                <w:rFonts w:ascii="Arial" w:hAnsi="Arial" w:cs="Arial"/>
                <w:b/>
                <w:bCs/>
                <w:lang w:val="cy-GB"/>
              </w:rPr>
              <w:t>Sicrhau bod cefnogaeth yn cael ei ddarparu i entrepreneuriaeth fel rhan o greu economi amrywiol sy'n tyfu;</w:t>
            </w:r>
          </w:p>
          <w:p w14:paraId="75F66D6F" w14:textId="77777777" w:rsidR="00F9760C" w:rsidRPr="003E40E8" w:rsidRDefault="006B4FE5" w:rsidP="00DA59F3">
            <w:pPr>
              <w:pStyle w:val="ListParagraph"/>
              <w:ind w:left="502" w:right="147" w:hanging="502"/>
              <w:rPr>
                <w:rFonts w:ascii="Arial" w:hAnsi="Arial" w:cs="Arial"/>
                <w:b/>
              </w:rPr>
            </w:pPr>
            <w:r w:rsidRPr="003E40E8">
              <w:rPr>
                <w:rFonts w:ascii="Arial" w:hAnsi="Arial" w:cs="Arial"/>
                <w:b/>
                <w:bCs/>
                <w:strike/>
                <w:color w:val="FF0000"/>
                <w:lang w:val="cy-GB"/>
              </w:rPr>
              <w:t>6</w:t>
            </w:r>
            <w:r w:rsidRPr="003E40E8">
              <w:rPr>
                <w:rFonts w:ascii="Arial" w:hAnsi="Arial" w:cs="Arial"/>
                <w:b/>
                <w:bCs/>
                <w:lang w:val="cy-GB"/>
              </w:rPr>
              <w:t xml:space="preserve">. </w:t>
            </w:r>
            <w:r w:rsidRPr="003E40E8">
              <w:rPr>
                <w:rFonts w:ascii="Arial" w:hAnsi="Arial" w:cs="Arial"/>
                <w:b/>
                <w:bCs/>
                <w:color w:val="00B050"/>
                <w:lang w:val="cy-GB"/>
              </w:rPr>
              <w:t>f)</w:t>
            </w:r>
            <w:r w:rsidRPr="003E40E8">
              <w:rPr>
                <w:rFonts w:ascii="Arial" w:hAnsi="Arial" w:cs="Arial"/>
                <w:color w:val="00B050"/>
                <w:lang w:val="cy-GB"/>
              </w:rPr>
              <w:t xml:space="preserve"> </w:t>
            </w:r>
            <w:r w:rsidRPr="003E40E8">
              <w:rPr>
                <w:rFonts w:ascii="Arial" w:hAnsi="Arial" w:cs="Arial"/>
                <w:b/>
                <w:bCs/>
                <w:lang w:val="cy-GB"/>
              </w:rPr>
              <w:t>Caniatáu cyfleoedd cyflogaeth priodol ar raddfa fach a mentrau gwledig yng nghefn gwlad i gefnogi cymunedau gwledig ac i ddarparu economi wledig amrywiol a chynaliadwy.</w:t>
            </w:r>
          </w:p>
          <w:p w14:paraId="75F66D70" w14:textId="77777777" w:rsidR="00F9760C" w:rsidRPr="003E40E8" w:rsidRDefault="00F9760C" w:rsidP="00C17282">
            <w:pPr>
              <w:pStyle w:val="ListParagraph"/>
              <w:rPr>
                <w:rFonts w:ascii="Arial" w:eastAsia="Times New Roman" w:hAnsi="Arial" w:cs="Arial"/>
                <w:bCs/>
                <w:lang w:eastAsia="en-GB"/>
              </w:rPr>
            </w:pPr>
          </w:p>
          <w:p w14:paraId="75F66D71" w14:textId="77777777" w:rsidR="00F9760C" w:rsidRPr="003E40E8" w:rsidRDefault="00F9760C" w:rsidP="001C63E8">
            <w:pPr>
              <w:rPr>
                <w:rFonts w:ascii="Arial" w:eastAsia="Times New Roman" w:hAnsi="Arial" w:cs="Arial"/>
                <w:bCs/>
                <w:lang w:eastAsia="en-GB"/>
              </w:rPr>
            </w:pPr>
          </w:p>
          <w:p w14:paraId="75F66D72" w14:textId="77777777" w:rsidR="00F9760C" w:rsidRPr="003E40E8" w:rsidRDefault="006B4FE5" w:rsidP="007879E8">
            <w:pPr>
              <w:pStyle w:val="ListParagraph"/>
              <w:shd w:val="clear" w:color="auto" w:fill="FFFFFF"/>
              <w:ind w:left="0" w:right="150"/>
              <w:rPr>
                <w:rFonts w:ascii="Arial" w:hAnsi="Arial" w:cs="Arial"/>
              </w:rPr>
            </w:pPr>
            <w:r w:rsidRPr="003E40E8">
              <w:rPr>
                <w:rFonts w:ascii="Arial" w:hAnsi="Arial" w:cs="Arial"/>
                <w:lang w:val="cy-GB"/>
              </w:rPr>
              <w:t>Paragraff newydd sy'n ymwneud â Phentre Awel i'w fewnosod cyn paragraff 11.140.</w:t>
            </w:r>
          </w:p>
          <w:p w14:paraId="75F66D73" w14:textId="77777777" w:rsidR="00F9760C" w:rsidRPr="003E40E8" w:rsidRDefault="00F9760C" w:rsidP="007879E8">
            <w:pPr>
              <w:pStyle w:val="ListParagraph"/>
              <w:shd w:val="clear" w:color="auto" w:fill="FFFFFF"/>
              <w:ind w:left="0" w:right="150"/>
              <w:rPr>
                <w:rFonts w:ascii="Arial" w:hAnsi="Arial" w:cs="Arial"/>
              </w:rPr>
            </w:pPr>
          </w:p>
          <w:p w14:paraId="75F66D74" w14:textId="77777777" w:rsidR="00F9760C" w:rsidRPr="003E40E8" w:rsidRDefault="006B4FE5" w:rsidP="007879E8">
            <w:pPr>
              <w:pStyle w:val="ListParagraph"/>
              <w:shd w:val="clear" w:color="auto" w:fill="FFFFFF"/>
              <w:ind w:left="0" w:right="147"/>
              <w:rPr>
                <w:rFonts w:ascii="Arial" w:hAnsi="Arial" w:cs="Arial"/>
                <w:color w:val="00B050"/>
                <w:sz w:val="22"/>
                <w:szCs w:val="22"/>
              </w:rPr>
            </w:pPr>
            <w:r w:rsidRPr="003E40E8">
              <w:rPr>
                <w:rFonts w:ascii="Arial" w:hAnsi="Arial" w:cs="Arial"/>
                <w:color w:val="00B050"/>
                <w:sz w:val="22"/>
                <w:szCs w:val="22"/>
                <w:lang w:val="cy-GB"/>
              </w:rPr>
              <w:t>Wrth ystyried dyrannu a chyflawni tir cyflogaeth ym Mhentre Awel, nid yw pob gweithgaredd cyflogaeth yn ymwneud â defnyddiau dosbarth B ac o ganlyniad nid yw'n ffurfio rhan o'r 71.21ha o ddarpariaeth tir cyflogaeth a bennir ym Mholisi SP7.</w:t>
            </w:r>
          </w:p>
          <w:p w14:paraId="75F66D75" w14:textId="77777777" w:rsidR="00F9760C" w:rsidRPr="003E40E8" w:rsidRDefault="00F9760C" w:rsidP="00D45FBE">
            <w:pPr>
              <w:pStyle w:val="ListParagraph"/>
              <w:shd w:val="clear" w:color="auto" w:fill="FFFFFF"/>
              <w:spacing w:line="360" w:lineRule="auto"/>
              <w:ind w:left="0" w:right="150"/>
              <w:rPr>
                <w:rFonts w:ascii="Arial" w:hAnsi="Arial" w:cs="Arial"/>
              </w:rPr>
            </w:pPr>
          </w:p>
          <w:p w14:paraId="75F66D76" w14:textId="77777777" w:rsidR="00F9760C" w:rsidRPr="003E40E8" w:rsidRDefault="006B4FE5" w:rsidP="00D45FBE">
            <w:pPr>
              <w:pStyle w:val="ListParagraph"/>
              <w:shd w:val="clear" w:color="auto" w:fill="FFFFFF"/>
              <w:spacing w:line="360" w:lineRule="auto"/>
              <w:ind w:left="0" w:right="150"/>
              <w:rPr>
                <w:rFonts w:ascii="Arial" w:hAnsi="Arial" w:cs="Arial"/>
              </w:rPr>
            </w:pPr>
            <w:r w:rsidRPr="003E40E8">
              <w:rPr>
                <w:rFonts w:ascii="Arial" w:hAnsi="Arial" w:cs="Arial"/>
                <w:lang w:val="cy-GB"/>
              </w:rPr>
              <w:t>Dileu paragraffau 11.142 – 11.145 gan gynnwys y cyfiawnhad rhesymegol newydd</w:t>
            </w:r>
          </w:p>
          <w:p w14:paraId="75F66D77" w14:textId="77777777" w:rsidR="00F9760C" w:rsidRPr="003E40E8" w:rsidRDefault="006B4FE5" w:rsidP="00631710">
            <w:pPr>
              <w:rPr>
                <w:rFonts w:ascii="Arial" w:eastAsia="Times New Roman" w:hAnsi="Arial" w:cs="Arial"/>
                <w:bCs/>
                <w:strike/>
                <w:color w:val="FF0000"/>
                <w:lang w:eastAsia="en-GB"/>
              </w:rPr>
            </w:pPr>
            <w:r w:rsidRPr="003E40E8">
              <w:rPr>
                <w:rFonts w:ascii="Arial" w:eastAsia="Times New Roman" w:hAnsi="Arial" w:cs="Arial"/>
                <w:bCs/>
                <w:strike/>
                <w:color w:val="FF0000"/>
                <w:lang w:val="cy-GB" w:eastAsia="en-GB"/>
              </w:rPr>
              <w:t xml:space="preserve">11.142 Mae’r Cyngor wedi casglu tystiolaeth i ddarparu dealltwriaeth am yr angen o ran cyflogaeth yn y dyfodol, yn anad dim yn y naw sector y rhoddir blaenoriaeth iddynt gan Lywodraeth Cymru.56 Paratowyd tystiolaeth bellach ar y cyd â Chyngor Sir Penfro i sefydlu dadansoddiad meintiol o’r galw a ragwelir am safleoedd cyflogaeth ar lefel mwy na lleol. Ategwyd yr Astudiaeth Dwy Sir hon gan dystiolaeth o’r farchnad a chan gyflogwyr mewn perthynas â’r galw yn y farchnad. Yn ogystal, gwnaed gwaith mewn perthynas â'r cysylltiadau rhwng cydraddoli lefelau tir cyflogaeth a swyddi gyda'r gofyniad am dwf tai newydd i'r Sir. </w:t>
            </w:r>
          </w:p>
          <w:p w14:paraId="75F66D78" w14:textId="77777777" w:rsidR="00F9760C" w:rsidRPr="003E40E8" w:rsidRDefault="00F9760C" w:rsidP="00631710">
            <w:pPr>
              <w:rPr>
                <w:rFonts w:ascii="Arial" w:eastAsia="Times New Roman" w:hAnsi="Arial" w:cs="Arial"/>
                <w:bCs/>
                <w:strike/>
                <w:color w:val="FF0000"/>
                <w:lang w:eastAsia="en-GB"/>
              </w:rPr>
            </w:pPr>
          </w:p>
          <w:p w14:paraId="75F66D79" w14:textId="77777777" w:rsidR="00F9760C" w:rsidRPr="003E40E8" w:rsidRDefault="006B4FE5" w:rsidP="00631710">
            <w:pPr>
              <w:rPr>
                <w:rFonts w:ascii="Arial" w:eastAsia="Times New Roman" w:hAnsi="Arial" w:cs="Arial"/>
                <w:bCs/>
                <w:strike/>
                <w:color w:val="FF0000"/>
                <w:lang w:eastAsia="en-GB"/>
              </w:rPr>
            </w:pPr>
            <w:r w:rsidRPr="003E40E8">
              <w:rPr>
                <w:rFonts w:ascii="Arial" w:eastAsia="Times New Roman" w:hAnsi="Arial" w:cs="Arial"/>
                <w:bCs/>
                <w:strike/>
                <w:color w:val="FF0000"/>
                <w:lang w:val="cy-GB" w:eastAsia="en-GB"/>
              </w:rPr>
              <w:t xml:space="preserve">11.143 Mae Astudiaeth y Ddwy Sir yn ceisio taro cydbwysedd rhwng ateb gofynion Nodyn Cyngor Technegol 23 ar Ddatblygu Economaidd (Chwefror 2014), a gosod pwyslais cryf ar hyblygrwydd, gwireddu twf sectorau a’r gallu i ateb y galw ar raddfa ranbarthol. </w:t>
            </w:r>
          </w:p>
          <w:p w14:paraId="75F66D7A" w14:textId="77777777" w:rsidR="00F9760C" w:rsidRPr="003E40E8" w:rsidRDefault="00F9760C" w:rsidP="00631710">
            <w:pPr>
              <w:rPr>
                <w:rFonts w:ascii="Arial" w:eastAsia="Times New Roman" w:hAnsi="Arial" w:cs="Arial"/>
                <w:bCs/>
                <w:strike/>
                <w:color w:val="FF0000"/>
                <w:lang w:eastAsia="en-GB"/>
              </w:rPr>
            </w:pPr>
          </w:p>
          <w:p w14:paraId="75F66D7B" w14:textId="77777777" w:rsidR="00F9760C" w:rsidRPr="003E40E8" w:rsidRDefault="006B4FE5" w:rsidP="00631710">
            <w:pPr>
              <w:rPr>
                <w:rFonts w:ascii="Arial" w:eastAsia="Times New Roman" w:hAnsi="Arial" w:cs="Arial"/>
                <w:bCs/>
                <w:strike/>
                <w:color w:val="FF0000"/>
                <w:lang w:eastAsia="en-GB"/>
              </w:rPr>
            </w:pPr>
            <w:r w:rsidRPr="003E40E8">
              <w:rPr>
                <w:rFonts w:ascii="Arial" w:eastAsia="Times New Roman" w:hAnsi="Arial" w:cs="Arial"/>
                <w:bCs/>
                <w:strike/>
                <w:color w:val="FF0000"/>
                <w:lang w:val="cy-GB" w:eastAsia="en-GB"/>
              </w:rPr>
              <w:lastRenderedPageBreak/>
              <w:t xml:space="preserve">11.144 Mae TAN 23 yn ystyried ‘efallai y bydd y targedau darparu tir yn uwch na’r galw disgwyliedig’, i ddarparu ar gyfer y siawns i ateb y galw. Mae’r Canllawiau Ymarfer sy’n cyd-fynd â’r Nodyn Cyngor Technegol (Awst 2015) yn ystyried, lle gellir cyfiawnhau hynny, efallai y bydd y targedau darparu tir yn uwch na’r galw disgwyliedig, i ddarparu ar gyfer y siawns bod yr asesiadau’n rhy isel ac i sicrhau nad oes unrhyw gyfleoedd yn cael eu colli. Wrth gydnabod pwysigrwydd peidio â dibynnu dim ond ar ragolygon cyflogaeth pan eir ati i adnabod portffolio o dir cyflogaeth, mae Astudiaeth y Ddwy Sir yn pwysleisio galw a hyder busnesau brodorol i aros a thyfu, a dyhead gan randdeiliaid i warchod manteision lleoliadol ac asedau strategol ar gyfer twf yn y dyfodol. </w:t>
            </w:r>
          </w:p>
          <w:p w14:paraId="75F66D7C" w14:textId="77777777" w:rsidR="00F9760C" w:rsidRPr="003E40E8" w:rsidRDefault="00F9760C" w:rsidP="00631710">
            <w:pPr>
              <w:rPr>
                <w:rFonts w:ascii="Arial" w:eastAsia="Times New Roman" w:hAnsi="Arial" w:cs="Arial"/>
                <w:bCs/>
                <w:strike/>
                <w:color w:val="FF0000"/>
                <w:lang w:eastAsia="en-GB"/>
              </w:rPr>
            </w:pPr>
          </w:p>
          <w:p w14:paraId="75F66D7D" w14:textId="77777777" w:rsidR="00F9760C" w:rsidRPr="003E40E8" w:rsidRDefault="006B4FE5" w:rsidP="00631710">
            <w:pPr>
              <w:rPr>
                <w:rFonts w:ascii="Arial" w:eastAsia="Times New Roman" w:hAnsi="Arial" w:cs="Arial"/>
                <w:bCs/>
                <w:strike/>
                <w:color w:val="FF0000"/>
                <w:lang w:eastAsia="en-GB"/>
              </w:rPr>
            </w:pPr>
            <w:r w:rsidRPr="003E40E8">
              <w:rPr>
                <w:rFonts w:ascii="Arial" w:eastAsia="Times New Roman" w:hAnsi="Arial" w:cs="Arial"/>
                <w:bCs/>
                <w:strike/>
                <w:color w:val="FF0000"/>
                <w:lang w:val="cy-GB" w:eastAsia="en-GB"/>
              </w:rPr>
              <w:t>11.145 Gan gydnabod yr uchod, mae Astudiaeth y Ddwy Sir wedi adnabod portffolio o safleoedd yn ardal yr astudiaeth yr ystyrir eu bod yn cynnig manteision strategol a chyfle i dyfu a chreu swyddi.</w:t>
            </w:r>
          </w:p>
          <w:p w14:paraId="75F66D7E" w14:textId="77777777" w:rsidR="00F9760C" w:rsidRPr="003E40E8" w:rsidRDefault="00F9760C" w:rsidP="00631710">
            <w:pPr>
              <w:rPr>
                <w:rFonts w:ascii="Arial" w:eastAsia="Times New Roman" w:hAnsi="Arial" w:cs="Arial"/>
                <w:bCs/>
                <w:lang w:eastAsia="en-GB"/>
              </w:rPr>
            </w:pPr>
          </w:p>
          <w:p w14:paraId="75F66D7F" w14:textId="77777777" w:rsidR="00F9760C" w:rsidRPr="003E40E8" w:rsidRDefault="00F9760C" w:rsidP="00557DEE">
            <w:pPr>
              <w:pStyle w:val="ListParagraph"/>
              <w:shd w:val="clear" w:color="auto" w:fill="FFFFFF"/>
              <w:ind w:left="0" w:right="147"/>
              <w:rPr>
                <w:rFonts w:ascii="Arial" w:hAnsi="Arial" w:cs="Arial"/>
                <w:sz w:val="22"/>
                <w:szCs w:val="22"/>
              </w:rPr>
            </w:pPr>
          </w:p>
          <w:p w14:paraId="75F66D80" w14:textId="77777777" w:rsidR="00F9760C" w:rsidRPr="003E40E8" w:rsidRDefault="006B4FE5" w:rsidP="00557DEE">
            <w:pPr>
              <w:pStyle w:val="ListParagraph"/>
              <w:shd w:val="clear" w:color="auto" w:fill="FFFFFF"/>
              <w:ind w:left="0" w:right="147"/>
              <w:rPr>
                <w:rFonts w:ascii="Arial" w:hAnsi="Arial" w:cs="Arial"/>
                <w:sz w:val="22"/>
                <w:szCs w:val="22"/>
                <w:u w:val="single"/>
              </w:rPr>
            </w:pPr>
            <w:r w:rsidRPr="003E40E8">
              <w:rPr>
                <w:rFonts w:ascii="Arial" w:hAnsi="Arial" w:cs="Arial"/>
                <w:sz w:val="22"/>
                <w:szCs w:val="22"/>
                <w:u w:val="single"/>
                <w:lang w:val="cy-GB"/>
              </w:rPr>
              <w:t>Tystiolaeth am angen cyflogaeth y dyfodol</w:t>
            </w:r>
            <w:r w:rsidRPr="003E40E8">
              <w:rPr>
                <w:rFonts w:ascii="Arial" w:hAnsi="Arial" w:cs="Arial"/>
                <w:sz w:val="22"/>
                <w:szCs w:val="22"/>
                <w:lang w:val="cy-GB"/>
              </w:rPr>
              <w:t xml:space="preserve"> </w:t>
            </w:r>
          </w:p>
          <w:p w14:paraId="75F66D81" w14:textId="77777777" w:rsidR="00F9760C" w:rsidRPr="003E40E8" w:rsidRDefault="00F9760C" w:rsidP="00557DEE">
            <w:pPr>
              <w:pStyle w:val="ListParagraph"/>
              <w:shd w:val="clear" w:color="auto" w:fill="FFFFFF"/>
              <w:ind w:left="0" w:right="147"/>
              <w:rPr>
                <w:rFonts w:ascii="Arial" w:hAnsi="Arial" w:cs="Arial"/>
                <w:sz w:val="22"/>
                <w:szCs w:val="22"/>
              </w:rPr>
            </w:pPr>
          </w:p>
          <w:p w14:paraId="75F66D82" w14:textId="77777777" w:rsidR="00F9760C" w:rsidRPr="003E40E8" w:rsidRDefault="006B4FE5" w:rsidP="00557DEE">
            <w:pPr>
              <w:pStyle w:val="ListParagraph"/>
              <w:shd w:val="clear" w:color="auto" w:fill="FFFFFF"/>
              <w:ind w:left="0" w:right="147"/>
              <w:rPr>
                <w:rFonts w:ascii="Arial" w:hAnsi="Arial" w:cs="Arial"/>
                <w:strike/>
                <w:color w:val="00B050"/>
                <w:sz w:val="22"/>
                <w:szCs w:val="22"/>
              </w:rPr>
            </w:pPr>
            <w:r w:rsidRPr="003E40E8">
              <w:rPr>
                <w:rFonts w:ascii="Arial" w:hAnsi="Arial" w:cs="Arial"/>
                <w:color w:val="00B050"/>
                <w:sz w:val="22"/>
                <w:szCs w:val="22"/>
                <w:lang w:val="cy-GB"/>
              </w:rPr>
              <w:t xml:space="preserve">Mae’r Cyngor wedi casglu tystiolaeth i ddarparu dealltwriaeth o anghenion cyflogaeth y dyfodol o fewn y Sir ac yn arbennig yn y naw sector y rhoddir blaenoriaeth iddynt gan Lywodraeth Cymru. Mae dau ddarn o dystiolaeth wedi'u cynhyrchu sy'n cynnwys yr </w:t>
            </w:r>
            <w:r w:rsidRPr="003E40E8">
              <w:rPr>
                <w:rFonts w:ascii="Arial" w:eastAsia="Times New Roman" w:hAnsi="Arial" w:cs="Arial"/>
                <w:bCs/>
                <w:color w:val="00B050"/>
                <w:sz w:val="22"/>
                <w:szCs w:val="22"/>
                <w:lang w:val="cy-GB" w:eastAsia="en-GB"/>
              </w:rPr>
              <w:t xml:space="preserve">Adroddiad Tai a Thwf Economaidd (Tachwedd 2022), ac Astudiaeth y Ddwy Sir sydd </w:t>
            </w:r>
            <w:r w:rsidRPr="003E40E8">
              <w:rPr>
                <w:rFonts w:ascii="Arial" w:hAnsi="Arial" w:cs="Arial"/>
                <w:color w:val="00B050"/>
                <w:sz w:val="22"/>
                <w:szCs w:val="22"/>
                <w:lang w:val="cy-GB"/>
              </w:rPr>
              <w:t xml:space="preserve">wedi'i pharatoi ar y cyd â Chyngor Sir Penfro. </w:t>
            </w:r>
          </w:p>
          <w:p w14:paraId="75F66D83" w14:textId="77777777" w:rsidR="00F9760C" w:rsidRPr="003E40E8" w:rsidRDefault="00F9760C" w:rsidP="00557DEE">
            <w:pPr>
              <w:pStyle w:val="ListParagraph"/>
              <w:shd w:val="clear" w:color="auto" w:fill="FFFFFF"/>
              <w:ind w:left="0" w:right="147"/>
              <w:rPr>
                <w:rFonts w:ascii="Arial" w:hAnsi="Arial" w:cs="Arial"/>
                <w:color w:val="00B050"/>
                <w:sz w:val="22"/>
                <w:szCs w:val="22"/>
              </w:rPr>
            </w:pPr>
          </w:p>
          <w:p w14:paraId="75F66D84" w14:textId="77777777" w:rsidR="00F9760C" w:rsidRPr="003E40E8" w:rsidRDefault="006B4FE5" w:rsidP="0024377B">
            <w:pPr>
              <w:ind w:hanging="25"/>
              <w:rPr>
                <w:rFonts w:ascii="Arial" w:hAnsi="Arial" w:cs="Arial"/>
                <w:color w:val="00B050"/>
                <w:sz w:val="22"/>
                <w:szCs w:val="22"/>
              </w:rPr>
            </w:pPr>
            <w:r w:rsidRPr="003E40E8">
              <w:rPr>
                <w:rFonts w:ascii="Arial" w:hAnsi="Arial" w:cs="Arial"/>
                <w:color w:val="00B050"/>
                <w:sz w:val="22"/>
                <w:szCs w:val="22"/>
                <w:lang w:val="cy-GB"/>
              </w:rPr>
              <w:t xml:space="preserve">Mae Polisi Strategol SP7: Cyflogaeth a'r Economi yn gosod y fframwaith er mwyn gallu darparu lefel gytbwys o dir cyflogaeth ar gyfer y swyddi newydd a'r angen a nodwyd drwy Astudiaeth Economaidd y Ddwy Sir ar gyfer Sir Benfro a Sir Gaerfyrddin a'r Adroddiad Tai a Thwf Economaidd. </w:t>
            </w:r>
          </w:p>
          <w:p w14:paraId="75F66D85" w14:textId="77777777" w:rsidR="00F9760C" w:rsidRPr="003E40E8" w:rsidRDefault="00F9760C" w:rsidP="0024377B">
            <w:pPr>
              <w:ind w:hanging="25"/>
              <w:rPr>
                <w:rFonts w:ascii="Arial" w:hAnsi="Arial" w:cs="Arial"/>
                <w:color w:val="00B050"/>
                <w:sz w:val="22"/>
                <w:szCs w:val="22"/>
              </w:rPr>
            </w:pPr>
          </w:p>
          <w:p w14:paraId="75F66D86" w14:textId="77777777" w:rsidR="00F9760C" w:rsidRPr="003E40E8" w:rsidRDefault="006B4FE5" w:rsidP="00AA0EDC">
            <w:pPr>
              <w:pStyle w:val="ListParagraph"/>
              <w:shd w:val="clear" w:color="auto" w:fill="FFFFFF"/>
              <w:ind w:left="0" w:right="147"/>
              <w:rPr>
                <w:rFonts w:ascii="Arial" w:hAnsi="Arial" w:cs="Arial"/>
                <w:color w:val="00B050"/>
                <w:sz w:val="22"/>
                <w:szCs w:val="22"/>
                <w:shd w:val="clear" w:color="auto" w:fill="FFFFFF"/>
              </w:rPr>
            </w:pPr>
            <w:r w:rsidRPr="003E40E8">
              <w:rPr>
                <w:rFonts w:ascii="Arial" w:hAnsi="Arial" w:cs="Arial"/>
                <w:color w:val="00B050"/>
                <w:sz w:val="22"/>
                <w:szCs w:val="22"/>
                <w:lang w:val="cy-GB"/>
              </w:rPr>
              <w:t>Sefydlodd Astudiaeth y Ddwy Sir</w:t>
            </w:r>
            <w:r w:rsidRPr="003E40E8">
              <w:rPr>
                <w:rFonts w:ascii="Arial" w:hAnsi="Arial" w:cs="Arial"/>
                <w:color w:val="00B050"/>
                <w:sz w:val="22"/>
                <w:szCs w:val="22"/>
                <w:shd w:val="clear" w:color="auto" w:fill="FFFFFF"/>
                <w:lang w:val="cy-GB"/>
              </w:rPr>
              <w:t xml:space="preserve"> ddadansoddiad meintiol o'r galw a ragwelir am safleoedd cyflogaeth ar lefel fwy na lleol, ac roedd hyn yn cael ei ategu gan dystiolaeth y farchnad a chyflogwyr mewn perthynas â galw'r farchnad.  Cafodd y cysylltiadau rhwng cydraddoli lefelau tir cyflogaeth a swyddi gyda'r gofyniad am dwf tai newydd i'r Sir eu hystyried ymhellach gan yr Astudiaeth Tai a Thwf Economaidd.</w:t>
            </w:r>
            <w:r w:rsidRPr="003E40E8">
              <w:rPr>
                <w:rFonts w:ascii="Arial" w:hAnsi="Arial" w:cs="Arial"/>
                <w:color w:val="00B050"/>
                <w:sz w:val="22"/>
                <w:szCs w:val="22"/>
                <w:lang w:val="cy-GB"/>
              </w:rPr>
              <w:t xml:space="preserve"> </w:t>
            </w:r>
          </w:p>
          <w:p w14:paraId="75F66D87" w14:textId="77777777" w:rsidR="00F9760C" w:rsidRPr="003E40E8" w:rsidRDefault="00F9760C" w:rsidP="0024377B">
            <w:pPr>
              <w:pStyle w:val="ListParagraph"/>
              <w:shd w:val="clear" w:color="auto" w:fill="FFFFFF"/>
              <w:ind w:left="0" w:right="147"/>
              <w:rPr>
                <w:rFonts w:ascii="Arial" w:hAnsi="Arial" w:cs="Arial"/>
                <w:color w:val="00B050"/>
                <w:sz w:val="22"/>
                <w:szCs w:val="22"/>
              </w:rPr>
            </w:pPr>
          </w:p>
          <w:p w14:paraId="75F66D88" w14:textId="77777777" w:rsidR="00F9760C" w:rsidRPr="003E40E8" w:rsidRDefault="006B4FE5" w:rsidP="0024377B">
            <w:pPr>
              <w:pStyle w:val="ListParagraph"/>
              <w:shd w:val="clear" w:color="auto" w:fill="FFFFFF"/>
              <w:ind w:left="0" w:right="147"/>
              <w:rPr>
                <w:rFonts w:ascii="Arial" w:hAnsi="Arial" w:cs="Arial"/>
                <w:color w:val="00B050"/>
                <w:sz w:val="22"/>
                <w:szCs w:val="22"/>
              </w:rPr>
            </w:pPr>
            <w:r w:rsidRPr="003E40E8">
              <w:rPr>
                <w:rFonts w:ascii="Arial" w:hAnsi="Arial" w:cs="Arial"/>
                <w:color w:val="00B050"/>
                <w:sz w:val="22"/>
                <w:szCs w:val="22"/>
                <w:lang w:val="cy-GB"/>
              </w:rPr>
              <w:t xml:space="preserve">Mae tystiolaeth gefndirol y CDLl Diwygiedig yn gosod y naratif ar gyfer y berthynas rhwng twf tai, creu swyddi a darparu tir cyflogaeth. Wrth allosod data o'r modelau demograffig, mae'n awgrymu y gallai'r </w:t>
            </w:r>
            <w:r w:rsidRPr="003E40E8">
              <w:rPr>
                <w:rFonts w:ascii="Arial" w:hAnsi="Arial" w:cs="Arial"/>
                <w:color w:val="00B050"/>
                <w:sz w:val="22"/>
                <w:szCs w:val="22"/>
                <w:lang w:val="cy-GB"/>
              </w:rPr>
              <w:lastRenderedPageBreak/>
              <w:t>senario a ffefrir o 8,822 o anheddau gynnwys 276 o swyddi newydd y flwyddyn, na fyddai'n cefnogi'n llawn ragolwg Experian o 354 o swyddi'r flwyddyn. Er mwyn cyflawni hyn, byddai angen newid ymddygiad gweithlu mwy amlwg o fewn y Sir; fodd bynnag, mae'r Cynllun yn ceisio ystyried sawl ffactor wrth benderfynu ar lefel o dwf cynaliadwy.</w:t>
            </w:r>
          </w:p>
          <w:p w14:paraId="75F66D89" w14:textId="77777777" w:rsidR="00F9760C" w:rsidRPr="003E40E8" w:rsidRDefault="00F9760C" w:rsidP="0024377B">
            <w:pPr>
              <w:pStyle w:val="ListParagraph"/>
              <w:shd w:val="clear" w:color="auto" w:fill="FFFFFF"/>
              <w:ind w:left="0" w:right="147"/>
              <w:rPr>
                <w:rFonts w:ascii="Arial" w:hAnsi="Arial" w:cs="Arial"/>
                <w:color w:val="00B050"/>
                <w:sz w:val="22"/>
                <w:szCs w:val="22"/>
              </w:rPr>
            </w:pPr>
          </w:p>
          <w:p w14:paraId="75F66D8A" w14:textId="77777777" w:rsidR="00F9760C" w:rsidRPr="003E40E8" w:rsidRDefault="006B4FE5" w:rsidP="0024377B">
            <w:pPr>
              <w:pStyle w:val="ListParagraph"/>
              <w:shd w:val="clear" w:color="auto" w:fill="FFFFFF"/>
              <w:ind w:left="0" w:right="147"/>
              <w:rPr>
                <w:rFonts w:ascii="Arial" w:hAnsi="Arial" w:cs="Arial"/>
                <w:color w:val="00B050"/>
                <w:sz w:val="22"/>
                <w:szCs w:val="22"/>
              </w:rPr>
            </w:pPr>
            <w:r w:rsidRPr="003E40E8">
              <w:rPr>
                <w:rFonts w:ascii="Arial" w:hAnsi="Arial" w:cs="Arial"/>
                <w:color w:val="00B050"/>
                <w:sz w:val="22"/>
                <w:szCs w:val="22"/>
                <w:lang w:val="cy-GB"/>
              </w:rPr>
              <w:t>Mae Canllawiau Ymarfer Llywodraeth Cymru - Adeiladu Sylfaen Dystiolaeth Datblygu Economaidd i Ategu Cynllun Datblygu Lleol yn ystyried, lle gellir cyfiawnhau hynny, y gallai'r targedau darparu tir fod yn uwch na’r galw disgwyliedig, i ddarparu ar gyfer y siawns bod yr asesiadau’n rhy isel ac i sicrhau nad oes unrhyw gyfleoedd yn cael eu colli. Dylent hefyd ganiatáu hyblygrwydd, cystadleuaeth, a dewis. Fodd bynnag, gall gormodedd parhaus o dir cyflogaeth achosi niwed lle mae'r cyflenwad tir arfaethedig yn fwy na'r galw, fel bod safleoedd cyflogaeth a ddyrannwyd yn parhau i fod yn wag am gyfnodau hir ac yn rhwystro datblygiad ar gyfer defnyddiau tir eraill.</w:t>
            </w:r>
          </w:p>
          <w:p w14:paraId="75F66D8B" w14:textId="77777777" w:rsidR="00F9760C" w:rsidRPr="003E40E8" w:rsidRDefault="00F9760C" w:rsidP="0024377B">
            <w:pPr>
              <w:pStyle w:val="ListParagraph"/>
              <w:shd w:val="clear" w:color="auto" w:fill="FFFFFF"/>
              <w:ind w:left="0" w:right="147"/>
              <w:rPr>
                <w:rFonts w:ascii="Arial" w:hAnsi="Arial" w:cs="Arial"/>
                <w:color w:val="00B050"/>
                <w:sz w:val="22"/>
                <w:szCs w:val="22"/>
              </w:rPr>
            </w:pPr>
          </w:p>
          <w:p w14:paraId="75F66D8C" w14:textId="77777777" w:rsidR="00F9760C" w:rsidRPr="003E40E8" w:rsidRDefault="006B4FE5" w:rsidP="0024377B">
            <w:pPr>
              <w:pStyle w:val="ListParagraph"/>
              <w:shd w:val="clear" w:color="auto" w:fill="FFFFFF"/>
              <w:ind w:left="0" w:right="147"/>
              <w:rPr>
                <w:rFonts w:ascii="Arial" w:hAnsi="Arial" w:cs="Arial"/>
                <w:color w:val="00B050"/>
                <w:sz w:val="22"/>
                <w:szCs w:val="22"/>
              </w:rPr>
            </w:pPr>
            <w:r w:rsidRPr="003E40E8">
              <w:rPr>
                <w:rFonts w:ascii="Arial" w:hAnsi="Arial" w:cs="Arial"/>
                <w:color w:val="00B050"/>
                <w:sz w:val="22"/>
                <w:szCs w:val="22"/>
                <w:lang w:val="cy-GB"/>
              </w:rPr>
              <w:t>Mae'r CDLl Diwygiedig yn dyrannu 71.21 hectar o dir cyflogaeth a allai ddarparu amcangyfrif o 6,652 o swyddi, a thra cydnabyddir nad yw'r cyfrifiad o gartrefi i swyddi, a chreu swyddi i ddarpariaeth tir cyflogaeth yn cyd-fynd â'r CDLl Diwygiedig, rhaid nodi nad oes perthynas union ac uniongyrchol rhwng tai a swyddi, ac felly dim ond fel un ddangosol y gellir darllen unrhyw berthynas.</w:t>
            </w:r>
          </w:p>
          <w:p w14:paraId="75F66D8D" w14:textId="77777777" w:rsidR="00F9760C" w:rsidRPr="003E40E8" w:rsidRDefault="00F9760C" w:rsidP="0024377B">
            <w:pPr>
              <w:pStyle w:val="ListParagraph"/>
              <w:shd w:val="clear" w:color="auto" w:fill="FFFFFF"/>
              <w:ind w:left="0" w:right="147"/>
              <w:rPr>
                <w:rFonts w:ascii="Arial" w:hAnsi="Arial" w:cs="Arial"/>
                <w:color w:val="00B050"/>
                <w:sz w:val="22"/>
                <w:szCs w:val="22"/>
              </w:rPr>
            </w:pPr>
          </w:p>
          <w:p w14:paraId="75F66D8E" w14:textId="77777777" w:rsidR="00F9760C" w:rsidRDefault="006B4FE5" w:rsidP="0024377B">
            <w:pPr>
              <w:pStyle w:val="ListParagraph"/>
              <w:shd w:val="clear" w:color="auto" w:fill="FFFFFF"/>
              <w:ind w:left="0" w:right="147"/>
              <w:rPr>
                <w:rFonts w:ascii="Arial" w:hAnsi="Arial" w:cs="Arial"/>
                <w:color w:val="00B050"/>
                <w:sz w:val="22"/>
                <w:szCs w:val="22"/>
              </w:rPr>
            </w:pPr>
            <w:r w:rsidRPr="003E40E8">
              <w:rPr>
                <w:rFonts w:ascii="Arial" w:hAnsi="Arial" w:cs="Arial"/>
                <w:color w:val="00B050"/>
                <w:sz w:val="22"/>
                <w:szCs w:val="22"/>
                <w:lang w:val="cy-GB"/>
              </w:rPr>
              <w:t xml:space="preserve">Mae'n bwysig nodi hefyd bod rhaid gwireddu a darparu tystiolaeth o lefel y cartrefi newydd. Yn hyn o beth byddai unrhyw gynnydd mewn cartrefi newydd i gyfateb i'r swyddi posibl a gaiff eu creu trwy ddyraniadau cyflogaeth newydd yn arwain at or-ddarpariaeth na ellir ei chyflawni o dai newydd yn y Sir.  </w:t>
            </w:r>
          </w:p>
          <w:p w14:paraId="75F66D8F" w14:textId="77777777" w:rsidR="00F9760C" w:rsidRDefault="00F9760C" w:rsidP="0024377B">
            <w:pPr>
              <w:pStyle w:val="ListParagraph"/>
              <w:shd w:val="clear" w:color="auto" w:fill="FFFFFF"/>
              <w:ind w:left="0" w:right="147"/>
              <w:rPr>
                <w:rFonts w:ascii="Arial" w:hAnsi="Arial" w:cs="Arial"/>
                <w:color w:val="00B050"/>
                <w:sz w:val="22"/>
                <w:szCs w:val="22"/>
              </w:rPr>
            </w:pPr>
          </w:p>
          <w:p w14:paraId="75F66D90" w14:textId="77777777" w:rsidR="00F9760C" w:rsidRPr="003E40E8" w:rsidRDefault="006B4FE5" w:rsidP="00953524">
            <w:pPr>
              <w:pStyle w:val="ListParagraph"/>
              <w:shd w:val="clear" w:color="auto" w:fill="FFFFFF"/>
              <w:ind w:left="0" w:right="147"/>
              <w:rPr>
                <w:rFonts w:ascii="Arial" w:hAnsi="Arial" w:cs="Arial"/>
                <w:color w:val="00B050"/>
                <w:sz w:val="22"/>
                <w:szCs w:val="22"/>
              </w:rPr>
            </w:pPr>
            <w:r w:rsidRPr="00953524">
              <w:rPr>
                <w:rFonts w:ascii="Arial" w:hAnsi="Arial" w:cs="Arial"/>
                <w:color w:val="0070C0"/>
                <w:sz w:val="22"/>
                <w:szCs w:val="22"/>
                <w:highlight w:val="yellow"/>
                <w:lang w:val="cy-GB"/>
              </w:rPr>
              <w:t>Serch hynny, gwnaeth yr Adroddiad Tai a Thwf Economaidd asesiad o'r patrymau cymudo o Gyfrifiad 2011 a oedd yn nodi cymhareb gymudo o 1.09, sy'n dangos all-lif net o gymudwyr o Sir Gaerfyrddin. Mae'r Cynllun, drwy ddyrannu 71.21ha, yn ceisio adfer cydbwysedd y gymhareb gymudo i leihau nifer preswylwyr Sir Gaerfyrddin sy'n mynd allan o'r sir i weithio ac i hyrwyddo buddsoddiad a ffurfiau cynaliadwy o dwf yn y Sir.</w:t>
            </w:r>
          </w:p>
          <w:p w14:paraId="75F66D91" w14:textId="77777777" w:rsidR="00F9760C" w:rsidRPr="003E40E8" w:rsidRDefault="00F9760C" w:rsidP="0024377B">
            <w:pPr>
              <w:pStyle w:val="ListParagraph"/>
              <w:shd w:val="clear" w:color="auto" w:fill="FFFFFF"/>
              <w:ind w:left="0" w:right="147"/>
              <w:rPr>
                <w:rFonts w:ascii="Arial" w:hAnsi="Arial" w:cs="Arial"/>
                <w:color w:val="00B050"/>
                <w:sz w:val="22"/>
                <w:szCs w:val="22"/>
              </w:rPr>
            </w:pPr>
          </w:p>
          <w:p w14:paraId="75F66D92" w14:textId="77777777" w:rsidR="00F9760C" w:rsidRPr="003E40E8" w:rsidRDefault="006B4FE5" w:rsidP="0024377B">
            <w:pPr>
              <w:pStyle w:val="ListParagraph"/>
              <w:shd w:val="clear" w:color="auto" w:fill="FFFFFF"/>
              <w:ind w:left="0" w:right="147"/>
              <w:rPr>
                <w:rFonts w:ascii="Arial" w:hAnsi="Arial" w:cs="Arial"/>
                <w:color w:val="00B050"/>
                <w:sz w:val="22"/>
                <w:szCs w:val="22"/>
              </w:rPr>
            </w:pPr>
            <w:r w:rsidRPr="003E40E8">
              <w:rPr>
                <w:rFonts w:ascii="Arial" w:hAnsi="Arial" w:cs="Arial"/>
                <w:color w:val="00B050"/>
                <w:sz w:val="22"/>
                <w:szCs w:val="22"/>
                <w:lang w:val="cy-GB"/>
              </w:rPr>
              <w:t xml:space="preserve">Mae graddfa'r tir cyflogaeth a nodwyd yn y Cynllun yn sicrhau hyblygrwydd a'r gallu i'w gyflawni ac mae'n adlewyrchu'r dadansoddiad a nodir yn Astudiaeth y Ddwy Sir a'r adroddiad Tai a Thwf Economaidd. Mae'n bwysig er mwyn cefnogi </w:t>
            </w:r>
            <w:r w:rsidRPr="003E40E8">
              <w:rPr>
                <w:rFonts w:ascii="Arial" w:eastAsia="Times New Roman" w:hAnsi="Arial" w:cs="Arial"/>
                <w:bCs/>
                <w:color w:val="00B050"/>
                <w:sz w:val="22"/>
                <w:szCs w:val="22"/>
                <w:lang w:val="cy-GB" w:eastAsia="en-GB"/>
              </w:rPr>
              <w:t>buddsoddiad ac uchelgais cynllun adfywio strategol Sir Gaerfyrddin a strategaethau</w:t>
            </w:r>
            <w:r w:rsidRPr="003E40E8">
              <w:rPr>
                <w:rFonts w:ascii="Arial" w:hAnsi="Arial" w:cs="Arial"/>
                <w:color w:val="00B050"/>
                <w:sz w:val="22"/>
                <w:szCs w:val="22"/>
                <w:lang w:val="cy-GB"/>
              </w:rPr>
              <w:t xml:space="preserve"> twf economaidd eraill yn ogystal â Bargen Ddinesig Bae Abertawe a Chynllun Cyflawni Economaidd Rhanbarthol De-orllewin Cymru.</w:t>
            </w:r>
          </w:p>
          <w:p w14:paraId="75F66D93" w14:textId="77777777" w:rsidR="00F9760C" w:rsidRPr="003E40E8" w:rsidRDefault="00F9760C" w:rsidP="0024377B">
            <w:pPr>
              <w:pStyle w:val="ListParagraph"/>
              <w:shd w:val="clear" w:color="auto" w:fill="FFFFFF"/>
              <w:ind w:left="0" w:right="147"/>
              <w:rPr>
                <w:rFonts w:ascii="Arial" w:hAnsi="Arial" w:cs="Arial"/>
                <w:color w:val="00B050"/>
                <w:sz w:val="22"/>
                <w:szCs w:val="22"/>
              </w:rPr>
            </w:pPr>
          </w:p>
          <w:p w14:paraId="75F66D94" w14:textId="77777777" w:rsidR="00F9760C" w:rsidRPr="00953524" w:rsidRDefault="006B4FE5" w:rsidP="0024377B">
            <w:pPr>
              <w:pStyle w:val="ListParagraph"/>
              <w:shd w:val="clear" w:color="auto" w:fill="FFFFFF"/>
              <w:ind w:left="0" w:right="147"/>
              <w:rPr>
                <w:rFonts w:ascii="Arial" w:hAnsi="Arial" w:cs="Arial"/>
                <w:strike/>
                <w:color w:val="00B050"/>
                <w:sz w:val="22"/>
                <w:szCs w:val="22"/>
              </w:rPr>
            </w:pPr>
            <w:r w:rsidRPr="00953524">
              <w:rPr>
                <w:rFonts w:ascii="Arial" w:hAnsi="Arial" w:cs="Arial"/>
                <w:strike/>
                <w:color w:val="00B050"/>
                <w:sz w:val="22"/>
                <w:szCs w:val="22"/>
                <w:highlight w:val="yellow"/>
                <w:lang w:val="cy-GB"/>
              </w:rPr>
              <w:lastRenderedPageBreak/>
              <w:t>Roedd yr Adroddiad Tai a Thwf Economaidd yn asesu'r patrymau cymudo o Gyfrifiad 2011 ac roedd yn nodi cymhareb gymudo o 1.09, sy'n dynodi bod nifer net yn cymudo allan o'r sir. Mae'r Cynllun, drwy ddyrannu 71.21ha, yn ceisio adfer cydbwysedd y gymhareb gymudo i leihau nifer preswylwyr Sir Gaerfyrddin sy'n mynd allan o'r sir i weithio ac i hyrwyddo buddsoddiad a ffurfiau cynaliadwy o dwf yn y Sir.</w:t>
            </w:r>
          </w:p>
          <w:p w14:paraId="75F66D95" w14:textId="77777777" w:rsidR="00F9760C" w:rsidRPr="003E40E8" w:rsidRDefault="00F9760C" w:rsidP="00E40201">
            <w:pPr>
              <w:pStyle w:val="ListParagraph"/>
              <w:shd w:val="clear" w:color="auto" w:fill="FFFFFF"/>
              <w:ind w:left="0" w:right="150"/>
              <w:rPr>
                <w:rFonts w:ascii="Arial" w:hAnsi="Arial" w:cs="Arial"/>
                <w:color w:val="FF0000"/>
                <w:sz w:val="22"/>
                <w:szCs w:val="22"/>
              </w:rPr>
            </w:pPr>
          </w:p>
          <w:p w14:paraId="75F66D96" w14:textId="77777777" w:rsidR="00F9760C" w:rsidRPr="003E40E8" w:rsidRDefault="00F9760C" w:rsidP="006E0FF1">
            <w:pPr>
              <w:pStyle w:val="ListParagraph"/>
              <w:shd w:val="clear" w:color="auto" w:fill="FFFFFF"/>
              <w:ind w:left="0" w:right="147"/>
              <w:rPr>
                <w:rFonts w:ascii="Arial" w:hAnsi="Arial" w:cs="Arial"/>
                <w:sz w:val="22"/>
                <w:szCs w:val="22"/>
              </w:rPr>
            </w:pPr>
          </w:p>
        </w:tc>
        <w:tc>
          <w:tcPr>
            <w:tcW w:w="2268" w:type="dxa"/>
          </w:tcPr>
          <w:p w14:paraId="75F66D97" w14:textId="77777777" w:rsidR="00F9760C" w:rsidRPr="003E40E8" w:rsidRDefault="006B4FE5">
            <w:pPr>
              <w:rPr>
                <w:rFonts w:ascii="Arial" w:hAnsi="Arial" w:cs="Arial"/>
              </w:rPr>
            </w:pPr>
            <w:r w:rsidRPr="003E40E8">
              <w:rPr>
                <w:rFonts w:ascii="Arial" w:hAnsi="Arial" w:cs="Arial"/>
                <w:lang w:val="cy-GB"/>
              </w:rPr>
              <w:lastRenderedPageBreak/>
              <w:t>Yn amodol ar y newidiadau a awgrymwyd, cytunir ar y newid.</w:t>
            </w:r>
          </w:p>
        </w:tc>
      </w:tr>
      <w:tr w:rsidR="00BD0782" w14:paraId="75F66DA1" w14:textId="77777777" w:rsidTr="00F9760C">
        <w:tc>
          <w:tcPr>
            <w:tcW w:w="1129" w:type="dxa"/>
            <w:shd w:val="clear" w:color="auto" w:fill="auto"/>
          </w:tcPr>
          <w:p w14:paraId="75F66D99" w14:textId="77777777" w:rsidR="00F9760C" w:rsidRPr="003E40E8" w:rsidRDefault="006B4FE5" w:rsidP="002C4302">
            <w:pPr>
              <w:spacing w:line="276" w:lineRule="auto"/>
              <w:rPr>
                <w:rFonts w:ascii="Arial" w:hAnsi="Arial" w:cs="Arial"/>
                <w:b/>
                <w:bCs/>
              </w:rPr>
            </w:pPr>
            <w:r w:rsidRPr="003E40E8">
              <w:rPr>
                <w:rFonts w:ascii="Arial" w:hAnsi="Arial" w:cs="Arial"/>
                <w:b/>
                <w:bCs/>
                <w:lang w:val="cy-GB"/>
              </w:rPr>
              <w:lastRenderedPageBreak/>
              <w:t>AP4/1</w:t>
            </w:r>
          </w:p>
          <w:p w14:paraId="75F66D9A" w14:textId="77777777" w:rsidR="00F9760C" w:rsidRPr="003E40E8" w:rsidRDefault="00F9760C" w:rsidP="008173CE">
            <w:pPr>
              <w:spacing w:line="276" w:lineRule="auto"/>
              <w:rPr>
                <w:rFonts w:ascii="Arial" w:hAnsi="Arial" w:cs="Arial"/>
                <w:b/>
                <w:bCs/>
              </w:rPr>
            </w:pPr>
          </w:p>
        </w:tc>
        <w:tc>
          <w:tcPr>
            <w:tcW w:w="10348" w:type="dxa"/>
          </w:tcPr>
          <w:p w14:paraId="75F66D9B" w14:textId="77777777" w:rsidR="00F9760C" w:rsidRPr="003E40E8" w:rsidRDefault="006B4FE5" w:rsidP="00D45FBE">
            <w:pPr>
              <w:rPr>
                <w:rFonts w:ascii="Arial" w:eastAsia="Times New Roman" w:hAnsi="Arial" w:cs="Arial"/>
                <w:bCs/>
                <w:lang w:eastAsia="en-GB"/>
              </w:rPr>
            </w:pPr>
            <w:r w:rsidRPr="003E40E8">
              <w:rPr>
                <w:rFonts w:ascii="Arial" w:eastAsia="Times New Roman" w:hAnsi="Arial" w:cs="Arial"/>
                <w:bCs/>
                <w:lang w:val="cy-GB" w:eastAsia="en-GB"/>
              </w:rPr>
              <w:t>Paragraff newydd i'w fewnosod cyn 11.142</w:t>
            </w:r>
          </w:p>
          <w:p w14:paraId="75F66D9C" w14:textId="77777777" w:rsidR="00F9760C" w:rsidRPr="003E40E8" w:rsidRDefault="00F9760C" w:rsidP="00D45FBE">
            <w:pPr>
              <w:rPr>
                <w:rFonts w:ascii="Arial" w:eastAsia="Times New Roman" w:hAnsi="Arial" w:cs="Arial"/>
                <w:bCs/>
                <w:lang w:eastAsia="en-GB"/>
              </w:rPr>
            </w:pPr>
          </w:p>
          <w:p w14:paraId="75F66D9D" w14:textId="77777777" w:rsidR="00F9760C" w:rsidRPr="003E40E8" w:rsidRDefault="006B4FE5" w:rsidP="008912C2">
            <w:pPr>
              <w:pStyle w:val="ListParagraph"/>
              <w:shd w:val="clear" w:color="auto" w:fill="FFFFFF"/>
              <w:ind w:left="0" w:right="147"/>
              <w:rPr>
                <w:rFonts w:ascii="Arial" w:eastAsia="Times New Roman" w:hAnsi="Arial" w:cs="Arial"/>
                <w:bCs/>
                <w:strike/>
                <w:color w:val="00B050"/>
                <w:sz w:val="22"/>
                <w:szCs w:val="22"/>
                <w:lang w:eastAsia="en-GB"/>
              </w:rPr>
            </w:pPr>
            <w:r w:rsidRPr="003E40E8">
              <w:rPr>
                <w:rFonts w:ascii="Arial" w:eastAsia="Times New Roman" w:hAnsi="Arial" w:cs="Arial"/>
                <w:bCs/>
                <w:strike/>
                <w:color w:val="00B050"/>
                <w:sz w:val="22"/>
                <w:szCs w:val="22"/>
                <w:lang w:val="cy-GB" w:eastAsia="en-GB"/>
              </w:rPr>
              <w:t xml:space="preserve">Rhif y paragraff newydd:  Cynhyrchwyd rhagor o dystiolaeth yn yr Adroddiad Tai a Thwf Economaidd (Tachwedd 2022). Mae'r Adroddiad yn ystyried y posibilrwydd ar gyfer twf economaidd pellach yn Sir Gaerfyrddin dros gyfnod y cynllun newydd hyd at 2033, gyda rhagolwg Experian yn darparu'r rhagdybiaethau a ffefrir.  Mae'r amcanestyniad demograffig deng mlynedd diweddaraf a gefnogir yn y Cynllun (276 o swyddi y flwyddyn) yn cyd-fynd yn agosach â lefel twf swyddi a ragwelir gan Experian (354 o swyddi). Gellir addasu rhagolygon gwaelodlin Experian hefyd i gyfrif am fuddsoddiadau hysbys a/neu debygol ac mae'n cynnig y posibilrwydd o gefnogi buddsoddiad ac uchelgais cynllun adfywio strategol Sir Gaerfyrddin a strategaethau twf economaidd eraill, sy'n adlewyrchu senario twf yn sgil buddsoddiad o 674 o swyddi y flwyddyn hyd at 2033. </w:t>
            </w:r>
          </w:p>
          <w:p w14:paraId="75F66D9E" w14:textId="77777777" w:rsidR="00F9760C" w:rsidRPr="003E40E8" w:rsidRDefault="00F9760C" w:rsidP="008912C2">
            <w:pPr>
              <w:pStyle w:val="ListParagraph"/>
              <w:shd w:val="clear" w:color="auto" w:fill="FFFFFF"/>
              <w:ind w:left="0" w:right="147"/>
              <w:rPr>
                <w:rFonts w:ascii="Arial" w:eastAsia="Times New Roman" w:hAnsi="Arial" w:cs="Arial"/>
                <w:bCs/>
                <w:strike/>
                <w:color w:val="00B050"/>
                <w:sz w:val="22"/>
                <w:szCs w:val="22"/>
                <w:lang w:eastAsia="en-GB"/>
              </w:rPr>
            </w:pPr>
          </w:p>
          <w:p w14:paraId="75F66D9F" w14:textId="77777777" w:rsidR="00F9760C" w:rsidRPr="003E40E8" w:rsidRDefault="00F9760C" w:rsidP="008912C2">
            <w:pPr>
              <w:pStyle w:val="ListParagraph"/>
              <w:shd w:val="clear" w:color="auto" w:fill="FFFFFF"/>
              <w:ind w:left="0" w:right="147"/>
              <w:rPr>
                <w:rFonts w:ascii="Arial" w:eastAsia="Times New Roman" w:hAnsi="Arial" w:cs="Arial"/>
                <w:strike/>
                <w:color w:val="00B050"/>
                <w:sz w:val="22"/>
                <w:szCs w:val="22"/>
                <w:lang w:eastAsia="en-GB"/>
              </w:rPr>
            </w:pPr>
          </w:p>
        </w:tc>
        <w:tc>
          <w:tcPr>
            <w:tcW w:w="2268" w:type="dxa"/>
          </w:tcPr>
          <w:p w14:paraId="75F66DA0" w14:textId="77777777" w:rsidR="00F9760C" w:rsidRPr="003E40E8" w:rsidRDefault="006B4FE5">
            <w:pPr>
              <w:rPr>
                <w:rFonts w:ascii="Arial" w:hAnsi="Arial" w:cs="Arial"/>
              </w:rPr>
            </w:pPr>
            <w:r>
              <w:rPr>
                <w:rFonts w:ascii="Arial" w:hAnsi="Arial" w:cs="Arial"/>
                <w:lang w:val="cy-GB"/>
              </w:rPr>
              <w:t>Cytunir ar y newid.</w:t>
            </w:r>
          </w:p>
        </w:tc>
      </w:tr>
      <w:tr w:rsidR="00BD0782" w14:paraId="75F66F39" w14:textId="77777777" w:rsidTr="00F9760C">
        <w:tc>
          <w:tcPr>
            <w:tcW w:w="1129" w:type="dxa"/>
            <w:shd w:val="clear" w:color="auto" w:fill="auto"/>
          </w:tcPr>
          <w:p w14:paraId="75F66DA2" w14:textId="77777777" w:rsidR="00F9760C" w:rsidRPr="003E40E8" w:rsidRDefault="006B4FE5" w:rsidP="001247AF">
            <w:pPr>
              <w:spacing w:line="276" w:lineRule="auto"/>
              <w:rPr>
                <w:rFonts w:ascii="Arial" w:hAnsi="Arial" w:cs="Arial"/>
                <w:b/>
                <w:bCs/>
              </w:rPr>
            </w:pPr>
            <w:r w:rsidRPr="003E40E8">
              <w:rPr>
                <w:rFonts w:ascii="Arial" w:hAnsi="Arial" w:cs="Arial"/>
                <w:b/>
                <w:bCs/>
                <w:lang w:val="cy-GB"/>
              </w:rPr>
              <w:t>AP4/2</w:t>
            </w:r>
          </w:p>
        </w:tc>
        <w:tc>
          <w:tcPr>
            <w:tcW w:w="10348" w:type="dxa"/>
          </w:tcPr>
          <w:p w14:paraId="75F66DA3" w14:textId="77777777" w:rsidR="00F9760C" w:rsidRPr="003E40E8" w:rsidRDefault="006B4FE5" w:rsidP="00516DDE">
            <w:pPr>
              <w:pStyle w:val="ListParagraph"/>
              <w:shd w:val="clear" w:color="auto" w:fill="FFFFFF"/>
              <w:ind w:left="0" w:right="150"/>
              <w:rPr>
                <w:rFonts w:ascii="Arial" w:hAnsi="Arial" w:cs="Arial"/>
                <w:sz w:val="22"/>
                <w:szCs w:val="22"/>
              </w:rPr>
            </w:pPr>
            <w:r w:rsidRPr="003E40E8">
              <w:rPr>
                <w:rFonts w:ascii="Arial" w:hAnsi="Arial" w:cs="Arial"/>
                <w:sz w:val="22"/>
                <w:szCs w:val="22"/>
                <w:lang w:val="cy-GB"/>
              </w:rPr>
              <w:t xml:space="preserve">Ychwanegwyd colofn newydd at dabl 7 isod sy'n dynodi faint o dir cyflogaeth yr ymrwymir iddo. </w:t>
            </w:r>
          </w:p>
          <w:p w14:paraId="75F66DA4" w14:textId="77777777" w:rsidR="00F9760C" w:rsidRPr="003E40E8" w:rsidRDefault="00F9760C" w:rsidP="00516DDE">
            <w:pPr>
              <w:pStyle w:val="ListParagraph"/>
              <w:shd w:val="clear" w:color="auto" w:fill="FFFFFF"/>
              <w:ind w:left="0" w:right="150"/>
              <w:rPr>
                <w:rFonts w:ascii="Arial" w:eastAsia="Times New Roman" w:hAnsi="Arial" w:cs="Arial"/>
                <w:sz w:val="22"/>
                <w:szCs w:val="22"/>
                <w:lang w:eastAsia="en-GB"/>
              </w:rPr>
            </w:pPr>
          </w:p>
          <w:p w14:paraId="75F66DA5" w14:textId="77777777" w:rsidR="00F9760C" w:rsidRPr="003E40E8" w:rsidRDefault="006B4FE5" w:rsidP="00516DDE">
            <w:pPr>
              <w:pStyle w:val="ListParagraph"/>
              <w:shd w:val="clear" w:color="auto" w:fill="FFFFFF"/>
              <w:ind w:left="0" w:right="150"/>
              <w:rPr>
                <w:rFonts w:ascii="Arial" w:eastAsia="Times New Roman" w:hAnsi="Arial" w:cs="Arial"/>
                <w:sz w:val="22"/>
                <w:szCs w:val="22"/>
                <w:lang w:eastAsia="en-GB"/>
              </w:rPr>
            </w:pPr>
            <w:r w:rsidRPr="003E40E8">
              <w:rPr>
                <w:rFonts w:ascii="Arial" w:eastAsia="Times New Roman" w:hAnsi="Arial" w:cs="Arial"/>
                <w:sz w:val="22"/>
                <w:szCs w:val="22"/>
                <w:lang w:val="cy-GB" w:eastAsia="en-GB"/>
              </w:rPr>
              <w:t>D.S. ceir gwall bach yn Adolygiad Tir Cyflogaeth 2023 sy'n ymwneud â'r ffigur cyfan yr ymrwymir iddo yn yr astudiaeth. Y ffigur yn Nhabl 7 isod yw'r ffigur cywir a bydd hyn yn cael ei ddiweddaru yn niweddariad nesaf yr Adolygiad Tir Cyflogaeth.</w:t>
            </w:r>
            <w:r w:rsidRPr="003E40E8">
              <w:rPr>
                <w:rFonts w:ascii="Arial" w:eastAsia="Times New Roman" w:hAnsi="Arial" w:cs="Arial"/>
                <w:strike/>
                <w:sz w:val="22"/>
                <w:szCs w:val="22"/>
                <w:lang w:val="cy-GB" w:eastAsia="en-GB"/>
              </w:rPr>
              <w:t xml:space="preserve"> </w:t>
            </w:r>
          </w:p>
          <w:p w14:paraId="75F66DA6" w14:textId="77777777" w:rsidR="00F9760C" w:rsidRPr="003E40E8" w:rsidRDefault="00F9760C" w:rsidP="00516DDE">
            <w:pPr>
              <w:rPr>
                <w:rFonts w:ascii="Arial" w:hAnsi="Arial" w:cs="Arial"/>
                <w:sz w:val="22"/>
                <w:szCs w:val="22"/>
              </w:rPr>
            </w:pPr>
          </w:p>
          <w:p w14:paraId="75F66DA7" w14:textId="77777777" w:rsidR="00F9760C" w:rsidRPr="003E40E8" w:rsidRDefault="006B4FE5" w:rsidP="00516DDE">
            <w:pPr>
              <w:rPr>
                <w:rFonts w:ascii="Arial" w:hAnsi="Arial" w:cs="Arial"/>
                <w:sz w:val="22"/>
                <w:szCs w:val="22"/>
              </w:rPr>
            </w:pPr>
            <w:r w:rsidRPr="003E40E8">
              <w:rPr>
                <w:rFonts w:ascii="Arial" w:hAnsi="Arial" w:cs="Arial"/>
                <w:sz w:val="22"/>
                <w:szCs w:val="22"/>
                <w:lang w:val="cy-GB"/>
              </w:rPr>
              <w:t>Newid i Dabl 6 o ganlyniad i'r ffigurau a ddiweddarwyd yn Nhabl 7.</w:t>
            </w:r>
          </w:p>
          <w:p w14:paraId="75F66DA8" w14:textId="77777777" w:rsidR="00F9760C" w:rsidRPr="003E40E8" w:rsidRDefault="00F9760C" w:rsidP="00516DDE">
            <w:pPr>
              <w:rPr>
                <w:rFonts w:ascii="Arial" w:hAnsi="Arial" w:cs="Arial"/>
                <w:b/>
                <w:sz w:val="22"/>
                <w:szCs w:val="22"/>
              </w:rPr>
            </w:pPr>
          </w:p>
          <w:p w14:paraId="75F66DA9" w14:textId="77777777" w:rsidR="00F9760C" w:rsidRPr="003E40E8" w:rsidRDefault="006B4FE5" w:rsidP="00516DDE">
            <w:pPr>
              <w:rPr>
                <w:rFonts w:ascii="Arial" w:hAnsi="Arial" w:cs="Arial"/>
                <w:sz w:val="22"/>
                <w:szCs w:val="22"/>
              </w:rPr>
            </w:pPr>
            <w:r w:rsidRPr="003E40E8">
              <w:rPr>
                <w:rFonts w:ascii="Arial" w:hAnsi="Arial" w:cs="Arial"/>
                <w:sz w:val="22"/>
                <w:szCs w:val="22"/>
                <w:lang w:val="cy-GB"/>
              </w:rPr>
              <w:t>Diwygio Polisi EME3 fel a ganlyn, gan ddileu paragraff 11.161 o'r cyfiawnhad rhesymegol yn dilyn hynny.</w:t>
            </w:r>
          </w:p>
          <w:p w14:paraId="75F66DAA" w14:textId="77777777" w:rsidR="00F9760C" w:rsidRPr="003E40E8" w:rsidRDefault="00F9760C" w:rsidP="00E1482C">
            <w:pPr>
              <w:spacing w:line="360" w:lineRule="auto"/>
              <w:ind w:right="150"/>
              <w:rPr>
                <w:rFonts w:ascii="Arial" w:hAnsi="Arial" w:cs="Arial"/>
                <w:b/>
                <w:color w:val="F1A983" w:themeColor="accent2" w:themeTint="99"/>
                <w:sz w:val="28"/>
                <w:szCs w:val="28"/>
              </w:rPr>
            </w:pPr>
          </w:p>
          <w:p w14:paraId="75F66DAB" w14:textId="77777777" w:rsidR="00F9760C" w:rsidRPr="003E40E8" w:rsidRDefault="006B4FE5" w:rsidP="00E1482C">
            <w:pPr>
              <w:spacing w:line="360" w:lineRule="auto"/>
              <w:ind w:right="150"/>
              <w:rPr>
                <w:rFonts w:ascii="Arial" w:hAnsi="Arial" w:cs="Arial"/>
                <w:b/>
                <w:color w:val="F1A983" w:themeColor="accent2" w:themeTint="99"/>
              </w:rPr>
            </w:pPr>
            <w:r w:rsidRPr="003E40E8">
              <w:rPr>
                <w:rFonts w:ascii="Arial" w:hAnsi="Arial" w:cs="Arial"/>
                <w:b/>
                <w:bCs/>
                <w:color w:val="F1A983" w:themeColor="accent2" w:themeTint="99"/>
                <w:lang w:val="cy-GB"/>
              </w:rPr>
              <w:t xml:space="preserve">EME3: Cynigion Cyflogaeth ar Safleoedd Dyranedig </w:t>
            </w:r>
          </w:p>
          <w:p w14:paraId="75F66DAC" w14:textId="77777777" w:rsidR="00F9760C" w:rsidRPr="003E40E8" w:rsidRDefault="006B4FE5" w:rsidP="00E1482C">
            <w:pPr>
              <w:tabs>
                <w:tab w:val="left" w:pos="1638"/>
                <w:tab w:val="left" w:pos="8522"/>
              </w:tabs>
              <w:rPr>
                <w:rFonts w:ascii="Arial" w:hAnsi="Arial" w:cs="Arial"/>
                <w:b/>
              </w:rPr>
            </w:pPr>
            <w:r w:rsidRPr="003E40E8">
              <w:rPr>
                <w:rFonts w:ascii="Arial" w:hAnsi="Arial" w:cs="Arial"/>
                <w:b/>
                <w:bCs/>
                <w:lang w:val="cy-GB"/>
              </w:rPr>
              <w:lastRenderedPageBreak/>
              <w:t>Bydd cynigion ar gyfer datblygiadau cyflogaeth B1, B2 a B8 yn cael eu caniatáu ar y safleoedd cyflogaeth dyranedig canlynol lle maent yn cydymffurfio â’r defnydd arfaethedig o’r safle.</w:t>
            </w:r>
          </w:p>
          <w:p w14:paraId="75F66DAD" w14:textId="77777777" w:rsidR="00F9760C" w:rsidRPr="003E40E8" w:rsidRDefault="00F9760C" w:rsidP="00E1482C">
            <w:pPr>
              <w:tabs>
                <w:tab w:val="left" w:pos="1638"/>
                <w:tab w:val="left" w:pos="8522"/>
              </w:tabs>
              <w:rPr>
                <w:rFonts w:ascii="Arial" w:hAnsi="Arial" w:cs="Arial"/>
                <w:b/>
              </w:rPr>
            </w:pPr>
          </w:p>
          <w:p w14:paraId="75F66DAE" w14:textId="438A5964" w:rsidR="00F9760C" w:rsidRPr="003E40E8" w:rsidRDefault="006B4FE5" w:rsidP="00E1482C">
            <w:pPr>
              <w:tabs>
                <w:tab w:val="left" w:pos="1638"/>
                <w:tab w:val="left" w:pos="8522"/>
              </w:tabs>
              <w:rPr>
                <w:rFonts w:ascii="Arial" w:hAnsi="Arial" w:cs="Arial"/>
                <w:b/>
                <w:color w:val="00B050"/>
              </w:rPr>
            </w:pPr>
            <w:r w:rsidRPr="003E40E8">
              <w:rPr>
                <w:rFonts w:ascii="Arial" w:hAnsi="Arial" w:cs="Arial"/>
                <w:b/>
                <w:bCs/>
                <w:strike/>
                <w:color w:val="00B050"/>
                <w:highlight w:val="yellow"/>
                <w:lang w:val="cy-GB"/>
              </w:rPr>
              <w:t>Lle gellir dangos hynny,</w:t>
            </w:r>
            <w:r w:rsidR="001517E5">
              <w:rPr>
                <w:rFonts w:ascii="Arial" w:hAnsi="Arial" w:cs="Arial"/>
                <w:b/>
                <w:bCs/>
                <w:strike/>
                <w:color w:val="00B050"/>
                <w:highlight w:val="yellow"/>
                <w:lang w:val="cy-GB"/>
              </w:rPr>
              <w:t xml:space="preserve"> b</w:t>
            </w:r>
            <w:r w:rsidRPr="003E40E8">
              <w:rPr>
                <w:rFonts w:ascii="Arial" w:hAnsi="Arial" w:cs="Arial"/>
                <w:b/>
                <w:bCs/>
                <w:strike/>
                <w:color w:val="00B050"/>
                <w:highlight w:val="yellow"/>
                <w:lang w:val="cy-GB"/>
              </w:rPr>
              <w:t xml:space="preserve"> </w:t>
            </w:r>
            <w:r w:rsidR="001517E5" w:rsidRPr="00C07F07">
              <w:rPr>
                <w:rFonts w:ascii="Arial" w:hAnsi="Arial" w:cs="Arial"/>
                <w:b/>
                <w:bCs/>
                <w:color w:val="0070C0"/>
                <w:highlight w:val="yellow"/>
                <w:lang w:val="cy-GB"/>
              </w:rPr>
              <w:t>B</w:t>
            </w:r>
            <w:r w:rsidRPr="00C07F07">
              <w:rPr>
                <w:rFonts w:ascii="Arial" w:hAnsi="Arial" w:cs="Arial"/>
                <w:b/>
                <w:bCs/>
                <w:color w:val="00B050"/>
                <w:lang w:val="cy-GB"/>
              </w:rPr>
              <w:t>ydd</w:t>
            </w:r>
            <w:r w:rsidRPr="00C07F07">
              <w:rPr>
                <w:rFonts w:ascii="Arial" w:hAnsi="Arial" w:cs="Arial"/>
                <w:b/>
                <w:bCs/>
                <w:color w:val="0070C0"/>
                <w:lang w:val="cy-GB"/>
              </w:rPr>
              <w:t xml:space="preserve"> </w:t>
            </w:r>
            <w:r w:rsidRPr="00C07F07">
              <w:rPr>
                <w:rFonts w:ascii="Arial" w:hAnsi="Arial" w:cs="Arial"/>
                <w:b/>
                <w:bCs/>
                <w:color w:val="00B050"/>
                <w:lang w:val="cy-GB"/>
              </w:rPr>
              <w:t>defnyddiau cyflogaeth eraill</w:t>
            </w:r>
            <w:r w:rsidRPr="003E40E8">
              <w:rPr>
                <w:rFonts w:ascii="Arial" w:hAnsi="Arial" w:cs="Arial"/>
                <w:b/>
                <w:bCs/>
                <w:color w:val="00B050"/>
                <w:lang w:val="cy-GB"/>
              </w:rPr>
              <w:t xml:space="preserve"> a defnyddiau atodol cysylltiedig nad ydynt yn rhai dosbarth B yn cael eu caniatáu ar safleoedd cyflogaeth dyranedig </w:t>
            </w:r>
            <w:r w:rsidRPr="00A608B2">
              <w:rPr>
                <w:rFonts w:ascii="Arial" w:hAnsi="Arial" w:cs="Arial"/>
                <w:b/>
                <w:bCs/>
                <w:color w:val="0070C0"/>
                <w:highlight w:val="yellow"/>
                <w:lang w:val="cy-GB"/>
              </w:rPr>
              <w:t>lle gellir dangos</w:t>
            </w:r>
            <w:r w:rsidRPr="00A608B2">
              <w:rPr>
                <w:rFonts w:ascii="Arial" w:hAnsi="Arial" w:cs="Arial"/>
                <w:b/>
                <w:bCs/>
                <w:color w:val="0070C0"/>
                <w:lang w:val="cy-GB"/>
              </w:rPr>
              <w:t xml:space="preserve"> </w:t>
            </w:r>
            <w:r w:rsidRPr="003E40E8">
              <w:rPr>
                <w:rFonts w:ascii="Arial" w:hAnsi="Arial" w:cs="Arial"/>
                <w:b/>
                <w:bCs/>
                <w:color w:val="00B050"/>
                <w:lang w:val="cy-GB"/>
              </w:rPr>
              <w:t>bod y datblygiad arfaethedig yn ategu ac yn gwella rôl y</w:t>
            </w:r>
            <w:r w:rsidRPr="003E40E8">
              <w:rPr>
                <w:rFonts w:ascii="Arial" w:hAnsi="Arial" w:cs="Arial"/>
                <w:b/>
                <w:bCs/>
                <w:color w:val="0070C0"/>
                <w:lang w:val="cy-GB"/>
              </w:rPr>
              <w:t xml:space="preserve"> </w:t>
            </w:r>
            <w:r w:rsidRPr="00A608B2">
              <w:rPr>
                <w:rFonts w:ascii="Arial" w:hAnsi="Arial" w:cs="Arial"/>
                <w:b/>
                <w:bCs/>
                <w:color w:val="00B050"/>
                <w:lang w:val="cy-GB"/>
              </w:rPr>
              <w:t xml:space="preserve">safle fel y'i nodir yn y tabl Dyrannu Safleoedd Cyflogaeth </w:t>
            </w:r>
            <w:r w:rsidRPr="00A608B2">
              <w:rPr>
                <w:rFonts w:ascii="Arial" w:hAnsi="Arial" w:cs="Arial"/>
                <w:b/>
                <w:bCs/>
                <w:color w:val="0070C0"/>
                <w:highlight w:val="yellow"/>
                <w:lang w:val="cy-GB"/>
              </w:rPr>
              <w:t>isod</w:t>
            </w:r>
            <w:r w:rsidRPr="00A608B2">
              <w:rPr>
                <w:rFonts w:ascii="Arial" w:hAnsi="Arial" w:cs="Arial"/>
                <w:b/>
                <w:bCs/>
                <w:color w:val="00B050"/>
                <w:lang w:val="cy-GB"/>
              </w:rPr>
              <w:t xml:space="preserve">. </w:t>
            </w:r>
            <w:r w:rsidRPr="00A608B2">
              <w:rPr>
                <w:rFonts w:ascii="Arial" w:hAnsi="Arial" w:cs="Arial"/>
                <w:color w:val="00B050"/>
                <w:lang w:val="cy-GB"/>
              </w:rPr>
              <w:t xml:space="preserve"> </w:t>
            </w:r>
            <w:r w:rsidRPr="003E40E8">
              <w:rPr>
                <w:rFonts w:ascii="Arial" w:hAnsi="Arial" w:cs="Arial"/>
                <w:b/>
                <w:bCs/>
                <w:color w:val="00B050"/>
                <w:lang w:val="cy-GB"/>
              </w:rPr>
              <w:t>Rhaid ystyried amwynder defnyddiau cyflogaeth cyfagos a'u bod yn gweithredu'n ddiogel i osgoi gwrthdaro rhwng gwahanol ddefnyddiau tir.</w:t>
            </w:r>
          </w:p>
          <w:p w14:paraId="75F66DAF" w14:textId="77777777" w:rsidR="00F9760C" w:rsidRPr="003E40E8" w:rsidRDefault="00F9760C" w:rsidP="00E1482C">
            <w:pPr>
              <w:rPr>
                <w:rFonts w:ascii="Arial" w:hAnsi="Arial" w:cs="Arial"/>
              </w:rPr>
            </w:pPr>
          </w:p>
          <w:p w14:paraId="75F66DB0" w14:textId="77777777" w:rsidR="00F9760C" w:rsidRPr="003E40E8" w:rsidRDefault="00F9760C" w:rsidP="00E1482C">
            <w:pPr>
              <w:rPr>
                <w:rFonts w:ascii="Arial" w:hAnsi="Arial" w:cs="Arial"/>
              </w:rPr>
            </w:pPr>
          </w:p>
          <w:tbl>
            <w:tblPr>
              <w:tblpPr w:leftFromText="180" w:rightFromText="180" w:vertAnchor="text" w:horzAnchor="margin" w:tblpY="134"/>
              <w:tblW w:w="7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417"/>
              <w:gridCol w:w="1418"/>
              <w:gridCol w:w="1416"/>
              <w:gridCol w:w="1056"/>
            </w:tblGrid>
            <w:tr w:rsidR="00BD0782" w14:paraId="75F66DB7" w14:textId="77777777">
              <w:trPr>
                <w:trHeight w:val="374"/>
              </w:trPr>
              <w:tc>
                <w:tcPr>
                  <w:tcW w:w="1413" w:type="dxa"/>
                  <w:vMerge w:val="restart"/>
                  <w:shd w:val="clear" w:color="auto" w:fill="auto"/>
                  <w:hideMark/>
                </w:tcPr>
                <w:p w14:paraId="75F66DB1" w14:textId="77777777" w:rsidR="00F9760C" w:rsidRPr="003E40E8" w:rsidRDefault="006B4FE5" w:rsidP="00522B73">
                  <w:pPr>
                    <w:spacing w:after="0" w:line="240" w:lineRule="auto"/>
                    <w:jc w:val="both"/>
                    <w:rPr>
                      <w:rFonts w:ascii="Arial" w:eastAsia="Times New Roman" w:hAnsi="Arial" w:cs="Arial"/>
                      <w:b/>
                      <w:bCs/>
                      <w:color w:val="FFFFFF"/>
                      <w:sz w:val="18"/>
                      <w:szCs w:val="18"/>
                      <w:lang w:eastAsia="en-GB"/>
                    </w:rPr>
                  </w:pPr>
                  <w:r w:rsidRPr="003E40E8">
                    <w:rPr>
                      <w:rFonts w:ascii="Arial" w:eastAsia="Times New Roman" w:hAnsi="Arial" w:cs="Arial"/>
                      <w:b/>
                      <w:bCs/>
                      <w:color w:val="FFFFFF"/>
                      <w:sz w:val="18"/>
                      <w:szCs w:val="18"/>
                      <w:lang w:val="cy-GB" w:eastAsia="en-GB"/>
                    </w:rPr>
                    <w:t> </w:t>
                  </w:r>
                </w:p>
              </w:tc>
              <w:tc>
                <w:tcPr>
                  <w:tcW w:w="1134" w:type="dxa"/>
                  <w:vMerge w:val="restart"/>
                  <w:shd w:val="clear" w:color="auto" w:fill="auto"/>
                  <w:hideMark/>
                </w:tcPr>
                <w:p w14:paraId="75F66DB2" w14:textId="77777777" w:rsidR="00F9760C" w:rsidRPr="003E40E8" w:rsidRDefault="006B4FE5" w:rsidP="00522B73">
                  <w:pPr>
                    <w:spacing w:after="0" w:line="240" w:lineRule="auto"/>
                    <w:rPr>
                      <w:rFonts w:ascii="Arial" w:eastAsia="Times New Roman" w:hAnsi="Arial" w:cs="Arial"/>
                      <w:b/>
                      <w:bCs/>
                      <w:sz w:val="18"/>
                      <w:szCs w:val="18"/>
                      <w:u w:val="single"/>
                      <w:lang w:eastAsia="en-GB"/>
                    </w:rPr>
                  </w:pPr>
                  <w:r w:rsidRPr="003E40E8">
                    <w:rPr>
                      <w:rFonts w:ascii="Arial" w:eastAsia="Times New Roman" w:hAnsi="Arial" w:cs="Arial"/>
                      <w:b/>
                      <w:bCs/>
                      <w:sz w:val="18"/>
                      <w:szCs w:val="18"/>
                      <w:u w:val="single"/>
                      <w:lang w:val="cy-GB" w:eastAsia="en-GB"/>
                    </w:rPr>
                    <w:t>A. Dyraniad CDLl</w:t>
                  </w:r>
                </w:p>
              </w:tc>
              <w:tc>
                <w:tcPr>
                  <w:tcW w:w="1417" w:type="dxa"/>
                  <w:vMerge w:val="restart"/>
                  <w:shd w:val="clear" w:color="auto" w:fill="auto"/>
                  <w:hideMark/>
                </w:tcPr>
                <w:p w14:paraId="75F66DB3" w14:textId="77777777" w:rsidR="00F9760C" w:rsidRPr="003E40E8" w:rsidRDefault="006B4FE5" w:rsidP="00522B73">
                  <w:pPr>
                    <w:spacing w:after="0" w:line="240" w:lineRule="auto"/>
                    <w:rPr>
                      <w:rFonts w:ascii="Arial" w:eastAsia="Times New Roman" w:hAnsi="Arial" w:cs="Arial"/>
                      <w:b/>
                      <w:bCs/>
                      <w:sz w:val="18"/>
                      <w:szCs w:val="18"/>
                      <w:u w:val="single"/>
                      <w:lang w:eastAsia="en-GB"/>
                    </w:rPr>
                  </w:pPr>
                  <w:r w:rsidRPr="003E40E8">
                    <w:rPr>
                      <w:rFonts w:ascii="Arial" w:eastAsia="Times New Roman" w:hAnsi="Arial" w:cs="Arial"/>
                      <w:b/>
                      <w:bCs/>
                      <w:sz w:val="18"/>
                      <w:szCs w:val="18"/>
                      <w:u w:val="single"/>
                      <w:lang w:val="cy-GB" w:eastAsia="en-GB"/>
                    </w:rPr>
                    <w:t>B. Cwblhawyd</w:t>
                  </w:r>
                </w:p>
              </w:tc>
              <w:tc>
                <w:tcPr>
                  <w:tcW w:w="1418" w:type="dxa"/>
                  <w:vMerge w:val="restart"/>
                  <w:shd w:val="clear" w:color="auto" w:fill="auto"/>
                  <w:hideMark/>
                </w:tcPr>
                <w:p w14:paraId="75F66DB4" w14:textId="77777777" w:rsidR="00F9760C" w:rsidRPr="003E40E8" w:rsidRDefault="006B4FE5" w:rsidP="00522B73">
                  <w:pPr>
                    <w:spacing w:after="0" w:line="240" w:lineRule="auto"/>
                    <w:rPr>
                      <w:rFonts w:ascii="Arial" w:eastAsia="Times New Roman" w:hAnsi="Arial" w:cs="Arial"/>
                      <w:b/>
                      <w:bCs/>
                      <w:sz w:val="18"/>
                      <w:szCs w:val="18"/>
                      <w:u w:val="single"/>
                      <w:lang w:eastAsia="en-GB"/>
                    </w:rPr>
                  </w:pPr>
                  <w:r w:rsidRPr="003E40E8">
                    <w:rPr>
                      <w:rFonts w:ascii="Arial" w:eastAsia="Times New Roman" w:hAnsi="Arial" w:cs="Arial"/>
                      <w:b/>
                      <w:bCs/>
                      <w:sz w:val="18"/>
                      <w:szCs w:val="18"/>
                      <w:u w:val="single"/>
                      <w:lang w:val="cy-GB" w:eastAsia="en-GB"/>
                    </w:rPr>
                    <w:t>C. Cwblhawyd ond heb ffurfio rhan o'r ffigur a ddyrannwyd.</w:t>
                  </w:r>
                  <w:r w:rsidRPr="003E40E8">
                    <w:rPr>
                      <w:rFonts w:ascii="Arial" w:eastAsia="Times New Roman" w:hAnsi="Arial" w:cs="Arial"/>
                      <w:b/>
                      <w:bCs/>
                      <w:sz w:val="18"/>
                      <w:szCs w:val="18"/>
                      <w:u w:val="single"/>
                      <w:vertAlign w:val="superscript"/>
                      <w:lang w:val="cy-GB" w:eastAsia="en-GB"/>
                    </w:rPr>
                    <w:t>1</w:t>
                  </w:r>
                </w:p>
              </w:tc>
              <w:tc>
                <w:tcPr>
                  <w:tcW w:w="1416" w:type="dxa"/>
                  <w:vMerge w:val="restart"/>
                  <w:shd w:val="clear" w:color="auto" w:fill="auto"/>
                  <w:hideMark/>
                </w:tcPr>
                <w:p w14:paraId="75F66DB5" w14:textId="77777777" w:rsidR="00F9760C" w:rsidRPr="003E40E8" w:rsidRDefault="006B4FE5" w:rsidP="00522B73">
                  <w:pPr>
                    <w:spacing w:after="0" w:line="240" w:lineRule="auto"/>
                    <w:rPr>
                      <w:rFonts w:ascii="Arial" w:eastAsia="Times New Roman" w:hAnsi="Arial" w:cs="Arial"/>
                      <w:b/>
                      <w:bCs/>
                      <w:sz w:val="18"/>
                      <w:szCs w:val="18"/>
                      <w:u w:val="single"/>
                      <w:lang w:eastAsia="en-GB"/>
                    </w:rPr>
                  </w:pPr>
                  <w:r w:rsidRPr="003E40E8">
                    <w:rPr>
                      <w:rFonts w:ascii="Arial" w:eastAsia="Times New Roman" w:hAnsi="Arial" w:cs="Arial"/>
                      <w:b/>
                      <w:bCs/>
                      <w:sz w:val="18"/>
                      <w:szCs w:val="18"/>
                      <w:u w:val="single"/>
                      <w:lang w:val="cy-GB" w:eastAsia="en-GB"/>
                    </w:rPr>
                    <w:t>D. Ymrwymwyd iddo</w:t>
                  </w:r>
                </w:p>
              </w:tc>
              <w:tc>
                <w:tcPr>
                  <w:tcW w:w="1056" w:type="dxa"/>
                  <w:shd w:val="clear" w:color="auto" w:fill="auto"/>
                  <w:hideMark/>
                </w:tcPr>
                <w:p w14:paraId="75F66DB6" w14:textId="77777777" w:rsidR="00F9760C" w:rsidRPr="003E40E8" w:rsidRDefault="006B4FE5" w:rsidP="00522B73">
                  <w:pPr>
                    <w:spacing w:after="0" w:line="240" w:lineRule="auto"/>
                    <w:rPr>
                      <w:rFonts w:ascii="Arial" w:eastAsia="Times New Roman" w:hAnsi="Arial" w:cs="Arial"/>
                      <w:b/>
                      <w:bCs/>
                      <w:sz w:val="18"/>
                      <w:szCs w:val="18"/>
                      <w:u w:val="single"/>
                      <w:lang w:eastAsia="en-GB"/>
                    </w:rPr>
                  </w:pPr>
                  <w:r w:rsidRPr="003E40E8">
                    <w:rPr>
                      <w:rFonts w:ascii="Arial" w:eastAsia="Times New Roman" w:hAnsi="Arial" w:cs="Arial"/>
                      <w:b/>
                      <w:bCs/>
                      <w:sz w:val="18"/>
                      <w:szCs w:val="18"/>
                      <w:u w:val="single"/>
                      <w:lang w:val="cy-GB" w:eastAsia="en-GB"/>
                    </w:rPr>
                    <w:t>E. Cyflenwad Gweddilliol</w:t>
                  </w:r>
                </w:p>
              </w:tc>
            </w:tr>
            <w:tr w:rsidR="00BD0782" w14:paraId="75F66DBE" w14:textId="77777777">
              <w:trPr>
                <w:trHeight w:val="245"/>
              </w:trPr>
              <w:tc>
                <w:tcPr>
                  <w:tcW w:w="1413" w:type="dxa"/>
                  <w:vMerge/>
                  <w:hideMark/>
                </w:tcPr>
                <w:p w14:paraId="75F66DB8" w14:textId="77777777" w:rsidR="00F9760C" w:rsidRPr="003E40E8" w:rsidRDefault="00F9760C" w:rsidP="00522B73">
                  <w:pPr>
                    <w:spacing w:after="0" w:line="240" w:lineRule="auto"/>
                    <w:rPr>
                      <w:rFonts w:ascii="Arial" w:eastAsia="Times New Roman" w:hAnsi="Arial" w:cs="Arial"/>
                      <w:b/>
                      <w:bCs/>
                      <w:color w:val="FFFFFF"/>
                      <w:sz w:val="18"/>
                      <w:szCs w:val="18"/>
                      <w:lang w:eastAsia="en-GB"/>
                    </w:rPr>
                  </w:pPr>
                </w:p>
              </w:tc>
              <w:tc>
                <w:tcPr>
                  <w:tcW w:w="1134" w:type="dxa"/>
                  <w:vMerge/>
                  <w:hideMark/>
                </w:tcPr>
                <w:p w14:paraId="75F66DB9" w14:textId="77777777" w:rsidR="00F9760C" w:rsidRPr="003E40E8" w:rsidRDefault="00F9760C" w:rsidP="00522B73">
                  <w:pPr>
                    <w:spacing w:after="0" w:line="240" w:lineRule="auto"/>
                    <w:rPr>
                      <w:rFonts w:ascii="Arial" w:eastAsia="Times New Roman" w:hAnsi="Arial" w:cs="Arial"/>
                      <w:b/>
                      <w:bCs/>
                      <w:sz w:val="18"/>
                      <w:szCs w:val="18"/>
                      <w:u w:val="single"/>
                      <w:lang w:eastAsia="en-GB"/>
                    </w:rPr>
                  </w:pPr>
                </w:p>
              </w:tc>
              <w:tc>
                <w:tcPr>
                  <w:tcW w:w="1417" w:type="dxa"/>
                  <w:vMerge/>
                  <w:hideMark/>
                </w:tcPr>
                <w:p w14:paraId="75F66DBA" w14:textId="77777777" w:rsidR="00F9760C" w:rsidRPr="003E40E8" w:rsidRDefault="00F9760C" w:rsidP="00522B73">
                  <w:pPr>
                    <w:spacing w:after="0" w:line="240" w:lineRule="auto"/>
                    <w:rPr>
                      <w:rFonts w:ascii="Arial" w:eastAsia="Times New Roman" w:hAnsi="Arial" w:cs="Arial"/>
                      <w:b/>
                      <w:bCs/>
                      <w:sz w:val="18"/>
                      <w:szCs w:val="18"/>
                      <w:u w:val="single"/>
                      <w:lang w:eastAsia="en-GB"/>
                    </w:rPr>
                  </w:pPr>
                </w:p>
              </w:tc>
              <w:tc>
                <w:tcPr>
                  <w:tcW w:w="1418" w:type="dxa"/>
                  <w:vMerge/>
                  <w:hideMark/>
                </w:tcPr>
                <w:p w14:paraId="75F66DBB" w14:textId="77777777" w:rsidR="00F9760C" w:rsidRPr="003E40E8" w:rsidRDefault="00F9760C" w:rsidP="00522B73">
                  <w:pPr>
                    <w:spacing w:after="0" w:line="240" w:lineRule="auto"/>
                    <w:rPr>
                      <w:rFonts w:ascii="Arial" w:eastAsia="Times New Roman" w:hAnsi="Arial" w:cs="Arial"/>
                      <w:b/>
                      <w:bCs/>
                      <w:sz w:val="18"/>
                      <w:szCs w:val="18"/>
                      <w:u w:val="single"/>
                      <w:lang w:eastAsia="en-GB"/>
                    </w:rPr>
                  </w:pPr>
                </w:p>
              </w:tc>
              <w:tc>
                <w:tcPr>
                  <w:tcW w:w="1416" w:type="dxa"/>
                  <w:vMerge/>
                  <w:hideMark/>
                </w:tcPr>
                <w:p w14:paraId="75F66DBC" w14:textId="77777777" w:rsidR="00F9760C" w:rsidRPr="003E40E8" w:rsidRDefault="00F9760C" w:rsidP="00522B73">
                  <w:pPr>
                    <w:spacing w:after="0" w:line="240" w:lineRule="auto"/>
                    <w:rPr>
                      <w:rFonts w:ascii="Arial" w:eastAsia="Times New Roman" w:hAnsi="Arial" w:cs="Arial"/>
                      <w:b/>
                      <w:bCs/>
                      <w:sz w:val="18"/>
                      <w:szCs w:val="18"/>
                      <w:u w:val="single"/>
                      <w:lang w:eastAsia="en-GB"/>
                    </w:rPr>
                  </w:pPr>
                </w:p>
              </w:tc>
              <w:tc>
                <w:tcPr>
                  <w:tcW w:w="1056" w:type="dxa"/>
                  <w:hideMark/>
                </w:tcPr>
                <w:p w14:paraId="75F66DBD" w14:textId="77777777" w:rsidR="00F9760C" w:rsidRPr="003E40E8" w:rsidRDefault="006B4FE5" w:rsidP="00522B73">
                  <w:pPr>
                    <w:spacing w:after="0" w:line="240" w:lineRule="auto"/>
                    <w:rPr>
                      <w:rFonts w:ascii="Arial" w:eastAsia="Times New Roman" w:hAnsi="Arial" w:cs="Arial"/>
                      <w:b/>
                      <w:bCs/>
                      <w:sz w:val="18"/>
                      <w:szCs w:val="18"/>
                      <w:u w:val="single"/>
                      <w:lang w:eastAsia="en-GB"/>
                    </w:rPr>
                  </w:pPr>
                  <w:r w:rsidRPr="003E40E8">
                    <w:rPr>
                      <w:rFonts w:ascii="Arial" w:eastAsia="Times New Roman" w:hAnsi="Arial" w:cs="Arial"/>
                      <w:b/>
                      <w:bCs/>
                      <w:sz w:val="18"/>
                      <w:szCs w:val="18"/>
                      <w:u w:val="single"/>
                      <w:lang w:val="cy-GB" w:eastAsia="en-GB"/>
                    </w:rPr>
                    <w:t>(A-B-D=E)</w:t>
                  </w:r>
                </w:p>
              </w:tc>
            </w:tr>
            <w:tr w:rsidR="00BD0782" w14:paraId="75F66DC5" w14:textId="77777777">
              <w:trPr>
                <w:trHeight w:val="245"/>
              </w:trPr>
              <w:tc>
                <w:tcPr>
                  <w:tcW w:w="1413" w:type="dxa"/>
                  <w:hideMark/>
                </w:tcPr>
                <w:p w14:paraId="75F66DBF"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PC1 - Caerfyrddin</w:t>
                  </w:r>
                </w:p>
              </w:tc>
              <w:tc>
                <w:tcPr>
                  <w:tcW w:w="1134" w:type="dxa"/>
                  <w:hideMark/>
                </w:tcPr>
                <w:p w14:paraId="75F66DC0"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 18.687</w:t>
                  </w:r>
                </w:p>
              </w:tc>
              <w:tc>
                <w:tcPr>
                  <w:tcW w:w="1417" w:type="dxa"/>
                  <w:hideMark/>
                </w:tcPr>
                <w:p w14:paraId="75F66DC1"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0</w:t>
                  </w:r>
                </w:p>
              </w:tc>
              <w:tc>
                <w:tcPr>
                  <w:tcW w:w="1418" w:type="dxa"/>
                  <w:hideMark/>
                </w:tcPr>
                <w:p w14:paraId="75F66DC2"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0</w:t>
                  </w:r>
                </w:p>
              </w:tc>
              <w:tc>
                <w:tcPr>
                  <w:tcW w:w="1416" w:type="dxa"/>
                  <w:hideMark/>
                </w:tcPr>
                <w:p w14:paraId="75F66DC3"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 </w:t>
                  </w:r>
                  <w:r w:rsidRPr="003E40E8">
                    <w:rPr>
                      <w:rFonts w:ascii="Arial" w:eastAsia="Times New Roman" w:hAnsi="Arial" w:cs="Arial"/>
                      <w:color w:val="00B050"/>
                      <w:sz w:val="18"/>
                      <w:szCs w:val="18"/>
                      <w:highlight w:val="cyan"/>
                      <w:lang w:val="cy-GB" w:eastAsia="en-GB"/>
                    </w:rPr>
                    <w:t>3.93</w:t>
                  </w:r>
                </w:p>
              </w:tc>
              <w:tc>
                <w:tcPr>
                  <w:tcW w:w="1056" w:type="dxa"/>
                  <w:hideMark/>
                </w:tcPr>
                <w:p w14:paraId="75F66DC4"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 </w:t>
                  </w:r>
                  <w:r w:rsidRPr="003E40E8">
                    <w:rPr>
                      <w:rFonts w:ascii="Arial" w:eastAsia="Times New Roman" w:hAnsi="Arial" w:cs="Arial"/>
                      <w:color w:val="00B050"/>
                      <w:sz w:val="18"/>
                      <w:szCs w:val="18"/>
                      <w:highlight w:val="cyan"/>
                      <w:lang w:val="cy-GB" w:eastAsia="en-GB"/>
                    </w:rPr>
                    <w:t>14.757</w:t>
                  </w:r>
                </w:p>
              </w:tc>
            </w:tr>
            <w:tr w:rsidR="00BD0782" w14:paraId="75F66DCC" w14:textId="77777777">
              <w:trPr>
                <w:trHeight w:val="245"/>
              </w:trPr>
              <w:tc>
                <w:tcPr>
                  <w:tcW w:w="1413" w:type="dxa"/>
                  <w:hideMark/>
                </w:tcPr>
                <w:p w14:paraId="75F66DC6"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PC2 - Llanelli</w:t>
                  </w:r>
                </w:p>
              </w:tc>
              <w:tc>
                <w:tcPr>
                  <w:tcW w:w="1134" w:type="dxa"/>
                  <w:hideMark/>
                </w:tcPr>
                <w:p w14:paraId="75F66DC7"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 17.489</w:t>
                  </w:r>
                </w:p>
              </w:tc>
              <w:tc>
                <w:tcPr>
                  <w:tcW w:w="1417" w:type="dxa"/>
                  <w:hideMark/>
                </w:tcPr>
                <w:p w14:paraId="75F66DC8"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0</w:t>
                  </w:r>
                </w:p>
              </w:tc>
              <w:tc>
                <w:tcPr>
                  <w:tcW w:w="1418" w:type="dxa"/>
                  <w:hideMark/>
                </w:tcPr>
                <w:p w14:paraId="75F66DC9"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0</w:t>
                  </w:r>
                </w:p>
              </w:tc>
              <w:tc>
                <w:tcPr>
                  <w:tcW w:w="1416" w:type="dxa"/>
                  <w:hideMark/>
                </w:tcPr>
                <w:p w14:paraId="75F66DCA"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 1.90</w:t>
                  </w:r>
                </w:p>
              </w:tc>
              <w:tc>
                <w:tcPr>
                  <w:tcW w:w="1056" w:type="dxa"/>
                  <w:hideMark/>
                </w:tcPr>
                <w:p w14:paraId="75F66DCB"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 15.589</w:t>
                  </w:r>
                </w:p>
              </w:tc>
            </w:tr>
            <w:tr w:rsidR="00BD0782" w14:paraId="75F66DD3" w14:textId="77777777">
              <w:trPr>
                <w:trHeight w:val="385"/>
              </w:trPr>
              <w:tc>
                <w:tcPr>
                  <w:tcW w:w="1413" w:type="dxa"/>
                  <w:hideMark/>
                </w:tcPr>
                <w:p w14:paraId="75F66DCD"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PC3 – Rhydaman / Cross Hands</w:t>
                  </w:r>
                </w:p>
              </w:tc>
              <w:tc>
                <w:tcPr>
                  <w:tcW w:w="1134" w:type="dxa"/>
                  <w:hideMark/>
                </w:tcPr>
                <w:p w14:paraId="75F66DCE"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 28.118</w:t>
                  </w:r>
                </w:p>
              </w:tc>
              <w:tc>
                <w:tcPr>
                  <w:tcW w:w="1417" w:type="dxa"/>
                  <w:hideMark/>
                </w:tcPr>
                <w:p w14:paraId="75F66DCF"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 </w:t>
                  </w:r>
                </w:p>
              </w:tc>
              <w:tc>
                <w:tcPr>
                  <w:tcW w:w="1418" w:type="dxa"/>
                  <w:hideMark/>
                </w:tcPr>
                <w:p w14:paraId="75F66DD0"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 </w:t>
                  </w:r>
                </w:p>
              </w:tc>
              <w:tc>
                <w:tcPr>
                  <w:tcW w:w="1416" w:type="dxa"/>
                  <w:hideMark/>
                </w:tcPr>
                <w:p w14:paraId="75F66DD1"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 9.52</w:t>
                  </w:r>
                </w:p>
              </w:tc>
              <w:tc>
                <w:tcPr>
                  <w:tcW w:w="1056" w:type="dxa"/>
                  <w:hideMark/>
                </w:tcPr>
                <w:p w14:paraId="75F66DD2"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 18.598</w:t>
                  </w:r>
                </w:p>
              </w:tc>
            </w:tr>
            <w:tr w:rsidR="00BD0782" w14:paraId="75F66DDA" w14:textId="77777777">
              <w:trPr>
                <w:trHeight w:val="245"/>
              </w:trPr>
              <w:tc>
                <w:tcPr>
                  <w:tcW w:w="1413" w:type="dxa"/>
                  <w:hideMark/>
                </w:tcPr>
                <w:p w14:paraId="75F66DD4"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Canolfannau Gwasanaeth</w:t>
                  </w:r>
                </w:p>
              </w:tc>
              <w:tc>
                <w:tcPr>
                  <w:tcW w:w="1134" w:type="dxa"/>
                  <w:hideMark/>
                </w:tcPr>
                <w:p w14:paraId="75F66DD5"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 6.916</w:t>
                  </w:r>
                </w:p>
              </w:tc>
              <w:tc>
                <w:tcPr>
                  <w:tcW w:w="1417" w:type="dxa"/>
                  <w:hideMark/>
                </w:tcPr>
                <w:p w14:paraId="75F66DD6"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 </w:t>
                  </w:r>
                </w:p>
              </w:tc>
              <w:tc>
                <w:tcPr>
                  <w:tcW w:w="1418" w:type="dxa"/>
                  <w:hideMark/>
                </w:tcPr>
                <w:p w14:paraId="75F66DD7"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 </w:t>
                  </w:r>
                </w:p>
              </w:tc>
              <w:tc>
                <w:tcPr>
                  <w:tcW w:w="1416" w:type="dxa"/>
                  <w:hideMark/>
                </w:tcPr>
                <w:p w14:paraId="75F66DD8"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 3.891</w:t>
                  </w:r>
                </w:p>
              </w:tc>
              <w:tc>
                <w:tcPr>
                  <w:tcW w:w="1056" w:type="dxa"/>
                  <w:hideMark/>
                </w:tcPr>
                <w:p w14:paraId="75F66DD9"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 3.025</w:t>
                  </w:r>
                </w:p>
              </w:tc>
            </w:tr>
            <w:tr w:rsidR="00BD0782" w14:paraId="75F66DE1" w14:textId="77777777">
              <w:trPr>
                <w:trHeight w:val="245"/>
              </w:trPr>
              <w:tc>
                <w:tcPr>
                  <w:tcW w:w="1413" w:type="dxa"/>
                  <w:hideMark/>
                </w:tcPr>
                <w:p w14:paraId="75F66DDB"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Pentrefi Cynaliadwy</w:t>
                  </w:r>
                </w:p>
              </w:tc>
              <w:tc>
                <w:tcPr>
                  <w:tcW w:w="1134" w:type="dxa"/>
                  <w:hideMark/>
                </w:tcPr>
                <w:p w14:paraId="75F66DDC"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0</w:t>
                  </w:r>
                </w:p>
              </w:tc>
              <w:tc>
                <w:tcPr>
                  <w:tcW w:w="1417" w:type="dxa"/>
                  <w:hideMark/>
                </w:tcPr>
                <w:p w14:paraId="75F66DDD"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0</w:t>
                  </w:r>
                </w:p>
              </w:tc>
              <w:tc>
                <w:tcPr>
                  <w:tcW w:w="1418" w:type="dxa"/>
                  <w:hideMark/>
                </w:tcPr>
                <w:p w14:paraId="75F66DDE"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0</w:t>
                  </w:r>
                </w:p>
              </w:tc>
              <w:tc>
                <w:tcPr>
                  <w:tcW w:w="1416" w:type="dxa"/>
                  <w:hideMark/>
                </w:tcPr>
                <w:p w14:paraId="75F66DDF"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0</w:t>
                  </w:r>
                </w:p>
              </w:tc>
              <w:tc>
                <w:tcPr>
                  <w:tcW w:w="1056" w:type="dxa"/>
                  <w:hideMark/>
                </w:tcPr>
                <w:p w14:paraId="75F66DE0"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0</w:t>
                  </w:r>
                </w:p>
              </w:tc>
            </w:tr>
            <w:tr w:rsidR="00BD0782" w14:paraId="75F66DE8" w14:textId="77777777">
              <w:trPr>
                <w:trHeight w:val="245"/>
              </w:trPr>
              <w:tc>
                <w:tcPr>
                  <w:tcW w:w="1413" w:type="dxa"/>
                  <w:hideMark/>
                </w:tcPr>
                <w:p w14:paraId="75F66DE2"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Pentrefi Gwledig</w:t>
                  </w:r>
                </w:p>
              </w:tc>
              <w:tc>
                <w:tcPr>
                  <w:tcW w:w="1134" w:type="dxa"/>
                  <w:hideMark/>
                </w:tcPr>
                <w:p w14:paraId="75F66DE3"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0</w:t>
                  </w:r>
                </w:p>
              </w:tc>
              <w:tc>
                <w:tcPr>
                  <w:tcW w:w="1417" w:type="dxa"/>
                  <w:hideMark/>
                </w:tcPr>
                <w:p w14:paraId="75F66DE4"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0</w:t>
                  </w:r>
                </w:p>
              </w:tc>
              <w:tc>
                <w:tcPr>
                  <w:tcW w:w="1418" w:type="dxa"/>
                  <w:hideMark/>
                </w:tcPr>
                <w:p w14:paraId="75F66DE5"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0</w:t>
                  </w:r>
                </w:p>
              </w:tc>
              <w:tc>
                <w:tcPr>
                  <w:tcW w:w="1416" w:type="dxa"/>
                  <w:hideMark/>
                </w:tcPr>
                <w:p w14:paraId="75F66DE6"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0</w:t>
                  </w:r>
                </w:p>
              </w:tc>
              <w:tc>
                <w:tcPr>
                  <w:tcW w:w="1056" w:type="dxa"/>
                  <w:hideMark/>
                </w:tcPr>
                <w:p w14:paraId="75F66DE7" w14:textId="77777777" w:rsidR="00F9760C" w:rsidRPr="003E40E8" w:rsidRDefault="006B4FE5"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val="cy-GB" w:eastAsia="en-GB"/>
                    </w:rPr>
                    <w:t>0</w:t>
                  </w:r>
                </w:p>
              </w:tc>
            </w:tr>
            <w:tr w:rsidR="00BD0782" w14:paraId="75F66DEF" w14:textId="77777777">
              <w:trPr>
                <w:trHeight w:val="245"/>
              </w:trPr>
              <w:tc>
                <w:tcPr>
                  <w:tcW w:w="1413" w:type="dxa"/>
                  <w:shd w:val="clear" w:color="auto" w:fill="auto"/>
                  <w:hideMark/>
                </w:tcPr>
                <w:p w14:paraId="75F66DE9" w14:textId="77777777" w:rsidR="00F9760C" w:rsidRPr="003E40E8" w:rsidRDefault="006B4FE5" w:rsidP="00522B73">
                  <w:pPr>
                    <w:spacing w:after="0" w:line="240" w:lineRule="auto"/>
                    <w:jc w:val="both"/>
                    <w:rPr>
                      <w:rFonts w:ascii="Arial" w:eastAsia="Times New Roman" w:hAnsi="Arial" w:cs="Arial"/>
                      <w:b/>
                      <w:bCs/>
                      <w:color w:val="000000"/>
                      <w:sz w:val="18"/>
                      <w:szCs w:val="18"/>
                      <w:lang w:eastAsia="en-GB"/>
                    </w:rPr>
                  </w:pPr>
                  <w:r w:rsidRPr="003E40E8">
                    <w:rPr>
                      <w:rFonts w:ascii="Arial" w:eastAsia="Times New Roman" w:hAnsi="Arial" w:cs="Arial"/>
                      <w:b/>
                      <w:bCs/>
                      <w:color w:val="000000"/>
                      <w:sz w:val="18"/>
                      <w:szCs w:val="18"/>
                      <w:lang w:val="cy-GB" w:eastAsia="en-GB"/>
                    </w:rPr>
                    <w:t>Cyfanswm</w:t>
                  </w:r>
                </w:p>
              </w:tc>
              <w:tc>
                <w:tcPr>
                  <w:tcW w:w="1134" w:type="dxa"/>
                  <w:shd w:val="clear" w:color="auto" w:fill="auto"/>
                  <w:hideMark/>
                </w:tcPr>
                <w:p w14:paraId="75F66DEA" w14:textId="77777777" w:rsidR="00F9760C" w:rsidRPr="003E40E8" w:rsidRDefault="006B4FE5" w:rsidP="00522B73">
                  <w:pPr>
                    <w:spacing w:after="0" w:line="240" w:lineRule="auto"/>
                    <w:jc w:val="both"/>
                    <w:rPr>
                      <w:rFonts w:ascii="Arial" w:eastAsia="Times New Roman" w:hAnsi="Arial" w:cs="Arial"/>
                      <w:b/>
                      <w:bCs/>
                      <w:color w:val="000000"/>
                      <w:sz w:val="18"/>
                      <w:szCs w:val="18"/>
                      <w:lang w:eastAsia="en-GB"/>
                    </w:rPr>
                  </w:pPr>
                  <w:r w:rsidRPr="003E40E8">
                    <w:rPr>
                      <w:rFonts w:ascii="Arial" w:eastAsia="Times New Roman" w:hAnsi="Arial" w:cs="Arial"/>
                      <w:b/>
                      <w:bCs/>
                      <w:color w:val="000000"/>
                      <w:sz w:val="18"/>
                      <w:szCs w:val="18"/>
                      <w:lang w:val="cy-GB" w:eastAsia="en-GB"/>
                    </w:rPr>
                    <w:t> 71.21</w:t>
                  </w:r>
                </w:p>
              </w:tc>
              <w:tc>
                <w:tcPr>
                  <w:tcW w:w="1417" w:type="dxa"/>
                  <w:shd w:val="clear" w:color="auto" w:fill="auto"/>
                  <w:hideMark/>
                </w:tcPr>
                <w:p w14:paraId="75F66DEB" w14:textId="77777777" w:rsidR="00F9760C" w:rsidRPr="003E40E8" w:rsidRDefault="006B4FE5" w:rsidP="00522B73">
                  <w:pPr>
                    <w:spacing w:after="0" w:line="240" w:lineRule="auto"/>
                    <w:jc w:val="both"/>
                    <w:rPr>
                      <w:rFonts w:ascii="Arial" w:eastAsia="Times New Roman" w:hAnsi="Arial" w:cs="Arial"/>
                      <w:b/>
                      <w:bCs/>
                      <w:color w:val="000000"/>
                      <w:sz w:val="18"/>
                      <w:szCs w:val="18"/>
                      <w:lang w:eastAsia="en-GB"/>
                    </w:rPr>
                  </w:pPr>
                  <w:r w:rsidRPr="003E40E8">
                    <w:rPr>
                      <w:rFonts w:ascii="Arial" w:eastAsia="Times New Roman" w:hAnsi="Arial" w:cs="Arial"/>
                      <w:b/>
                      <w:bCs/>
                      <w:color w:val="000000"/>
                      <w:sz w:val="18"/>
                      <w:szCs w:val="18"/>
                      <w:lang w:val="cy-GB" w:eastAsia="en-GB"/>
                    </w:rPr>
                    <w:t> </w:t>
                  </w:r>
                </w:p>
              </w:tc>
              <w:tc>
                <w:tcPr>
                  <w:tcW w:w="1418" w:type="dxa"/>
                  <w:shd w:val="clear" w:color="auto" w:fill="auto"/>
                  <w:hideMark/>
                </w:tcPr>
                <w:p w14:paraId="75F66DEC" w14:textId="77777777" w:rsidR="00F9760C" w:rsidRPr="003E40E8" w:rsidRDefault="006B4FE5" w:rsidP="00522B73">
                  <w:pPr>
                    <w:spacing w:after="0" w:line="240" w:lineRule="auto"/>
                    <w:jc w:val="both"/>
                    <w:rPr>
                      <w:rFonts w:ascii="Arial" w:eastAsia="Times New Roman" w:hAnsi="Arial" w:cs="Arial"/>
                      <w:b/>
                      <w:bCs/>
                      <w:color w:val="000000"/>
                      <w:sz w:val="18"/>
                      <w:szCs w:val="18"/>
                      <w:lang w:eastAsia="en-GB"/>
                    </w:rPr>
                  </w:pPr>
                  <w:r w:rsidRPr="003E40E8">
                    <w:rPr>
                      <w:rFonts w:ascii="Arial" w:eastAsia="Times New Roman" w:hAnsi="Arial" w:cs="Arial"/>
                      <w:b/>
                      <w:bCs/>
                      <w:color w:val="000000"/>
                      <w:sz w:val="18"/>
                      <w:szCs w:val="18"/>
                      <w:lang w:val="cy-GB" w:eastAsia="en-GB"/>
                    </w:rPr>
                    <w:t> </w:t>
                  </w:r>
                </w:p>
              </w:tc>
              <w:tc>
                <w:tcPr>
                  <w:tcW w:w="1416" w:type="dxa"/>
                  <w:shd w:val="clear" w:color="auto" w:fill="auto"/>
                  <w:hideMark/>
                </w:tcPr>
                <w:p w14:paraId="75F66DED" w14:textId="77777777" w:rsidR="00F9760C" w:rsidRPr="003E40E8" w:rsidRDefault="006B4FE5" w:rsidP="00522B73">
                  <w:pPr>
                    <w:spacing w:after="0" w:line="240" w:lineRule="auto"/>
                    <w:jc w:val="both"/>
                    <w:rPr>
                      <w:rFonts w:ascii="Arial" w:eastAsia="Times New Roman" w:hAnsi="Arial" w:cs="Arial"/>
                      <w:b/>
                      <w:bCs/>
                      <w:color w:val="000000"/>
                      <w:sz w:val="18"/>
                      <w:szCs w:val="18"/>
                      <w:lang w:eastAsia="en-GB"/>
                    </w:rPr>
                  </w:pPr>
                  <w:r w:rsidRPr="003E40E8">
                    <w:rPr>
                      <w:rFonts w:ascii="Arial" w:eastAsia="Times New Roman" w:hAnsi="Arial" w:cs="Arial"/>
                      <w:b/>
                      <w:bCs/>
                      <w:color w:val="000000"/>
                      <w:sz w:val="18"/>
                      <w:szCs w:val="18"/>
                      <w:lang w:val="cy-GB" w:eastAsia="en-GB"/>
                    </w:rPr>
                    <w:t> </w:t>
                  </w:r>
                  <w:r w:rsidRPr="003E40E8">
                    <w:rPr>
                      <w:rFonts w:ascii="Arial" w:eastAsia="Times New Roman" w:hAnsi="Arial" w:cs="Arial"/>
                      <w:b/>
                      <w:bCs/>
                      <w:color w:val="00B050"/>
                      <w:sz w:val="18"/>
                      <w:szCs w:val="18"/>
                      <w:highlight w:val="cyan"/>
                      <w:lang w:val="cy-GB" w:eastAsia="en-GB"/>
                    </w:rPr>
                    <w:t>19.24</w:t>
                  </w:r>
                </w:p>
              </w:tc>
              <w:tc>
                <w:tcPr>
                  <w:tcW w:w="1056" w:type="dxa"/>
                  <w:shd w:val="clear" w:color="auto" w:fill="auto"/>
                  <w:hideMark/>
                </w:tcPr>
                <w:p w14:paraId="75F66DEE" w14:textId="77777777" w:rsidR="00F9760C" w:rsidRPr="003E40E8" w:rsidRDefault="006B4FE5" w:rsidP="00522B73">
                  <w:pPr>
                    <w:spacing w:after="0" w:line="240" w:lineRule="auto"/>
                    <w:jc w:val="both"/>
                    <w:rPr>
                      <w:rFonts w:ascii="Arial" w:eastAsia="Times New Roman" w:hAnsi="Arial" w:cs="Arial"/>
                      <w:b/>
                      <w:bCs/>
                      <w:color w:val="000000"/>
                      <w:sz w:val="18"/>
                      <w:szCs w:val="18"/>
                      <w:lang w:eastAsia="en-GB"/>
                    </w:rPr>
                  </w:pPr>
                  <w:r w:rsidRPr="003E40E8">
                    <w:rPr>
                      <w:rFonts w:ascii="Arial" w:eastAsia="Times New Roman" w:hAnsi="Arial" w:cs="Arial"/>
                      <w:b/>
                      <w:bCs/>
                      <w:color w:val="00B050"/>
                      <w:sz w:val="18"/>
                      <w:szCs w:val="18"/>
                      <w:highlight w:val="cyan"/>
                      <w:lang w:val="cy-GB" w:eastAsia="en-GB"/>
                    </w:rPr>
                    <w:t>51.97</w:t>
                  </w:r>
                </w:p>
              </w:tc>
            </w:tr>
          </w:tbl>
          <w:p w14:paraId="75F66DF0" w14:textId="77777777" w:rsidR="00F9760C" w:rsidRPr="003E40E8" w:rsidRDefault="00F9760C" w:rsidP="00E1482C">
            <w:pPr>
              <w:rPr>
                <w:rFonts w:ascii="Arial" w:hAnsi="Arial" w:cs="Arial"/>
              </w:rPr>
            </w:pPr>
          </w:p>
          <w:p w14:paraId="75F66DF1" w14:textId="77777777" w:rsidR="00F9760C" w:rsidRPr="003E40E8" w:rsidRDefault="00F9760C" w:rsidP="00E1482C">
            <w:pPr>
              <w:rPr>
                <w:rFonts w:ascii="Arial" w:hAnsi="Arial" w:cs="Arial"/>
              </w:rPr>
            </w:pPr>
          </w:p>
          <w:p w14:paraId="75F66DF2" w14:textId="77777777" w:rsidR="00F9760C" w:rsidRPr="003E40E8" w:rsidRDefault="00F9760C" w:rsidP="00E1482C">
            <w:pPr>
              <w:rPr>
                <w:rFonts w:ascii="Arial" w:hAnsi="Arial" w:cs="Arial"/>
              </w:rPr>
            </w:pPr>
          </w:p>
          <w:p w14:paraId="75F66DF3" w14:textId="77777777" w:rsidR="00F9760C" w:rsidRPr="003E40E8" w:rsidRDefault="00F9760C" w:rsidP="00E1482C">
            <w:pPr>
              <w:rPr>
                <w:rFonts w:ascii="Arial" w:hAnsi="Arial" w:cs="Arial"/>
              </w:rPr>
            </w:pPr>
          </w:p>
          <w:p w14:paraId="75F66DF4" w14:textId="77777777" w:rsidR="00F9760C" w:rsidRPr="003E40E8" w:rsidRDefault="00F9760C" w:rsidP="00E1482C">
            <w:pPr>
              <w:rPr>
                <w:rFonts w:ascii="Arial" w:hAnsi="Arial" w:cs="Arial"/>
              </w:rPr>
            </w:pPr>
          </w:p>
          <w:p w14:paraId="75F66DF5" w14:textId="77777777" w:rsidR="00F9760C" w:rsidRPr="003E40E8" w:rsidRDefault="006B4FE5" w:rsidP="00522B73">
            <w:pPr>
              <w:rPr>
                <w:rFonts w:ascii="Arial" w:eastAsia="Times New Roman" w:hAnsi="Arial" w:cs="Arial"/>
                <w:bCs/>
                <w:i/>
                <w:sz w:val="18"/>
                <w:szCs w:val="18"/>
                <w:lang w:eastAsia="en-GB"/>
              </w:rPr>
            </w:pPr>
            <w:r w:rsidRPr="003E40E8">
              <w:rPr>
                <w:rFonts w:ascii="Arial" w:eastAsia="Times New Roman" w:hAnsi="Arial" w:cs="Arial"/>
                <w:bCs/>
                <w:i/>
                <w:iCs/>
                <w:sz w:val="18"/>
                <w:szCs w:val="18"/>
                <w:lang w:val="cy-GB" w:eastAsia="en-GB"/>
              </w:rPr>
              <w:t>Tabl 6: Darpariaeth Tir Cyflogaeth</w:t>
            </w:r>
          </w:p>
          <w:p w14:paraId="75F66DF6" w14:textId="77777777" w:rsidR="00F9760C" w:rsidRPr="003E40E8" w:rsidRDefault="00F9760C" w:rsidP="00E1482C">
            <w:pPr>
              <w:rPr>
                <w:rFonts w:ascii="Arial" w:hAnsi="Arial" w:cs="Arial"/>
              </w:rPr>
            </w:pPr>
          </w:p>
          <w:p w14:paraId="75F66DF7" w14:textId="77777777" w:rsidR="00F9760C" w:rsidRPr="003E40E8" w:rsidRDefault="00F9760C" w:rsidP="00E1482C">
            <w:pPr>
              <w:rPr>
                <w:rFonts w:ascii="Arial" w:hAnsi="Arial" w:cs="Arial"/>
              </w:rPr>
            </w:pPr>
          </w:p>
          <w:p w14:paraId="75F66DF8" w14:textId="77777777" w:rsidR="00F9760C" w:rsidRPr="003E40E8" w:rsidRDefault="00F9760C" w:rsidP="00E1482C">
            <w:pPr>
              <w:rPr>
                <w:rFonts w:ascii="Arial" w:hAnsi="Arial" w:cs="Arial"/>
              </w:rPr>
            </w:pPr>
          </w:p>
          <w:p w14:paraId="75F66DF9" w14:textId="77777777" w:rsidR="00F9760C" w:rsidRPr="003E40E8" w:rsidRDefault="00F9760C" w:rsidP="00E1482C">
            <w:pPr>
              <w:rPr>
                <w:rFonts w:ascii="Arial" w:hAnsi="Arial" w:cs="Arial"/>
              </w:rPr>
            </w:pPr>
          </w:p>
          <w:p w14:paraId="75F66DFA" w14:textId="77777777" w:rsidR="00F9760C" w:rsidRPr="003E40E8" w:rsidRDefault="00F9760C" w:rsidP="00E1482C">
            <w:pPr>
              <w:rPr>
                <w:rFonts w:ascii="Arial" w:hAnsi="Arial" w:cs="Arial"/>
              </w:rPr>
            </w:pPr>
          </w:p>
          <w:p w14:paraId="75F66DFB" w14:textId="77777777" w:rsidR="00F9760C" w:rsidRPr="003E40E8" w:rsidRDefault="00F9760C" w:rsidP="00E1482C">
            <w:pPr>
              <w:rPr>
                <w:rFonts w:ascii="Arial" w:hAnsi="Arial" w:cs="Arial"/>
              </w:rPr>
            </w:pPr>
          </w:p>
          <w:p w14:paraId="75F66DFC" w14:textId="77777777" w:rsidR="00F9760C" w:rsidRPr="003E40E8" w:rsidRDefault="00F9760C" w:rsidP="00E1482C">
            <w:pPr>
              <w:rPr>
                <w:rFonts w:ascii="Arial" w:hAnsi="Arial" w:cs="Arial"/>
              </w:rPr>
            </w:pPr>
          </w:p>
          <w:p w14:paraId="75F66DFD" w14:textId="77777777" w:rsidR="00F9760C" w:rsidRPr="003E40E8" w:rsidRDefault="00F9760C" w:rsidP="00E1482C">
            <w:pPr>
              <w:rPr>
                <w:rFonts w:ascii="Arial" w:hAnsi="Arial" w:cs="Arial"/>
              </w:rPr>
            </w:pPr>
          </w:p>
          <w:p w14:paraId="75F66DFE" w14:textId="77777777" w:rsidR="00F9760C" w:rsidRPr="003E40E8" w:rsidRDefault="00F9760C" w:rsidP="00E1482C">
            <w:pPr>
              <w:rPr>
                <w:rFonts w:ascii="Arial" w:hAnsi="Arial" w:cs="Arial"/>
              </w:rPr>
            </w:pPr>
          </w:p>
          <w:p w14:paraId="75F66DFF" w14:textId="77777777" w:rsidR="00F9760C" w:rsidRPr="003E40E8" w:rsidRDefault="00F9760C" w:rsidP="00E1482C">
            <w:pPr>
              <w:rPr>
                <w:rFonts w:ascii="Arial" w:hAnsi="Arial" w:cs="Arial"/>
              </w:rPr>
            </w:pPr>
          </w:p>
          <w:p w14:paraId="75F66E00" w14:textId="77777777" w:rsidR="00F9760C" w:rsidRPr="003E40E8" w:rsidRDefault="00F9760C" w:rsidP="00E1482C">
            <w:pPr>
              <w:rPr>
                <w:rFonts w:ascii="Arial" w:hAnsi="Arial" w:cs="Arial"/>
              </w:rPr>
            </w:pPr>
          </w:p>
          <w:p w14:paraId="75F66E01" w14:textId="77777777" w:rsidR="00F9760C" w:rsidRDefault="00F9760C" w:rsidP="00D45FBE">
            <w:pPr>
              <w:rPr>
                <w:rFonts w:ascii="Arial" w:eastAsia="Times New Roman" w:hAnsi="Arial" w:cs="Arial"/>
                <w:bCs/>
                <w:lang w:eastAsia="en-GB"/>
              </w:rPr>
            </w:pPr>
          </w:p>
          <w:p w14:paraId="75F66E02" w14:textId="77777777" w:rsidR="00F9760C" w:rsidRDefault="00F9760C" w:rsidP="00D45FBE">
            <w:pPr>
              <w:rPr>
                <w:rFonts w:ascii="Arial" w:eastAsia="Times New Roman" w:hAnsi="Arial" w:cs="Arial"/>
                <w:bCs/>
                <w:lang w:eastAsia="en-GB"/>
              </w:rPr>
            </w:pPr>
          </w:p>
          <w:p w14:paraId="75F66E03" w14:textId="77777777" w:rsidR="00F9760C" w:rsidRPr="003E40E8" w:rsidRDefault="00F9760C" w:rsidP="00D45FBE">
            <w:pPr>
              <w:rPr>
                <w:rFonts w:ascii="Arial" w:eastAsia="Times New Roman" w:hAnsi="Arial" w:cs="Arial"/>
                <w:bCs/>
                <w:lang w:eastAsia="en-GB"/>
              </w:rPr>
            </w:pPr>
          </w:p>
          <w:tbl>
            <w:tblPr>
              <w:tblW w:w="8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1807"/>
              <w:gridCol w:w="1701"/>
              <w:gridCol w:w="1138"/>
              <w:gridCol w:w="1417"/>
              <w:gridCol w:w="1418"/>
            </w:tblGrid>
            <w:tr w:rsidR="00BD0782" w14:paraId="75F66E0A" w14:textId="77777777" w:rsidTr="00883BA8">
              <w:trPr>
                <w:trHeight w:val="227"/>
              </w:trPr>
              <w:tc>
                <w:tcPr>
                  <w:tcW w:w="1197" w:type="dxa"/>
                  <w:hideMark/>
                </w:tcPr>
                <w:p w14:paraId="75F66E04" w14:textId="77777777" w:rsidR="00F9760C" w:rsidRPr="003E40E8" w:rsidRDefault="006B4FE5" w:rsidP="000E65A2">
                  <w:pPr>
                    <w:spacing w:after="0" w:line="240" w:lineRule="auto"/>
                    <w:rPr>
                      <w:rFonts w:ascii="Arial" w:eastAsia="Times New Roman" w:hAnsi="Arial" w:cs="Arial"/>
                      <w:b/>
                      <w:bCs/>
                      <w:sz w:val="20"/>
                      <w:szCs w:val="20"/>
                      <w:lang w:eastAsia="en-GB"/>
                    </w:rPr>
                  </w:pPr>
                  <w:r w:rsidRPr="003E40E8">
                    <w:rPr>
                      <w:rFonts w:ascii="Arial" w:eastAsia="Times New Roman" w:hAnsi="Arial" w:cs="Arial"/>
                      <w:b/>
                      <w:bCs/>
                      <w:sz w:val="20"/>
                      <w:szCs w:val="20"/>
                      <w:lang w:val="cy-GB" w:eastAsia="en-GB"/>
                    </w:rPr>
                    <w:lastRenderedPageBreak/>
                    <w:t>Cyf. Safle:</w:t>
                  </w:r>
                </w:p>
              </w:tc>
              <w:tc>
                <w:tcPr>
                  <w:tcW w:w="1807" w:type="dxa"/>
                  <w:hideMark/>
                </w:tcPr>
                <w:p w14:paraId="75F66E05" w14:textId="77777777" w:rsidR="00F9760C" w:rsidRPr="003E40E8" w:rsidRDefault="006B4FE5" w:rsidP="000E65A2">
                  <w:pPr>
                    <w:spacing w:after="0" w:line="240" w:lineRule="auto"/>
                    <w:rPr>
                      <w:rFonts w:ascii="Arial" w:eastAsia="Times New Roman" w:hAnsi="Arial" w:cs="Arial"/>
                      <w:b/>
                      <w:bCs/>
                      <w:sz w:val="20"/>
                      <w:szCs w:val="20"/>
                      <w:lang w:eastAsia="en-GB"/>
                    </w:rPr>
                  </w:pPr>
                  <w:r w:rsidRPr="003E40E8">
                    <w:rPr>
                      <w:rFonts w:ascii="Arial" w:eastAsia="Times New Roman" w:hAnsi="Arial" w:cs="Arial"/>
                      <w:b/>
                      <w:bCs/>
                      <w:sz w:val="20"/>
                      <w:szCs w:val="20"/>
                      <w:lang w:val="cy-GB" w:eastAsia="en-GB"/>
                    </w:rPr>
                    <w:t xml:space="preserve">Enw'r Safle: </w:t>
                  </w:r>
                </w:p>
              </w:tc>
              <w:tc>
                <w:tcPr>
                  <w:tcW w:w="1701" w:type="dxa"/>
                  <w:hideMark/>
                </w:tcPr>
                <w:p w14:paraId="75F66E06" w14:textId="77777777" w:rsidR="00F9760C" w:rsidRPr="003E40E8" w:rsidRDefault="006B4FE5" w:rsidP="000E65A2">
                  <w:pPr>
                    <w:spacing w:after="0" w:line="240" w:lineRule="auto"/>
                    <w:rPr>
                      <w:rFonts w:ascii="Arial" w:eastAsia="Times New Roman" w:hAnsi="Arial" w:cs="Arial"/>
                      <w:b/>
                      <w:bCs/>
                      <w:sz w:val="20"/>
                      <w:szCs w:val="20"/>
                      <w:lang w:eastAsia="en-GB"/>
                    </w:rPr>
                  </w:pPr>
                  <w:r w:rsidRPr="003E40E8">
                    <w:rPr>
                      <w:rFonts w:ascii="Arial" w:eastAsia="Times New Roman" w:hAnsi="Arial" w:cs="Arial"/>
                      <w:b/>
                      <w:bCs/>
                      <w:sz w:val="20"/>
                      <w:szCs w:val="20"/>
                      <w:lang w:val="cy-GB" w:eastAsia="en-GB"/>
                    </w:rPr>
                    <w:t>Lleoliad:</w:t>
                  </w:r>
                </w:p>
              </w:tc>
              <w:tc>
                <w:tcPr>
                  <w:tcW w:w="1138" w:type="dxa"/>
                  <w:hideMark/>
                </w:tcPr>
                <w:p w14:paraId="75F66E07" w14:textId="77777777" w:rsidR="00F9760C" w:rsidRPr="003E40E8" w:rsidRDefault="006B4FE5" w:rsidP="000E65A2">
                  <w:pPr>
                    <w:spacing w:after="0" w:line="240" w:lineRule="auto"/>
                    <w:rPr>
                      <w:rFonts w:ascii="Arial" w:eastAsia="Times New Roman" w:hAnsi="Arial" w:cs="Arial"/>
                      <w:b/>
                      <w:bCs/>
                      <w:sz w:val="20"/>
                      <w:szCs w:val="20"/>
                      <w:lang w:eastAsia="en-GB"/>
                    </w:rPr>
                  </w:pPr>
                  <w:r w:rsidRPr="003E40E8">
                    <w:rPr>
                      <w:rFonts w:ascii="Arial" w:eastAsia="Times New Roman" w:hAnsi="Arial" w:cs="Arial"/>
                      <w:b/>
                      <w:bCs/>
                      <w:sz w:val="20"/>
                      <w:szCs w:val="20"/>
                      <w:lang w:val="cy-GB" w:eastAsia="en-GB"/>
                    </w:rPr>
                    <w:t>Dosbarth Defnydd:</w:t>
                  </w:r>
                </w:p>
              </w:tc>
              <w:tc>
                <w:tcPr>
                  <w:tcW w:w="1417" w:type="dxa"/>
                  <w:hideMark/>
                </w:tcPr>
                <w:p w14:paraId="75F66E08" w14:textId="77777777" w:rsidR="00F9760C" w:rsidRPr="003E40E8" w:rsidRDefault="006B4FE5" w:rsidP="000E65A2">
                  <w:pPr>
                    <w:spacing w:after="0" w:line="240" w:lineRule="auto"/>
                    <w:rPr>
                      <w:rFonts w:ascii="Arial" w:eastAsia="Times New Roman" w:hAnsi="Arial" w:cs="Arial"/>
                      <w:b/>
                      <w:bCs/>
                      <w:sz w:val="20"/>
                      <w:szCs w:val="20"/>
                      <w:lang w:eastAsia="en-GB"/>
                    </w:rPr>
                  </w:pPr>
                  <w:r w:rsidRPr="003E40E8">
                    <w:rPr>
                      <w:rFonts w:ascii="Arial" w:eastAsia="Times New Roman" w:hAnsi="Arial" w:cs="Arial"/>
                      <w:b/>
                      <w:bCs/>
                      <w:color w:val="0070C0"/>
                      <w:sz w:val="20"/>
                      <w:szCs w:val="20"/>
                      <w:highlight w:val="yellow"/>
                      <w:lang w:val="cy-GB" w:eastAsia="en-GB"/>
                    </w:rPr>
                    <w:t>Cyfanswm Arwynebedd(</w:t>
                  </w:r>
                  <w:r w:rsidRPr="003E40E8">
                    <w:rPr>
                      <w:rFonts w:ascii="Arial" w:eastAsia="Times New Roman" w:hAnsi="Arial" w:cs="Arial"/>
                      <w:b/>
                      <w:bCs/>
                      <w:sz w:val="20"/>
                      <w:szCs w:val="20"/>
                      <w:lang w:val="cy-GB" w:eastAsia="en-GB"/>
                    </w:rPr>
                    <w:t>ha</w:t>
                  </w:r>
                  <w:r w:rsidRPr="003E40E8">
                    <w:rPr>
                      <w:rFonts w:ascii="Arial" w:eastAsia="Times New Roman" w:hAnsi="Arial" w:cs="Arial"/>
                      <w:b/>
                      <w:bCs/>
                      <w:color w:val="0070C0"/>
                      <w:sz w:val="20"/>
                      <w:szCs w:val="20"/>
                      <w:highlight w:val="yellow"/>
                      <w:lang w:val="cy-GB" w:eastAsia="en-GB"/>
                    </w:rPr>
                    <w:t>)</w:t>
                  </w:r>
                  <w:r w:rsidRPr="003E40E8">
                    <w:rPr>
                      <w:rFonts w:ascii="Arial" w:eastAsia="Times New Roman" w:hAnsi="Arial" w:cs="Arial"/>
                      <w:b/>
                      <w:bCs/>
                      <w:sz w:val="20"/>
                      <w:szCs w:val="20"/>
                      <w:lang w:val="cy-GB" w:eastAsia="en-GB"/>
                    </w:rPr>
                    <w:t>:</w:t>
                  </w:r>
                </w:p>
              </w:tc>
              <w:tc>
                <w:tcPr>
                  <w:tcW w:w="1418" w:type="dxa"/>
                </w:tcPr>
                <w:p w14:paraId="75F66E09" w14:textId="77777777" w:rsidR="00F9760C" w:rsidRPr="003E40E8" w:rsidRDefault="006B4FE5" w:rsidP="000E65A2">
                  <w:pPr>
                    <w:spacing w:after="0" w:line="240" w:lineRule="auto"/>
                    <w:rPr>
                      <w:rFonts w:ascii="Arial" w:eastAsia="Times New Roman" w:hAnsi="Arial" w:cs="Arial"/>
                      <w:b/>
                      <w:bCs/>
                      <w:color w:val="00B050"/>
                      <w:sz w:val="20"/>
                      <w:szCs w:val="20"/>
                      <w:lang w:eastAsia="en-GB"/>
                    </w:rPr>
                  </w:pPr>
                  <w:r w:rsidRPr="003E40E8">
                    <w:rPr>
                      <w:rFonts w:ascii="Arial" w:eastAsia="Times New Roman" w:hAnsi="Arial" w:cs="Arial"/>
                      <w:b/>
                      <w:bCs/>
                      <w:color w:val="00B050"/>
                      <w:sz w:val="20"/>
                      <w:szCs w:val="20"/>
                      <w:lang w:val="cy-GB" w:eastAsia="en-GB"/>
                    </w:rPr>
                    <w:t>Maint yr ymrwymir iddo (ha)</w:t>
                  </w:r>
                </w:p>
              </w:tc>
            </w:tr>
            <w:tr w:rsidR="00BD0782" w14:paraId="75F66E11" w14:textId="77777777" w:rsidTr="00883BA8">
              <w:trPr>
                <w:trHeight w:val="227"/>
              </w:trPr>
              <w:tc>
                <w:tcPr>
                  <w:tcW w:w="1197" w:type="dxa"/>
                  <w:shd w:val="clear" w:color="auto" w:fill="auto"/>
                  <w:hideMark/>
                </w:tcPr>
                <w:p w14:paraId="75F66E0B"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PrC1/E1</w:t>
                  </w:r>
                </w:p>
              </w:tc>
              <w:tc>
                <w:tcPr>
                  <w:tcW w:w="1807" w:type="dxa"/>
                  <w:hideMark/>
                </w:tcPr>
                <w:p w14:paraId="75F66E0C"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Ystâd Ddiwydiannol Cillefwr</w:t>
                  </w:r>
                </w:p>
              </w:tc>
              <w:tc>
                <w:tcPr>
                  <w:tcW w:w="1701" w:type="dxa"/>
                  <w:hideMark/>
                </w:tcPr>
                <w:p w14:paraId="75F66E0D"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Caerfyrddin</w:t>
                  </w:r>
                </w:p>
              </w:tc>
              <w:tc>
                <w:tcPr>
                  <w:tcW w:w="1138" w:type="dxa"/>
                  <w:hideMark/>
                </w:tcPr>
                <w:p w14:paraId="75F66E0E"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 B2, B8</w:t>
                  </w:r>
                </w:p>
              </w:tc>
              <w:tc>
                <w:tcPr>
                  <w:tcW w:w="1417" w:type="dxa"/>
                  <w:hideMark/>
                </w:tcPr>
                <w:p w14:paraId="75F66E0F"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4.167</w:t>
                  </w:r>
                </w:p>
              </w:tc>
              <w:tc>
                <w:tcPr>
                  <w:tcW w:w="1418" w:type="dxa"/>
                </w:tcPr>
                <w:p w14:paraId="75F66E10"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0.56</w:t>
                  </w:r>
                </w:p>
              </w:tc>
            </w:tr>
            <w:tr w:rsidR="00BD0782" w14:paraId="75F66E18" w14:textId="77777777" w:rsidTr="00883BA8">
              <w:trPr>
                <w:trHeight w:val="227"/>
              </w:trPr>
              <w:tc>
                <w:tcPr>
                  <w:tcW w:w="1197" w:type="dxa"/>
                  <w:hideMark/>
                </w:tcPr>
                <w:p w14:paraId="75F66E12"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PrC1/E1 (i)</w:t>
                  </w:r>
                </w:p>
              </w:tc>
              <w:tc>
                <w:tcPr>
                  <w:tcW w:w="1807" w:type="dxa"/>
                  <w:hideMark/>
                </w:tcPr>
                <w:p w14:paraId="75F66E13"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Tir i'r gorllewin o Heol Cillefwr (Gorllewin).</w:t>
                  </w:r>
                </w:p>
              </w:tc>
              <w:tc>
                <w:tcPr>
                  <w:tcW w:w="1701" w:type="dxa"/>
                  <w:hideMark/>
                </w:tcPr>
                <w:p w14:paraId="75F66E14"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15"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16"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2</w:t>
                  </w:r>
                </w:p>
              </w:tc>
              <w:tc>
                <w:tcPr>
                  <w:tcW w:w="1418" w:type="dxa"/>
                </w:tcPr>
                <w:p w14:paraId="75F66E17"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1F" w14:textId="77777777" w:rsidTr="00883BA8">
              <w:trPr>
                <w:trHeight w:val="227"/>
              </w:trPr>
              <w:tc>
                <w:tcPr>
                  <w:tcW w:w="1197" w:type="dxa"/>
                  <w:hideMark/>
                </w:tcPr>
                <w:p w14:paraId="75F66E19"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PrC1/E1 (ii)</w:t>
                  </w:r>
                </w:p>
              </w:tc>
              <w:tc>
                <w:tcPr>
                  <w:tcW w:w="1807" w:type="dxa"/>
                  <w:hideMark/>
                </w:tcPr>
                <w:p w14:paraId="75F66E1A"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Tir i'r gogledd o Heol Allt-y-cnap</w:t>
                  </w:r>
                </w:p>
              </w:tc>
              <w:tc>
                <w:tcPr>
                  <w:tcW w:w="1701" w:type="dxa"/>
                  <w:hideMark/>
                </w:tcPr>
                <w:p w14:paraId="75F66E1B"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1C"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1D"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1.215</w:t>
                  </w:r>
                </w:p>
              </w:tc>
              <w:tc>
                <w:tcPr>
                  <w:tcW w:w="1418" w:type="dxa"/>
                </w:tcPr>
                <w:p w14:paraId="75F66E1E"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26" w14:textId="77777777" w:rsidTr="00883BA8">
              <w:trPr>
                <w:trHeight w:val="227"/>
              </w:trPr>
              <w:tc>
                <w:tcPr>
                  <w:tcW w:w="1197" w:type="dxa"/>
                  <w:hideMark/>
                </w:tcPr>
                <w:p w14:paraId="75F66E20"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PrC1/E1 (iii)</w:t>
                  </w:r>
                </w:p>
              </w:tc>
              <w:tc>
                <w:tcPr>
                  <w:tcW w:w="1807" w:type="dxa"/>
                  <w:hideMark/>
                </w:tcPr>
                <w:p w14:paraId="75F66E21"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Tir i'r de o Heol Allt-y-cnap</w:t>
                  </w:r>
                </w:p>
              </w:tc>
              <w:tc>
                <w:tcPr>
                  <w:tcW w:w="1701" w:type="dxa"/>
                  <w:hideMark/>
                </w:tcPr>
                <w:p w14:paraId="75F66E22"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23"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24"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0.952</w:t>
                  </w:r>
                </w:p>
              </w:tc>
              <w:tc>
                <w:tcPr>
                  <w:tcW w:w="1418" w:type="dxa"/>
                </w:tcPr>
                <w:p w14:paraId="75F66E25"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0.56</w:t>
                  </w:r>
                </w:p>
              </w:tc>
            </w:tr>
            <w:tr w:rsidR="00BD0782" w14:paraId="75F66E2D" w14:textId="77777777" w:rsidTr="00883BA8">
              <w:trPr>
                <w:trHeight w:val="227"/>
              </w:trPr>
              <w:tc>
                <w:tcPr>
                  <w:tcW w:w="1197" w:type="dxa"/>
                  <w:hideMark/>
                </w:tcPr>
                <w:p w14:paraId="75F66E27"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PrC1/MU1</w:t>
                  </w:r>
                </w:p>
              </w:tc>
              <w:tc>
                <w:tcPr>
                  <w:tcW w:w="1807" w:type="dxa"/>
                  <w:hideMark/>
                </w:tcPr>
                <w:p w14:paraId="75F66E28"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Gorllewin Caerfyrddin</w:t>
                  </w:r>
                </w:p>
              </w:tc>
              <w:tc>
                <w:tcPr>
                  <w:tcW w:w="1701" w:type="dxa"/>
                  <w:hideMark/>
                </w:tcPr>
                <w:p w14:paraId="75F66E29"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Caerfyrddin</w:t>
                  </w:r>
                </w:p>
              </w:tc>
              <w:tc>
                <w:tcPr>
                  <w:tcW w:w="1138" w:type="dxa"/>
                  <w:hideMark/>
                </w:tcPr>
                <w:p w14:paraId="75F66E2A"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 B2, B8</w:t>
                  </w:r>
                </w:p>
              </w:tc>
              <w:tc>
                <w:tcPr>
                  <w:tcW w:w="1417" w:type="dxa"/>
                  <w:hideMark/>
                </w:tcPr>
                <w:p w14:paraId="75F66E2B"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4.53</w:t>
                  </w:r>
                </w:p>
              </w:tc>
              <w:tc>
                <w:tcPr>
                  <w:tcW w:w="1418" w:type="dxa"/>
                </w:tcPr>
                <w:p w14:paraId="75F66E2C"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34" w14:textId="77777777" w:rsidTr="00883BA8">
              <w:trPr>
                <w:trHeight w:val="358"/>
              </w:trPr>
              <w:tc>
                <w:tcPr>
                  <w:tcW w:w="1197" w:type="dxa"/>
                  <w:hideMark/>
                </w:tcPr>
                <w:p w14:paraId="75F66E2E"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PrC1/MU2</w:t>
                  </w:r>
                </w:p>
              </w:tc>
              <w:tc>
                <w:tcPr>
                  <w:tcW w:w="1807" w:type="dxa"/>
                  <w:hideMark/>
                </w:tcPr>
                <w:p w14:paraId="75F66E2F"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Pibwr-lwyd</w:t>
                  </w:r>
                </w:p>
              </w:tc>
              <w:tc>
                <w:tcPr>
                  <w:tcW w:w="1701" w:type="dxa"/>
                  <w:hideMark/>
                </w:tcPr>
                <w:p w14:paraId="75F66E30"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Caerfyrddin</w:t>
                  </w:r>
                </w:p>
              </w:tc>
              <w:tc>
                <w:tcPr>
                  <w:tcW w:w="1138" w:type="dxa"/>
                  <w:hideMark/>
                </w:tcPr>
                <w:p w14:paraId="75F66E31"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B1,B2, B8</w:t>
                  </w:r>
                </w:p>
              </w:tc>
              <w:tc>
                <w:tcPr>
                  <w:tcW w:w="1417" w:type="dxa"/>
                  <w:hideMark/>
                </w:tcPr>
                <w:p w14:paraId="75F66E32"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8.95</w:t>
                  </w:r>
                </w:p>
              </w:tc>
              <w:tc>
                <w:tcPr>
                  <w:tcW w:w="1418" w:type="dxa"/>
                </w:tcPr>
                <w:p w14:paraId="75F66E33"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highlight w:val="cyan"/>
                      <w:lang w:val="cy-GB" w:eastAsia="en-GB"/>
                    </w:rPr>
                    <w:t>2.33</w:t>
                  </w:r>
                </w:p>
              </w:tc>
            </w:tr>
            <w:tr w:rsidR="00BD0782" w14:paraId="75F66E3B" w14:textId="77777777" w:rsidTr="00883BA8">
              <w:trPr>
                <w:trHeight w:val="227"/>
              </w:trPr>
              <w:tc>
                <w:tcPr>
                  <w:tcW w:w="1197" w:type="dxa"/>
                  <w:hideMark/>
                </w:tcPr>
                <w:p w14:paraId="75F66E35"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PrC1/SS1</w:t>
                  </w:r>
                </w:p>
              </w:tc>
              <w:tc>
                <w:tcPr>
                  <w:tcW w:w="1807" w:type="dxa"/>
                  <w:hideMark/>
                </w:tcPr>
                <w:p w14:paraId="75F66E36"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Yr Egin</w:t>
                  </w:r>
                </w:p>
              </w:tc>
              <w:tc>
                <w:tcPr>
                  <w:tcW w:w="1701" w:type="dxa"/>
                  <w:hideMark/>
                </w:tcPr>
                <w:p w14:paraId="75F66E37"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Caerfyrddin</w:t>
                  </w:r>
                </w:p>
              </w:tc>
              <w:tc>
                <w:tcPr>
                  <w:tcW w:w="1138" w:type="dxa"/>
                  <w:hideMark/>
                </w:tcPr>
                <w:p w14:paraId="75F66E38"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B2</w:t>
                  </w:r>
                </w:p>
              </w:tc>
              <w:tc>
                <w:tcPr>
                  <w:tcW w:w="1417" w:type="dxa"/>
                  <w:hideMark/>
                </w:tcPr>
                <w:p w14:paraId="75F66E39"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1.04</w:t>
                  </w:r>
                </w:p>
              </w:tc>
              <w:tc>
                <w:tcPr>
                  <w:tcW w:w="1418" w:type="dxa"/>
                </w:tcPr>
                <w:p w14:paraId="75F66E3A"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1.04</w:t>
                  </w:r>
                </w:p>
              </w:tc>
            </w:tr>
            <w:tr w:rsidR="00BD0782" w14:paraId="75F66E42" w14:textId="77777777" w:rsidTr="00883BA8">
              <w:trPr>
                <w:trHeight w:val="227"/>
              </w:trPr>
              <w:tc>
                <w:tcPr>
                  <w:tcW w:w="1197" w:type="dxa"/>
                  <w:shd w:val="clear" w:color="auto" w:fill="F2F2F2" w:themeFill="background1" w:themeFillShade="F2"/>
                  <w:hideMark/>
                </w:tcPr>
                <w:p w14:paraId="75F66E3C"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PrC2/E2</w:t>
                  </w:r>
                </w:p>
              </w:tc>
              <w:tc>
                <w:tcPr>
                  <w:tcW w:w="1807" w:type="dxa"/>
                  <w:hideMark/>
                </w:tcPr>
                <w:p w14:paraId="75F66E3D"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Dafen</w:t>
                  </w:r>
                </w:p>
              </w:tc>
              <w:tc>
                <w:tcPr>
                  <w:tcW w:w="1701" w:type="dxa"/>
                  <w:hideMark/>
                </w:tcPr>
                <w:p w14:paraId="75F66E3E"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Llanelli</w:t>
                  </w:r>
                </w:p>
              </w:tc>
              <w:tc>
                <w:tcPr>
                  <w:tcW w:w="1138" w:type="dxa"/>
                  <w:hideMark/>
                </w:tcPr>
                <w:p w14:paraId="75F66E3F"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B1,B2,B8</w:t>
                  </w:r>
                </w:p>
              </w:tc>
              <w:tc>
                <w:tcPr>
                  <w:tcW w:w="1417" w:type="dxa"/>
                  <w:hideMark/>
                </w:tcPr>
                <w:p w14:paraId="75F66E40"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17.489</w:t>
                  </w:r>
                </w:p>
              </w:tc>
              <w:tc>
                <w:tcPr>
                  <w:tcW w:w="1418" w:type="dxa"/>
                </w:tcPr>
                <w:p w14:paraId="75F66E41"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1.9</w:t>
                  </w:r>
                </w:p>
              </w:tc>
            </w:tr>
            <w:tr w:rsidR="00BD0782" w14:paraId="75F66E49" w14:textId="77777777" w:rsidTr="00883BA8">
              <w:trPr>
                <w:trHeight w:val="358"/>
              </w:trPr>
              <w:tc>
                <w:tcPr>
                  <w:tcW w:w="1197" w:type="dxa"/>
                  <w:hideMark/>
                </w:tcPr>
                <w:p w14:paraId="75F66E43"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PrC2/E2 (i)</w:t>
                  </w:r>
                </w:p>
              </w:tc>
              <w:tc>
                <w:tcPr>
                  <w:tcW w:w="1807" w:type="dxa"/>
                  <w:hideMark/>
                </w:tcPr>
                <w:p w14:paraId="75F66E44"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xml:space="preserve">Tir i'r dwyrain o Calsonic </w:t>
                  </w:r>
                </w:p>
              </w:tc>
              <w:tc>
                <w:tcPr>
                  <w:tcW w:w="1701" w:type="dxa"/>
                  <w:hideMark/>
                </w:tcPr>
                <w:p w14:paraId="75F66E45"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46"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47"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4.723</w:t>
                  </w:r>
                </w:p>
              </w:tc>
              <w:tc>
                <w:tcPr>
                  <w:tcW w:w="1418" w:type="dxa"/>
                </w:tcPr>
                <w:p w14:paraId="75F66E48"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50" w14:textId="77777777" w:rsidTr="00883BA8">
              <w:trPr>
                <w:trHeight w:val="227"/>
              </w:trPr>
              <w:tc>
                <w:tcPr>
                  <w:tcW w:w="1197" w:type="dxa"/>
                  <w:hideMark/>
                </w:tcPr>
                <w:p w14:paraId="75F66E4A"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PrC2/E2 (ii)</w:t>
                  </w:r>
                </w:p>
              </w:tc>
              <w:tc>
                <w:tcPr>
                  <w:tcW w:w="1807" w:type="dxa"/>
                  <w:hideMark/>
                </w:tcPr>
                <w:p w14:paraId="75F66E4B"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Tir i'r gorllewin o Gestamp Tallent</w:t>
                  </w:r>
                </w:p>
              </w:tc>
              <w:tc>
                <w:tcPr>
                  <w:tcW w:w="1701" w:type="dxa"/>
                  <w:hideMark/>
                </w:tcPr>
                <w:p w14:paraId="75F66E4C"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4D"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4E"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1.547</w:t>
                  </w:r>
                </w:p>
              </w:tc>
              <w:tc>
                <w:tcPr>
                  <w:tcW w:w="1418" w:type="dxa"/>
                </w:tcPr>
                <w:p w14:paraId="75F66E4F"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57" w14:textId="77777777" w:rsidTr="00883BA8">
              <w:trPr>
                <w:trHeight w:val="227"/>
              </w:trPr>
              <w:tc>
                <w:tcPr>
                  <w:tcW w:w="1197" w:type="dxa"/>
                  <w:hideMark/>
                </w:tcPr>
                <w:p w14:paraId="75F66E51"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PrC2/E2 (iii)</w:t>
                  </w:r>
                </w:p>
              </w:tc>
              <w:tc>
                <w:tcPr>
                  <w:tcW w:w="1807" w:type="dxa"/>
                  <w:hideMark/>
                </w:tcPr>
                <w:p w14:paraId="75F66E52"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xml:space="preserve">Tir ar Heol Aur     </w:t>
                  </w:r>
                </w:p>
              </w:tc>
              <w:tc>
                <w:tcPr>
                  <w:tcW w:w="1701" w:type="dxa"/>
                  <w:hideMark/>
                </w:tcPr>
                <w:p w14:paraId="75F66E53"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54"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55"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1.657</w:t>
                  </w:r>
                </w:p>
              </w:tc>
              <w:tc>
                <w:tcPr>
                  <w:tcW w:w="1418" w:type="dxa"/>
                </w:tcPr>
                <w:p w14:paraId="75F66E56"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5E" w14:textId="77777777" w:rsidTr="00883BA8">
              <w:trPr>
                <w:trHeight w:val="227"/>
              </w:trPr>
              <w:tc>
                <w:tcPr>
                  <w:tcW w:w="1197" w:type="dxa"/>
                  <w:hideMark/>
                </w:tcPr>
                <w:p w14:paraId="75F66E58"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PrC2/E2(iv)</w:t>
                  </w:r>
                </w:p>
              </w:tc>
              <w:tc>
                <w:tcPr>
                  <w:tcW w:w="1807" w:type="dxa"/>
                  <w:hideMark/>
                </w:tcPr>
                <w:p w14:paraId="75F66E59"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Tir i'r gorllewin o Heol Gors</w:t>
                  </w:r>
                </w:p>
              </w:tc>
              <w:tc>
                <w:tcPr>
                  <w:tcW w:w="1701" w:type="dxa"/>
                  <w:hideMark/>
                </w:tcPr>
                <w:p w14:paraId="75F66E5A"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5B"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5C"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1.449</w:t>
                  </w:r>
                </w:p>
              </w:tc>
              <w:tc>
                <w:tcPr>
                  <w:tcW w:w="1418" w:type="dxa"/>
                </w:tcPr>
                <w:p w14:paraId="75F66E5D"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65" w14:textId="77777777" w:rsidTr="00883BA8">
              <w:trPr>
                <w:trHeight w:val="227"/>
              </w:trPr>
              <w:tc>
                <w:tcPr>
                  <w:tcW w:w="1197" w:type="dxa"/>
                  <w:hideMark/>
                </w:tcPr>
                <w:p w14:paraId="75F66E5F"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PrC2/E2 (v)</w:t>
                  </w:r>
                </w:p>
              </w:tc>
              <w:tc>
                <w:tcPr>
                  <w:tcW w:w="1807" w:type="dxa"/>
                  <w:hideMark/>
                </w:tcPr>
                <w:p w14:paraId="75F66E60"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xml:space="preserve">Tir ar Heol </w:t>
                  </w:r>
                  <w:r w:rsidRPr="003E40E8">
                    <w:rPr>
                      <w:rFonts w:ascii="Arial" w:eastAsia="Times New Roman" w:hAnsi="Arial" w:cs="Arial"/>
                      <w:sz w:val="18"/>
                      <w:szCs w:val="18"/>
                      <w:u w:val="single"/>
                      <w:lang w:val="cy-GB" w:eastAsia="en-GB"/>
                    </w:rPr>
                    <w:t>Croppin</w:t>
                  </w:r>
                </w:p>
              </w:tc>
              <w:tc>
                <w:tcPr>
                  <w:tcW w:w="1701" w:type="dxa"/>
                  <w:hideMark/>
                </w:tcPr>
                <w:p w14:paraId="75F66E61"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62"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63"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0.355</w:t>
                  </w:r>
                </w:p>
              </w:tc>
              <w:tc>
                <w:tcPr>
                  <w:tcW w:w="1418" w:type="dxa"/>
                </w:tcPr>
                <w:p w14:paraId="75F66E64"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6C" w14:textId="77777777" w:rsidTr="00883BA8">
              <w:trPr>
                <w:trHeight w:val="227"/>
              </w:trPr>
              <w:tc>
                <w:tcPr>
                  <w:tcW w:w="1197" w:type="dxa"/>
                  <w:hideMark/>
                </w:tcPr>
                <w:p w14:paraId="75F66E66"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PrC2/E2 (vi)</w:t>
                  </w:r>
                </w:p>
              </w:tc>
              <w:tc>
                <w:tcPr>
                  <w:tcW w:w="1807" w:type="dxa"/>
                  <w:hideMark/>
                </w:tcPr>
                <w:p w14:paraId="75F66E67"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Tir i'r gorllewin o'r Goleudy</w:t>
                  </w:r>
                </w:p>
              </w:tc>
              <w:tc>
                <w:tcPr>
                  <w:tcW w:w="1701" w:type="dxa"/>
                  <w:hideMark/>
                </w:tcPr>
                <w:p w14:paraId="75F66E68"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69"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6A"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1.881</w:t>
                  </w:r>
                </w:p>
              </w:tc>
              <w:tc>
                <w:tcPr>
                  <w:tcW w:w="1418" w:type="dxa"/>
                </w:tcPr>
                <w:p w14:paraId="75F66E6B"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1.9</w:t>
                  </w:r>
                </w:p>
              </w:tc>
            </w:tr>
            <w:tr w:rsidR="00BD0782" w14:paraId="75F66E73" w14:textId="77777777" w:rsidTr="00883BA8">
              <w:trPr>
                <w:trHeight w:val="227"/>
              </w:trPr>
              <w:tc>
                <w:tcPr>
                  <w:tcW w:w="1197" w:type="dxa"/>
                  <w:hideMark/>
                </w:tcPr>
                <w:p w14:paraId="75F66E6D"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PrC2/E2 (vii)</w:t>
                  </w:r>
                </w:p>
              </w:tc>
              <w:tc>
                <w:tcPr>
                  <w:tcW w:w="1807" w:type="dxa"/>
                  <w:hideMark/>
                </w:tcPr>
                <w:p w14:paraId="75F66E6E"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Tir i'r dwyrain o'r Ganolfan Ambiwlans Awyr</w:t>
                  </w:r>
                </w:p>
              </w:tc>
              <w:tc>
                <w:tcPr>
                  <w:tcW w:w="1701" w:type="dxa"/>
                  <w:hideMark/>
                </w:tcPr>
                <w:p w14:paraId="75F66E6F"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70"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71"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1.316</w:t>
                  </w:r>
                </w:p>
              </w:tc>
              <w:tc>
                <w:tcPr>
                  <w:tcW w:w="1418" w:type="dxa"/>
                </w:tcPr>
                <w:p w14:paraId="75F66E72"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7A" w14:textId="77777777" w:rsidTr="00883BA8">
              <w:trPr>
                <w:trHeight w:val="227"/>
              </w:trPr>
              <w:tc>
                <w:tcPr>
                  <w:tcW w:w="1197" w:type="dxa"/>
                  <w:hideMark/>
                </w:tcPr>
                <w:p w14:paraId="75F66E74"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PrC2/E2 (viii)</w:t>
                  </w:r>
                </w:p>
              </w:tc>
              <w:tc>
                <w:tcPr>
                  <w:tcW w:w="1807" w:type="dxa"/>
                  <w:hideMark/>
                </w:tcPr>
                <w:p w14:paraId="75F66E75"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Tir ym Mhorth Llanelli, oddi ar Heol Aur</w:t>
                  </w:r>
                </w:p>
              </w:tc>
              <w:tc>
                <w:tcPr>
                  <w:tcW w:w="1701" w:type="dxa"/>
                  <w:hideMark/>
                </w:tcPr>
                <w:p w14:paraId="75F66E76"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77"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78"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3.755</w:t>
                  </w:r>
                </w:p>
              </w:tc>
              <w:tc>
                <w:tcPr>
                  <w:tcW w:w="1418" w:type="dxa"/>
                </w:tcPr>
                <w:p w14:paraId="75F66E79"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81" w14:textId="77777777" w:rsidTr="00883BA8">
              <w:trPr>
                <w:trHeight w:val="227"/>
              </w:trPr>
              <w:tc>
                <w:tcPr>
                  <w:tcW w:w="1197" w:type="dxa"/>
                  <w:hideMark/>
                </w:tcPr>
                <w:p w14:paraId="75F66E7B"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PrC2/E2 (ix)</w:t>
                  </w:r>
                </w:p>
              </w:tc>
              <w:tc>
                <w:tcPr>
                  <w:tcW w:w="1807" w:type="dxa"/>
                  <w:hideMark/>
                </w:tcPr>
                <w:p w14:paraId="75F66E7C"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Tir i'r gorllewin o Llys Aur</w:t>
                  </w:r>
                </w:p>
              </w:tc>
              <w:tc>
                <w:tcPr>
                  <w:tcW w:w="1701" w:type="dxa"/>
                  <w:hideMark/>
                </w:tcPr>
                <w:p w14:paraId="75F66E7D"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7E"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7F"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0.806</w:t>
                  </w:r>
                </w:p>
              </w:tc>
              <w:tc>
                <w:tcPr>
                  <w:tcW w:w="1418" w:type="dxa"/>
                </w:tcPr>
                <w:p w14:paraId="75F66E80"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88" w14:textId="77777777" w:rsidTr="00883BA8">
              <w:trPr>
                <w:trHeight w:val="358"/>
              </w:trPr>
              <w:tc>
                <w:tcPr>
                  <w:tcW w:w="1197" w:type="dxa"/>
                  <w:hideMark/>
                </w:tcPr>
                <w:p w14:paraId="75F66E82"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PrC3/E1</w:t>
                  </w:r>
                </w:p>
              </w:tc>
              <w:tc>
                <w:tcPr>
                  <w:tcW w:w="1807" w:type="dxa"/>
                  <w:hideMark/>
                </w:tcPr>
                <w:p w14:paraId="75F66E83"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Dwyrain Cross Hands</w:t>
                  </w:r>
                </w:p>
              </w:tc>
              <w:tc>
                <w:tcPr>
                  <w:tcW w:w="1701" w:type="dxa"/>
                  <w:hideMark/>
                </w:tcPr>
                <w:p w14:paraId="75F66E84"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Rhydaman / Cross Hands</w:t>
                  </w:r>
                </w:p>
              </w:tc>
              <w:tc>
                <w:tcPr>
                  <w:tcW w:w="1138" w:type="dxa"/>
                  <w:hideMark/>
                </w:tcPr>
                <w:p w14:paraId="75F66E85"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B1,B8</w:t>
                  </w:r>
                </w:p>
              </w:tc>
              <w:tc>
                <w:tcPr>
                  <w:tcW w:w="1417" w:type="dxa"/>
                  <w:hideMark/>
                </w:tcPr>
                <w:p w14:paraId="75F66E86"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8.31</w:t>
                  </w:r>
                </w:p>
              </w:tc>
              <w:tc>
                <w:tcPr>
                  <w:tcW w:w="1418" w:type="dxa"/>
                </w:tcPr>
                <w:p w14:paraId="75F66E87"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8.31</w:t>
                  </w:r>
                </w:p>
              </w:tc>
            </w:tr>
            <w:tr w:rsidR="00BD0782" w14:paraId="75F66E8F" w14:textId="77777777" w:rsidTr="00883BA8">
              <w:trPr>
                <w:trHeight w:val="358"/>
              </w:trPr>
              <w:tc>
                <w:tcPr>
                  <w:tcW w:w="1197" w:type="dxa"/>
                  <w:shd w:val="clear" w:color="auto" w:fill="auto"/>
                  <w:hideMark/>
                </w:tcPr>
                <w:p w14:paraId="75F66E89"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PrC3/E2</w:t>
                  </w:r>
                </w:p>
              </w:tc>
              <w:tc>
                <w:tcPr>
                  <w:tcW w:w="1807" w:type="dxa"/>
                  <w:hideMark/>
                </w:tcPr>
                <w:p w14:paraId="75F66E8A"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Parc Bwyd Gorllewin Cross Hands</w:t>
                  </w:r>
                </w:p>
              </w:tc>
              <w:tc>
                <w:tcPr>
                  <w:tcW w:w="1701" w:type="dxa"/>
                  <w:hideMark/>
                </w:tcPr>
                <w:p w14:paraId="75F66E8B"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Rhydaman / Cross Hands</w:t>
                  </w:r>
                </w:p>
              </w:tc>
              <w:tc>
                <w:tcPr>
                  <w:tcW w:w="1138" w:type="dxa"/>
                  <w:hideMark/>
                </w:tcPr>
                <w:p w14:paraId="75F66E8C"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B1,B2,B8</w:t>
                  </w:r>
                </w:p>
              </w:tc>
              <w:tc>
                <w:tcPr>
                  <w:tcW w:w="1417" w:type="dxa"/>
                  <w:hideMark/>
                </w:tcPr>
                <w:p w14:paraId="75F66E8D"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5.647</w:t>
                  </w:r>
                </w:p>
              </w:tc>
              <w:tc>
                <w:tcPr>
                  <w:tcW w:w="1418" w:type="dxa"/>
                </w:tcPr>
                <w:p w14:paraId="75F66E8E"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96" w14:textId="77777777" w:rsidTr="00883BA8">
              <w:trPr>
                <w:trHeight w:val="227"/>
              </w:trPr>
              <w:tc>
                <w:tcPr>
                  <w:tcW w:w="1197" w:type="dxa"/>
                  <w:hideMark/>
                </w:tcPr>
                <w:p w14:paraId="75F66E90"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lastRenderedPageBreak/>
                    <w:t xml:space="preserve">PrC3/E2(i) </w:t>
                  </w:r>
                </w:p>
              </w:tc>
              <w:tc>
                <w:tcPr>
                  <w:tcW w:w="1807" w:type="dxa"/>
                  <w:hideMark/>
                </w:tcPr>
                <w:p w14:paraId="75F66E91"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Tir i'r gorllewin o Castell Howell</w:t>
                  </w:r>
                </w:p>
              </w:tc>
              <w:tc>
                <w:tcPr>
                  <w:tcW w:w="1701" w:type="dxa"/>
                  <w:hideMark/>
                </w:tcPr>
                <w:p w14:paraId="75F66E92"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93"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94"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1</w:t>
                  </w:r>
                </w:p>
              </w:tc>
              <w:tc>
                <w:tcPr>
                  <w:tcW w:w="1418" w:type="dxa"/>
                </w:tcPr>
                <w:p w14:paraId="75F66E95"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9D" w14:textId="77777777" w:rsidTr="00883BA8">
              <w:trPr>
                <w:trHeight w:val="227"/>
              </w:trPr>
              <w:tc>
                <w:tcPr>
                  <w:tcW w:w="1197" w:type="dxa"/>
                  <w:hideMark/>
                </w:tcPr>
                <w:p w14:paraId="75F66E97"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PrC3/E2(ii)</w:t>
                  </w:r>
                </w:p>
              </w:tc>
              <w:tc>
                <w:tcPr>
                  <w:tcW w:w="1807" w:type="dxa"/>
                  <w:hideMark/>
                </w:tcPr>
                <w:p w14:paraId="75F66E98"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Tir i'r de o Heol Parc Mawr</w:t>
                  </w:r>
                </w:p>
              </w:tc>
              <w:tc>
                <w:tcPr>
                  <w:tcW w:w="1701" w:type="dxa"/>
                  <w:hideMark/>
                </w:tcPr>
                <w:p w14:paraId="75F66E99"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9A"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9B"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2.712</w:t>
                  </w:r>
                </w:p>
              </w:tc>
              <w:tc>
                <w:tcPr>
                  <w:tcW w:w="1418" w:type="dxa"/>
                </w:tcPr>
                <w:p w14:paraId="75F66E9C"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A4" w14:textId="77777777" w:rsidTr="00883BA8">
              <w:trPr>
                <w:trHeight w:val="227"/>
              </w:trPr>
              <w:tc>
                <w:tcPr>
                  <w:tcW w:w="1197" w:type="dxa"/>
                  <w:hideMark/>
                </w:tcPr>
                <w:p w14:paraId="75F66E9E"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PrC3/E2(iii)</w:t>
                  </w:r>
                </w:p>
              </w:tc>
              <w:tc>
                <w:tcPr>
                  <w:tcW w:w="1807" w:type="dxa"/>
                  <w:hideMark/>
                </w:tcPr>
                <w:p w14:paraId="75F66E9F"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Tir i'r gogledd o Dunbia</w:t>
                  </w:r>
                </w:p>
              </w:tc>
              <w:tc>
                <w:tcPr>
                  <w:tcW w:w="1701" w:type="dxa"/>
                  <w:hideMark/>
                </w:tcPr>
                <w:p w14:paraId="75F66EA0"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A1"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A2"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1.935</w:t>
                  </w:r>
                </w:p>
              </w:tc>
              <w:tc>
                <w:tcPr>
                  <w:tcW w:w="1418" w:type="dxa"/>
                </w:tcPr>
                <w:p w14:paraId="75F66EA3"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AB" w14:textId="77777777" w:rsidTr="00883BA8">
              <w:trPr>
                <w:trHeight w:val="358"/>
              </w:trPr>
              <w:tc>
                <w:tcPr>
                  <w:tcW w:w="1197" w:type="dxa"/>
                  <w:shd w:val="clear" w:color="auto" w:fill="auto"/>
                  <w:hideMark/>
                </w:tcPr>
                <w:p w14:paraId="75F66EA5"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PrC3/E3</w:t>
                  </w:r>
                </w:p>
              </w:tc>
              <w:tc>
                <w:tcPr>
                  <w:tcW w:w="1807" w:type="dxa"/>
                  <w:hideMark/>
                </w:tcPr>
                <w:p w14:paraId="75F66EA6"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Parc Busnes Cross Hands</w:t>
                  </w:r>
                </w:p>
              </w:tc>
              <w:tc>
                <w:tcPr>
                  <w:tcW w:w="1701" w:type="dxa"/>
                  <w:hideMark/>
                </w:tcPr>
                <w:p w14:paraId="75F66EA7"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Rhydaman / Cross Hands</w:t>
                  </w:r>
                </w:p>
              </w:tc>
              <w:tc>
                <w:tcPr>
                  <w:tcW w:w="1138" w:type="dxa"/>
                  <w:hideMark/>
                </w:tcPr>
                <w:p w14:paraId="75F66EA8"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B1,B2,B8</w:t>
                  </w:r>
                </w:p>
              </w:tc>
              <w:tc>
                <w:tcPr>
                  <w:tcW w:w="1417" w:type="dxa"/>
                  <w:hideMark/>
                </w:tcPr>
                <w:p w14:paraId="75F66EA9"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4.76</w:t>
                  </w:r>
                </w:p>
              </w:tc>
              <w:tc>
                <w:tcPr>
                  <w:tcW w:w="1418" w:type="dxa"/>
                </w:tcPr>
                <w:p w14:paraId="75F66EAA"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B2" w14:textId="77777777" w:rsidTr="00883BA8">
              <w:trPr>
                <w:trHeight w:val="227"/>
              </w:trPr>
              <w:tc>
                <w:tcPr>
                  <w:tcW w:w="1197" w:type="dxa"/>
                  <w:hideMark/>
                </w:tcPr>
                <w:p w14:paraId="75F66EAC"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PrC3/E3 (i)</w:t>
                  </w:r>
                </w:p>
              </w:tc>
              <w:tc>
                <w:tcPr>
                  <w:tcW w:w="1807" w:type="dxa"/>
                  <w:hideMark/>
                </w:tcPr>
                <w:p w14:paraId="75F66EAD"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Heol Stanllyd (Gorllewin)</w:t>
                  </w:r>
                </w:p>
              </w:tc>
              <w:tc>
                <w:tcPr>
                  <w:tcW w:w="1701" w:type="dxa"/>
                  <w:hideMark/>
                </w:tcPr>
                <w:p w14:paraId="75F66EAE"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AF"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B0"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2</w:t>
                  </w:r>
                </w:p>
              </w:tc>
              <w:tc>
                <w:tcPr>
                  <w:tcW w:w="1418" w:type="dxa"/>
                </w:tcPr>
                <w:p w14:paraId="75F66EB1"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B9" w14:textId="77777777" w:rsidTr="00883BA8">
              <w:trPr>
                <w:trHeight w:val="227"/>
              </w:trPr>
              <w:tc>
                <w:tcPr>
                  <w:tcW w:w="1197" w:type="dxa"/>
                  <w:hideMark/>
                </w:tcPr>
                <w:p w14:paraId="75F66EB3"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PrC3/E3 (ii)</w:t>
                  </w:r>
                </w:p>
              </w:tc>
              <w:tc>
                <w:tcPr>
                  <w:tcW w:w="1807" w:type="dxa"/>
                  <w:hideMark/>
                </w:tcPr>
                <w:p w14:paraId="75F66EB4"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Heol Stanllyd (De)</w:t>
                  </w:r>
                </w:p>
              </w:tc>
              <w:tc>
                <w:tcPr>
                  <w:tcW w:w="1701" w:type="dxa"/>
                  <w:hideMark/>
                </w:tcPr>
                <w:p w14:paraId="75F66EB5"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B6"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B7"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2.156</w:t>
                  </w:r>
                </w:p>
              </w:tc>
              <w:tc>
                <w:tcPr>
                  <w:tcW w:w="1418" w:type="dxa"/>
                </w:tcPr>
                <w:p w14:paraId="75F66EB8"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C0" w14:textId="77777777" w:rsidTr="00883BA8">
              <w:trPr>
                <w:trHeight w:val="227"/>
              </w:trPr>
              <w:tc>
                <w:tcPr>
                  <w:tcW w:w="1197" w:type="dxa"/>
                  <w:hideMark/>
                </w:tcPr>
                <w:p w14:paraId="75F66EBA"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PrC3/E3 (iii)</w:t>
                  </w:r>
                </w:p>
              </w:tc>
              <w:tc>
                <w:tcPr>
                  <w:tcW w:w="1807" w:type="dxa"/>
                  <w:hideMark/>
                </w:tcPr>
                <w:p w14:paraId="75F66EBB"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Heol Stanllyd (Dwyrain)</w:t>
                  </w:r>
                </w:p>
              </w:tc>
              <w:tc>
                <w:tcPr>
                  <w:tcW w:w="1701" w:type="dxa"/>
                  <w:hideMark/>
                </w:tcPr>
                <w:p w14:paraId="75F66EBC"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BD"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BE"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0.604</w:t>
                  </w:r>
                </w:p>
              </w:tc>
              <w:tc>
                <w:tcPr>
                  <w:tcW w:w="1418" w:type="dxa"/>
                </w:tcPr>
                <w:p w14:paraId="75F66EBF"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C7" w14:textId="77777777" w:rsidTr="00883BA8">
              <w:trPr>
                <w:trHeight w:val="358"/>
              </w:trPr>
              <w:tc>
                <w:tcPr>
                  <w:tcW w:w="1197" w:type="dxa"/>
                  <w:hideMark/>
                </w:tcPr>
                <w:p w14:paraId="75F66EC1"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PrC3/E6</w:t>
                  </w:r>
                </w:p>
              </w:tc>
              <w:tc>
                <w:tcPr>
                  <w:tcW w:w="1807" w:type="dxa"/>
                  <w:hideMark/>
                </w:tcPr>
                <w:p w14:paraId="75F66EC2"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Ystâd Ddiwydiannol Capel Hendre</w:t>
                  </w:r>
                </w:p>
              </w:tc>
              <w:tc>
                <w:tcPr>
                  <w:tcW w:w="1701" w:type="dxa"/>
                  <w:hideMark/>
                </w:tcPr>
                <w:p w14:paraId="75F66EC3"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Rhydaman / Cross Hands</w:t>
                  </w:r>
                </w:p>
              </w:tc>
              <w:tc>
                <w:tcPr>
                  <w:tcW w:w="1138" w:type="dxa"/>
                  <w:hideMark/>
                </w:tcPr>
                <w:p w14:paraId="75F66EC4"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B1,B2,B8</w:t>
                  </w:r>
                </w:p>
              </w:tc>
              <w:tc>
                <w:tcPr>
                  <w:tcW w:w="1417" w:type="dxa"/>
                  <w:hideMark/>
                </w:tcPr>
                <w:p w14:paraId="75F66EC5"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0.538</w:t>
                  </w:r>
                </w:p>
              </w:tc>
              <w:tc>
                <w:tcPr>
                  <w:tcW w:w="1418" w:type="dxa"/>
                </w:tcPr>
                <w:p w14:paraId="75F66EC6"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0.44</w:t>
                  </w:r>
                </w:p>
              </w:tc>
            </w:tr>
            <w:tr w:rsidR="00BD0782" w14:paraId="75F66ECE" w14:textId="77777777" w:rsidTr="00883BA8">
              <w:trPr>
                <w:trHeight w:val="358"/>
              </w:trPr>
              <w:tc>
                <w:tcPr>
                  <w:tcW w:w="1197" w:type="dxa"/>
                  <w:shd w:val="clear" w:color="auto" w:fill="auto"/>
                  <w:hideMark/>
                </w:tcPr>
                <w:p w14:paraId="75F66EC8"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PrC3/E7</w:t>
                  </w:r>
                </w:p>
              </w:tc>
              <w:tc>
                <w:tcPr>
                  <w:tcW w:w="1807" w:type="dxa"/>
                  <w:hideMark/>
                </w:tcPr>
                <w:p w14:paraId="75F66EC9"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Parc Hendre, Capel Hendre1</w:t>
                  </w:r>
                </w:p>
              </w:tc>
              <w:tc>
                <w:tcPr>
                  <w:tcW w:w="1701" w:type="dxa"/>
                  <w:hideMark/>
                </w:tcPr>
                <w:p w14:paraId="75F66ECA"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Rhydaman / Cross Hands</w:t>
                  </w:r>
                </w:p>
              </w:tc>
              <w:tc>
                <w:tcPr>
                  <w:tcW w:w="1138" w:type="dxa"/>
                  <w:hideMark/>
                </w:tcPr>
                <w:p w14:paraId="75F66ECB"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B1,B2,B8</w:t>
                  </w:r>
                </w:p>
              </w:tc>
              <w:tc>
                <w:tcPr>
                  <w:tcW w:w="1417" w:type="dxa"/>
                  <w:hideMark/>
                </w:tcPr>
                <w:p w14:paraId="75F66ECC"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8.112</w:t>
                  </w:r>
                </w:p>
              </w:tc>
              <w:tc>
                <w:tcPr>
                  <w:tcW w:w="1418" w:type="dxa"/>
                </w:tcPr>
                <w:p w14:paraId="75F66ECD"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0.77</w:t>
                  </w:r>
                </w:p>
              </w:tc>
            </w:tr>
            <w:tr w:rsidR="00BD0782" w14:paraId="75F66ED5" w14:textId="77777777" w:rsidTr="00883BA8">
              <w:trPr>
                <w:trHeight w:val="227"/>
              </w:trPr>
              <w:tc>
                <w:tcPr>
                  <w:tcW w:w="1197" w:type="dxa"/>
                  <w:hideMark/>
                </w:tcPr>
                <w:p w14:paraId="75F66ECF"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PrC3/E7(i)</w:t>
                  </w:r>
                </w:p>
              </w:tc>
              <w:tc>
                <w:tcPr>
                  <w:tcW w:w="1807" w:type="dxa"/>
                  <w:hideMark/>
                </w:tcPr>
                <w:p w14:paraId="75F66ED0"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Parc Hendre (Gorllewin)</w:t>
                  </w:r>
                </w:p>
              </w:tc>
              <w:tc>
                <w:tcPr>
                  <w:tcW w:w="1701" w:type="dxa"/>
                  <w:hideMark/>
                </w:tcPr>
                <w:p w14:paraId="75F66ED1"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D2"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D3"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2.165</w:t>
                  </w:r>
                </w:p>
              </w:tc>
              <w:tc>
                <w:tcPr>
                  <w:tcW w:w="1418" w:type="dxa"/>
                </w:tcPr>
                <w:p w14:paraId="75F66ED4"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DC" w14:textId="77777777" w:rsidTr="00883BA8">
              <w:trPr>
                <w:trHeight w:val="227"/>
              </w:trPr>
              <w:tc>
                <w:tcPr>
                  <w:tcW w:w="1197" w:type="dxa"/>
                  <w:hideMark/>
                </w:tcPr>
                <w:p w14:paraId="75F66ED6"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PrC3/E7(ii)</w:t>
                  </w:r>
                </w:p>
              </w:tc>
              <w:tc>
                <w:tcPr>
                  <w:tcW w:w="1807" w:type="dxa"/>
                  <w:hideMark/>
                </w:tcPr>
                <w:p w14:paraId="75F66ED7"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Parc Hendre (Gogledd)</w:t>
                  </w:r>
                </w:p>
              </w:tc>
              <w:tc>
                <w:tcPr>
                  <w:tcW w:w="1701" w:type="dxa"/>
                  <w:hideMark/>
                </w:tcPr>
                <w:p w14:paraId="75F66ED8"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D9"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DA"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1.955</w:t>
                  </w:r>
                </w:p>
              </w:tc>
              <w:tc>
                <w:tcPr>
                  <w:tcW w:w="1418" w:type="dxa"/>
                </w:tcPr>
                <w:p w14:paraId="75F66EDB"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E3" w14:textId="77777777" w:rsidTr="00883BA8">
              <w:trPr>
                <w:trHeight w:val="227"/>
              </w:trPr>
              <w:tc>
                <w:tcPr>
                  <w:tcW w:w="1197" w:type="dxa"/>
                  <w:hideMark/>
                </w:tcPr>
                <w:p w14:paraId="75F66EDD"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PrC3/E7(iii)</w:t>
                  </w:r>
                </w:p>
              </w:tc>
              <w:tc>
                <w:tcPr>
                  <w:tcW w:w="1807" w:type="dxa"/>
                  <w:hideMark/>
                </w:tcPr>
                <w:p w14:paraId="75F66EDE"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Parc Hendre (Dwyrain)</w:t>
                  </w:r>
                </w:p>
              </w:tc>
              <w:tc>
                <w:tcPr>
                  <w:tcW w:w="1701" w:type="dxa"/>
                  <w:hideMark/>
                </w:tcPr>
                <w:p w14:paraId="75F66EDF"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E0"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E1"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1.05</w:t>
                  </w:r>
                </w:p>
              </w:tc>
              <w:tc>
                <w:tcPr>
                  <w:tcW w:w="1418" w:type="dxa"/>
                </w:tcPr>
                <w:p w14:paraId="75F66EE2"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0.77</w:t>
                  </w:r>
                </w:p>
              </w:tc>
            </w:tr>
            <w:tr w:rsidR="00BD0782" w14:paraId="75F66EEA" w14:textId="77777777" w:rsidTr="00883BA8">
              <w:trPr>
                <w:trHeight w:val="227"/>
              </w:trPr>
              <w:tc>
                <w:tcPr>
                  <w:tcW w:w="1197" w:type="dxa"/>
                  <w:hideMark/>
                </w:tcPr>
                <w:p w14:paraId="75F66EE4"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PrC3/E7(iv)</w:t>
                  </w:r>
                </w:p>
              </w:tc>
              <w:tc>
                <w:tcPr>
                  <w:tcW w:w="1807" w:type="dxa"/>
                  <w:hideMark/>
                </w:tcPr>
                <w:p w14:paraId="75F66EE5"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Parc Hendre (De)</w:t>
                  </w:r>
                </w:p>
              </w:tc>
              <w:tc>
                <w:tcPr>
                  <w:tcW w:w="1701" w:type="dxa"/>
                  <w:hideMark/>
                </w:tcPr>
                <w:p w14:paraId="75F66EE6"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138" w:type="dxa"/>
                  <w:hideMark/>
                </w:tcPr>
                <w:p w14:paraId="75F66EE7"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w:t>
                  </w:r>
                </w:p>
              </w:tc>
              <w:tc>
                <w:tcPr>
                  <w:tcW w:w="1417" w:type="dxa"/>
                  <w:hideMark/>
                </w:tcPr>
                <w:p w14:paraId="75F66EE8"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2.942</w:t>
                  </w:r>
                </w:p>
              </w:tc>
              <w:tc>
                <w:tcPr>
                  <w:tcW w:w="1418" w:type="dxa"/>
                </w:tcPr>
                <w:p w14:paraId="75F66EE9"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F1" w14:textId="77777777" w:rsidTr="00883BA8">
              <w:trPr>
                <w:trHeight w:val="227"/>
              </w:trPr>
              <w:tc>
                <w:tcPr>
                  <w:tcW w:w="1197" w:type="dxa"/>
                  <w:hideMark/>
                </w:tcPr>
                <w:p w14:paraId="75F66EEB"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PrC3/E8</w:t>
                  </w:r>
                </w:p>
              </w:tc>
              <w:tc>
                <w:tcPr>
                  <w:tcW w:w="1807" w:type="dxa"/>
                  <w:hideMark/>
                </w:tcPr>
                <w:p w14:paraId="75F66EEC"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Ystâd Ddiwydiannol Cilyrychen</w:t>
                  </w:r>
                </w:p>
              </w:tc>
              <w:tc>
                <w:tcPr>
                  <w:tcW w:w="1701" w:type="dxa"/>
                  <w:hideMark/>
                </w:tcPr>
                <w:p w14:paraId="75F66EED"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Cilyrychen</w:t>
                  </w:r>
                </w:p>
              </w:tc>
              <w:tc>
                <w:tcPr>
                  <w:tcW w:w="1138" w:type="dxa"/>
                  <w:hideMark/>
                </w:tcPr>
                <w:p w14:paraId="75F66EEE"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B1,B2,B8</w:t>
                  </w:r>
                </w:p>
              </w:tc>
              <w:tc>
                <w:tcPr>
                  <w:tcW w:w="1417" w:type="dxa"/>
                  <w:hideMark/>
                </w:tcPr>
                <w:p w14:paraId="75F66EEF"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0.751</w:t>
                  </w:r>
                </w:p>
              </w:tc>
              <w:tc>
                <w:tcPr>
                  <w:tcW w:w="1418" w:type="dxa"/>
                </w:tcPr>
                <w:p w14:paraId="75F66EF0"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EF8" w14:textId="77777777" w:rsidTr="00883BA8">
              <w:trPr>
                <w:trHeight w:val="227"/>
              </w:trPr>
              <w:tc>
                <w:tcPr>
                  <w:tcW w:w="1197" w:type="dxa"/>
                  <w:hideMark/>
                </w:tcPr>
                <w:p w14:paraId="75F66EF2"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SeC4/E1</w:t>
                  </w:r>
                </w:p>
              </w:tc>
              <w:tc>
                <w:tcPr>
                  <w:tcW w:w="1807" w:type="dxa"/>
                  <w:hideMark/>
                </w:tcPr>
                <w:p w14:paraId="75F66EF3"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Dyfaty</w:t>
                  </w:r>
                </w:p>
              </w:tc>
              <w:tc>
                <w:tcPr>
                  <w:tcW w:w="1701" w:type="dxa"/>
                  <w:hideMark/>
                </w:tcPr>
                <w:p w14:paraId="75F66EF4"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Porth Tywyn</w:t>
                  </w:r>
                </w:p>
              </w:tc>
              <w:tc>
                <w:tcPr>
                  <w:tcW w:w="1138" w:type="dxa"/>
                  <w:hideMark/>
                </w:tcPr>
                <w:p w14:paraId="75F66EF5"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B1,B2,B8</w:t>
                  </w:r>
                </w:p>
              </w:tc>
              <w:tc>
                <w:tcPr>
                  <w:tcW w:w="1417" w:type="dxa"/>
                  <w:hideMark/>
                </w:tcPr>
                <w:p w14:paraId="75F66EF6"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3.036</w:t>
                  </w:r>
                </w:p>
              </w:tc>
              <w:tc>
                <w:tcPr>
                  <w:tcW w:w="1418" w:type="dxa"/>
                </w:tcPr>
                <w:p w14:paraId="75F66EF7"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3.036</w:t>
                  </w:r>
                </w:p>
              </w:tc>
            </w:tr>
            <w:tr w:rsidR="00BD0782" w14:paraId="75F66EFF" w14:textId="77777777" w:rsidTr="00883BA8">
              <w:trPr>
                <w:trHeight w:val="227"/>
              </w:trPr>
              <w:tc>
                <w:tcPr>
                  <w:tcW w:w="1197" w:type="dxa"/>
                  <w:hideMark/>
                </w:tcPr>
                <w:p w14:paraId="75F66EF9"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SeC16/E1</w:t>
                  </w:r>
                </w:p>
              </w:tc>
              <w:tc>
                <w:tcPr>
                  <w:tcW w:w="1807" w:type="dxa"/>
                  <w:hideMark/>
                </w:tcPr>
                <w:p w14:paraId="75F66EFA"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Ystâd Ddiwydiannol Beechwood</w:t>
                  </w:r>
                </w:p>
              </w:tc>
              <w:tc>
                <w:tcPr>
                  <w:tcW w:w="1701" w:type="dxa"/>
                  <w:hideMark/>
                </w:tcPr>
                <w:p w14:paraId="75F66EFB"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Llandeilo / Rhos-maen</w:t>
                  </w:r>
                </w:p>
              </w:tc>
              <w:tc>
                <w:tcPr>
                  <w:tcW w:w="1138" w:type="dxa"/>
                  <w:hideMark/>
                </w:tcPr>
                <w:p w14:paraId="75F66EFC"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B1,B2,B8</w:t>
                  </w:r>
                </w:p>
              </w:tc>
              <w:tc>
                <w:tcPr>
                  <w:tcW w:w="1417" w:type="dxa"/>
                  <w:hideMark/>
                </w:tcPr>
                <w:p w14:paraId="75F66EFD"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0.289</w:t>
                  </w:r>
                </w:p>
              </w:tc>
              <w:tc>
                <w:tcPr>
                  <w:tcW w:w="1418" w:type="dxa"/>
                </w:tcPr>
                <w:p w14:paraId="75F66EFE"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0.25</w:t>
                  </w:r>
                </w:p>
              </w:tc>
            </w:tr>
            <w:tr w:rsidR="00BD0782" w14:paraId="75F66F06" w14:textId="77777777" w:rsidTr="00883BA8">
              <w:trPr>
                <w:trHeight w:val="227"/>
              </w:trPr>
              <w:tc>
                <w:tcPr>
                  <w:tcW w:w="1197" w:type="dxa"/>
                  <w:hideMark/>
                </w:tcPr>
                <w:p w14:paraId="75F66F00"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SeC16/MU1</w:t>
                  </w:r>
                </w:p>
              </w:tc>
              <w:tc>
                <w:tcPr>
                  <w:tcW w:w="1807" w:type="dxa"/>
                  <w:hideMark/>
                </w:tcPr>
                <w:p w14:paraId="75F66F01"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 xml:space="preserve">Beechwood </w:t>
                  </w:r>
                </w:p>
              </w:tc>
              <w:tc>
                <w:tcPr>
                  <w:tcW w:w="1701" w:type="dxa"/>
                  <w:hideMark/>
                </w:tcPr>
                <w:p w14:paraId="75F66F02"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Llandeilo / Rhos-maen</w:t>
                  </w:r>
                </w:p>
              </w:tc>
              <w:tc>
                <w:tcPr>
                  <w:tcW w:w="1138" w:type="dxa"/>
                  <w:hideMark/>
                </w:tcPr>
                <w:p w14:paraId="75F66F03"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B1,B2,B8</w:t>
                  </w:r>
                </w:p>
              </w:tc>
              <w:tc>
                <w:tcPr>
                  <w:tcW w:w="1417" w:type="dxa"/>
                  <w:hideMark/>
                </w:tcPr>
                <w:p w14:paraId="75F66F04"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0.755</w:t>
                  </w:r>
                </w:p>
              </w:tc>
              <w:tc>
                <w:tcPr>
                  <w:tcW w:w="1418" w:type="dxa"/>
                </w:tcPr>
                <w:p w14:paraId="75F66F05"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F0D" w14:textId="77777777" w:rsidTr="00883BA8">
              <w:trPr>
                <w:trHeight w:val="227"/>
              </w:trPr>
              <w:tc>
                <w:tcPr>
                  <w:tcW w:w="1197" w:type="dxa"/>
                  <w:hideMark/>
                </w:tcPr>
                <w:p w14:paraId="75F66F07"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SeC16/E2</w:t>
                  </w:r>
                </w:p>
              </w:tc>
              <w:tc>
                <w:tcPr>
                  <w:tcW w:w="1807" w:type="dxa"/>
                  <w:hideMark/>
                </w:tcPr>
                <w:p w14:paraId="75F66F08"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Hen Neuadd y Farchnad</w:t>
                  </w:r>
                </w:p>
              </w:tc>
              <w:tc>
                <w:tcPr>
                  <w:tcW w:w="1701" w:type="dxa"/>
                  <w:hideMark/>
                </w:tcPr>
                <w:p w14:paraId="75F66F09"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Llandeilo</w:t>
                  </w:r>
                </w:p>
              </w:tc>
              <w:tc>
                <w:tcPr>
                  <w:tcW w:w="1138" w:type="dxa"/>
                  <w:hideMark/>
                </w:tcPr>
                <w:p w14:paraId="75F66F0A"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w:t>
                  </w:r>
                </w:p>
              </w:tc>
              <w:tc>
                <w:tcPr>
                  <w:tcW w:w="1417" w:type="dxa"/>
                  <w:hideMark/>
                </w:tcPr>
                <w:p w14:paraId="75F66F0B"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0.2</w:t>
                  </w:r>
                </w:p>
              </w:tc>
              <w:tc>
                <w:tcPr>
                  <w:tcW w:w="1418" w:type="dxa"/>
                </w:tcPr>
                <w:p w14:paraId="75F66F0C"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0.2</w:t>
                  </w:r>
                </w:p>
              </w:tc>
            </w:tr>
            <w:tr w:rsidR="00BD0782" w14:paraId="75F66F14" w14:textId="77777777" w:rsidTr="00883BA8">
              <w:trPr>
                <w:trHeight w:val="227"/>
              </w:trPr>
              <w:tc>
                <w:tcPr>
                  <w:tcW w:w="1197" w:type="dxa"/>
                  <w:hideMark/>
                </w:tcPr>
                <w:p w14:paraId="75F66F0E"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SeC18/E1</w:t>
                  </w:r>
                </w:p>
              </w:tc>
              <w:tc>
                <w:tcPr>
                  <w:tcW w:w="1807" w:type="dxa"/>
                  <w:hideMark/>
                </w:tcPr>
                <w:p w14:paraId="75F66F0F"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Parc Busnes Sanclêr</w:t>
                  </w:r>
                </w:p>
              </w:tc>
              <w:tc>
                <w:tcPr>
                  <w:tcW w:w="1701" w:type="dxa"/>
                  <w:hideMark/>
                </w:tcPr>
                <w:p w14:paraId="75F66F10"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Sanclêr</w:t>
                  </w:r>
                </w:p>
              </w:tc>
              <w:tc>
                <w:tcPr>
                  <w:tcW w:w="1138" w:type="dxa"/>
                  <w:hideMark/>
                </w:tcPr>
                <w:p w14:paraId="75F66F11"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B1,B8</w:t>
                  </w:r>
                </w:p>
              </w:tc>
              <w:tc>
                <w:tcPr>
                  <w:tcW w:w="1417" w:type="dxa"/>
                  <w:hideMark/>
                </w:tcPr>
                <w:p w14:paraId="75F66F12"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0.421</w:t>
                  </w:r>
                </w:p>
              </w:tc>
              <w:tc>
                <w:tcPr>
                  <w:tcW w:w="1418" w:type="dxa"/>
                </w:tcPr>
                <w:p w14:paraId="75F66F13"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F1B" w14:textId="77777777" w:rsidTr="00883BA8">
              <w:trPr>
                <w:trHeight w:val="227"/>
              </w:trPr>
              <w:tc>
                <w:tcPr>
                  <w:tcW w:w="1197" w:type="dxa"/>
                  <w:hideMark/>
                </w:tcPr>
                <w:p w14:paraId="75F66F15"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SeC19/E1</w:t>
                  </w:r>
                </w:p>
              </w:tc>
              <w:tc>
                <w:tcPr>
                  <w:tcW w:w="1807" w:type="dxa"/>
                  <w:hideMark/>
                </w:tcPr>
                <w:p w14:paraId="75F66F16"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Ystâd Ddiwydiannol Hendy-gwyn ar Daf</w:t>
                  </w:r>
                </w:p>
              </w:tc>
              <w:tc>
                <w:tcPr>
                  <w:tcW w:w="1701" w:type="dxa"/>
                  <w:hideMark/>
                </w:tcPr>
                <w:p w14:paraId="75F66F17"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Hendy-gwyn ar Daf</w:t>
                  </w:r>
                </w:p>
              </w:tc>
              <w:tc>
                <w:tcPr>
                  <w:tcW w:w="1138" w:type="dxa"/>
                  <w:hideMark/>
                </w:tcPr>
                <w:p w14:paraId="75F66F18"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B1,B8</w:t>
                  </w:r>
                </w:p>
              </w:tc>
              <w:tc>
                <w:tcPr>
                  <w:tcW w:w="1417" w:type="dxa"/>
                  <w:hideMark/>
                </w:tcPr>
                <w:p w14:paraId="75F66F19"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0.489</w:t>
                  </w:r>
                </w:p>
              </w:tc>
              <w:tc>
                <w:tcPr>
                  <w:tcW w:w="1418" w:type="dxa"/>
                </w:tcPr>
                <w:p w14:paraId="75F66F1A"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F22" w14:textId="77777777" w:rsidTr="00883BA8">
              <w:trPr>
                <w:trHeight w:val="227"/>
              </w:trPr>
              <w:tc>
                <w:tcPr>
                  <w:tcW w:w="1197" w:type="dxa"/>
                  <w:hideMark/>
                </w:tcPr>
                <w:p w14:paraId="75F66F1C"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SeC19/E2</w:t>
                  </w:r>
                </w:p>
              </w:tc>
              <w:tc>
                <w:tcPr>
                  <w:tcW w:w="1807" w:type="dxa"/>
                  <w:hideMark/>
                </w:tcPr>
                <w:p w14:paraId="75F66F1D"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Tir i'r De o'r Hen Hufenfa</w:t>
                  </w:r>
                </w:p>
              </w:tc>
              <w:tc>
                <w:tcPr>
                  <w:tcW w:w="1701" w:type="dxa"/>
                  <w:hideMark/>
                </w:tcPr>
                <w:p w14:paraId="75F66F1E"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Hendy-gwyn ar Daf</w:t>
                  </w:r>
                </w:p>
              </w:tc>
              <w:tc>
                <w:tcPr>
                  <w:tcW w:w="1138" w:type="dxa"/>
                  <w:hideMark/>
                </w:tcPr>
                <w:p w14:paraId="75F66F1F"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B1,B2,B8</w:t>
                  </w:r>
                </w:p>
              </w:tc>
              <w:tc>
                <w:tcPr>
                  <w:tcW w:w="1417" w:type="dxa"/>
                  <w:hideMark/>
                </w:tcPr>
                <w:p w14:paraId="75F66F20"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1.321</w:t>
                  </w:r>
                </w:p>
              </w:tc>
              <w:tc>
                <w:tcPr>
                  <w:tcW w:w="1418" w:type="dxa"/>
                </w:tcPr>
                <w:p w14:paraId="75F66F21"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w:t>
                  </w:r>
                </w:p>
              </w:tc>
            </w:tr>
            <w:tr w:rsidR="00BD0782" w14:paraId="75F66F29" w14:textId="77777777" w:rsidTr="00883BA8">
              <w:trPr>
                <w:trHeight w:val="227"/>
              </w:trPr>
              <w:tc>
                <w:tcPr>
                  <w:tcW w:w="1197" w:type="dxa"/>
                </w:tcPr>
                <w:p w14:paraId="75F66F23"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SeC13/E1</w:t>
                  </w:r>
                </w:p>
              </w:tc>
              <w:tc>
                <w:tcPr>
                  <w:tcW w:w="1807" w:type="dxa"/>
                </w:tcPr>
                <w:p w14:paraId="75F66F24"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Hen Ffowndri</w:t>
                  </w:r>
                </w:p>
              </w:tc>
              <w:tc>
                <w:tcPr>
                  <w:tcW w:w="1701" w:type="dxa"/>
                </w:tcPr>
                <w:p w14:paraId="75F66F25"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Llanybydder</w:t>
                  </w:r>
                </w:p>
              </w:tc>
              <w:tc>
                <w:tcPr>
                  <w:tcW w:w="1138" w:type="dxa"/>
                </w:tcPr>
                <w:p w14:paraId="75F66F26"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B1,B8</w:t>
                  </w:r>
                </w:p>
              </w:tc>
              <w:tc>
                <w:tcPr>
                  <w:tcW w:w="1417" w:type="dxa"/>
                </w:tcPr>
                <w:p w14:paraId="75F66F27" w14:textId="77777777" w:rsidR="00F9760C" w:rsidRPr="003E40E8" w:rsidRDefault="006B4FE5"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val="cy-GB" w:eastAsia="en-GB"/>
                    </w:rPr>
                    <w:t>0.405</w:t>
                  </w:r>
                </w:p>
              </w:tc>
              <w:tc>
                <w:tcPr>
                  <w:tcW w:w="1418" w:type="dxa"/>
                </w:tcPr>
                <w:p w14:paraId="75F66F28" w14:textId="77777777" w:rsidR="00F9760C" w:rsidRPr="003E40E8" w:rsidRDefault="006B4FE5"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val="cy-GB" w:eastAsia="en-GB"/>
                    </w:rPr>
                    <w:t>0.405</w:t>
                  </w:r>
                </w:p>
              </w:tc>
            </w:tr>
            <w:tr w:rsidR="00BD0782" w14:paraId="75F66F2D" w14:textId="77777777" w:rsidTr="00883BA8">
              <w:trPr>
                <w:trHeight w:val="227"/>
              </w:trPr>
              <w:tc>
                <w:tcPr>
                  <w:tcW w:w="4705" w:type="dxa"/>
                  <w:gridSpan w:val="3"/>
                  <w:hideMark/>
                </w:tcPr>
                <w:p w14:paraId="75F66F2A" w14:textId="77777777" w:rsidR="00F9760C" w:rsidRPr="003E40E8" w:rsidRDefault="006B4FE5" w:rsidP="000E65A2">
                  <w:pPr>
                    <w:spacing w:after="0" w:line="240" w:lineRule="auto"/>
                    <w:rPr>
                      <w:rFonts w:ascii="Arial" w:eastAsia="Times New Roman" w:hAnsi="Arial" w:cs="Arial"/>
                      <w:b/>
                      <w:bCs/>
                      <w:sz w:val="18"/>
                      <w:szCs w:val="18"/>
                      <w:lang w:eastAsia="en-GB"/>
                    </w:rPr>
                  </w:pPr>
                  <w:r w:rsidRPr="003E40E8">
                    <w:rPr>
                      <w:rFonts w:ascii="Arial" w:eastAsia="Times New Roman" w:hAnsi="Arial" w:cs="Arial"/>
                      <w:b/>
                      <w:bCs/>
                      <w:sz w:val="18"/>
                      <w:szCs w:val="18"/>
                      <w:lang w:val="cy-GB" w:eastAsia="en-GB"/>
                    </w:rPr>
                    <w:t>Cyfanswm</w:t>
                  </w:r>
                </w:p>
              </w:tc>
              <w:tc>
                <w:tcPr>
                  <w:tcW w:w="2555" w:type="dxa"/>
                  <w:gridSpan w:val="2"/>
                  <w:hideMark/>
                </w:tcPr>
                <w:p w14:paraId="75F66F2B" w14:textId="77777777" w:rsidR="00F9760C" w:rsidRPr="003E40E8" w:rsidRDefault="006B4FE5" w:rsidP="000E65A2">
                  <w:pPr>
                    <w:spacing w:after="0" w:line="240" w:lineRule="auto"/>
                    <w:jc w:val="center"/>
                    <w:rPr>
                      <w:rFonts w:ascii="Arial" w:eastAsia="Times New Roman" w:hAnsi="Arial" w:cs="Arial"/>
                      <w:b/>
                      <w:bCs/>
                      <w:sz w:val="18"/>
                      <w:szCs w:val="18"/>
                      <w:lang w:eastAsia="en-GB"/>
                    </w:rPr>
                  </w:pPr>
                  <w:r w:rsidRPr="003E40E8">
                    <w:rPr>
                      <w:rFonts w:ascii="Arial" w:eastAsia="Times New Roman" w:hAnsi="Arial" w:cs="Arial"/>
                      <w:b/>
                      <w:bCs/>
                      <w:sz w:val="18"/>
                      <w:szCs w:val="18"/>
                      <w:lang w:val="cy-GB" w:eastAsia="en-GB"/>
                    </w:rPr>
                    <w:t xml:space="preserve">      71.21</w:t>
                  </w:r>
                </w:p>
              </w:tc>
              <w:tc>
                <w:tcPr>
                  <w:tcW w:w="1418" w:type="dxa"/>
                </w:tcPr>
                <w:p w14:paraId="75F66F2C" w14:textId="77777777" w:rsidR="00F9760C" w:rsidRPr="003E40E8" w:rsidRDefault="006B4FE5" w:rsidP="000E65A2">
                  <w:pPr>
                    <w:spacing w:after="0" w:line="240" w:lineRule="auto"/>
                    <w:rPr>
                      <w:rFonts w:ascii="Arial" w:eastAsia="Times New Roman" w:hAnsi="Arial" w:cs="Arial"/>
                      <w:b/>
                      <w:bCs/>
                      <w:color w:val="00B050"/>
                      <w:sz w:val="18"/>
                      <w:szCs w:val="18"/>
                      <w:lang w:eastAsia="en-GB"/>
                    </w:rPr>
                  </w:pPr>
                  <w:r w:rsidRPr="003E40E8">
                    <w:rPr>
                      <w:rFonts w:ascii="Arial" w:eastAsia="Times New Roman" w:hAnsi="Arial" w:cs="Arial"/>
                      <w:b/>
                      <w:bCs/>
                      <w:color w:val="00B050"/>
                      <w:sz w:val="18"/>
                      <w:szCs w:val="18"/>
                      <w:highlight w:val="cyan"/>
                      <w:lang w:val="cy-GB" w:eastAsia="en-GB"/>
                    </w:rPr>
                    <w:t>19.24</w:t>
                  </w:r>
                </w:p>
              </w:tc>
            </w:tr>
          </w:tbl>
          <w:p w14:paraId="75F66F2E" w14:textId="77777777" w:rsidR="00F9760C" w:rsidRPr="003E40E8" w:rsidRDefault="00F9760C" w:rsidP="0029593B">
            <w:pPr>
              <w:jc w:val="center"/>
              <w:rPr>
                <w:rFonts w:ascii="Arial" w:eastAsia="Times New Roman" w:hAnsi="Arial" w:cs="Arial"/>
                <w:bCs/>
                <w:i/>
                <w:sz w:val="18"/>
                <w:szCs w:val="18"/>
                <w:lang w:eastAsia="en-GB"/>
              </w:rPr>
            </w:pPr>
          </w:p>
          <w:p w14:paraId="75F66F2F" w14:textId="77777777" w:rsidR="00F9760C" w:rsidRPr="003E40E8" w:rsidRDefault="006B4FE5" w:rsidP="00D15098">
            <w:pPr>
              <w:rPr>
                <w:rFonts w:ascii="Arial" w:eastAsia="Times New Roman" w:hAnsi="Arial" w:cs="Arial"/>
                <w:bCs/>
                <w:i/>
                <w:sz w:val="18"/>
                <w:szCs w:val="18"/>
                <w:lang w:eastAsia="en-GB"/>
              </w:rPr>
            </w:pPr>
            <w:r w:rsidRPr="003E40E8">
              <w:rPr>
                <w:rFonts w:ascii="Arial" w:eastAsia="Times New Roman" w:hAnsi="Arial" w:cs="Arial"/>
                <w:bCs/>
                <w:i/>
                <w:iCs/>
                <w:sz w:val="18"/>
                <w:szCs w:val="18"/>
                <w:lang w:val="cy-GB" w:eastAsia="en-GB"/>
              </w:rPr>
              <w:t>Tabl 7: Cynigion Cyflogaeth ar Safleoedd Dyranedig</w:t>
            </w:r>
          </w:p>
          <w:p w14:paraId="75F66F30" w14:textId="77777777" w:rsidR="00F9760C" w:rsidRPr="003E40E8" w:rsidRDefault="00F9760C" w:rsidP="00D15098">
            <w:pPr>
              <w:rPr>
                <w:rFonts w:ascii="Arial" w:eastAsia="Times New Roman" w:hAnsi="Arial" w:cs="Arial"/>
                <w:bCs/>
                <w:i/>
                <w:sz w:val="18"/>
                <w:szCs w:val="18"/>
                <w:lang w:eastAsia="en-GB"/>
              </w:rPr>
            </w:pPr>
          </w:p>
          <w:p w14:paraId="75F66F31" w14:textId="77777777" w:rsidR="00F9760C" w:rsidRPr="003E40E8" w:rsidRDefault="00F9760C" w:rsidP="00D15098">
            <w:pPr>
              <w:rPr>
                <w:rFonts w:ascii="Arial" w:eastAsia="Times New Roman" w:hAnsi="Arial" w:cs="Arial"/>
                <w:bCs/>
                <w:i/>
                <w:sz w:val="18"/>
                <w:szCs w:val="18"/>
                <w:lang w:eastAsia="en-GB"/>
              </w:rPr>
            </w:pPr>
          </w:p>
          <w:p w14:paraId="75F66F32" w14:textId="77777777" w:rsidR="00F9760C" w:rsidRPr="003E40E8" w:rsidRDefault="00F9760C" w:rsidP="00D45FBE">
            <w:pPr>
              <w:rPr>
                <w:rFonts w:ascii="Arial" w:eastAsia="Times New Roman" w:hAnsi="Arial" w:cs="Arial"/>
                <w:bCs/>
                <w:lang w:eastAsia="en-GB"/>
              </w:rPr>
            </w:pPr>
          </w:p>
          <w:p w14:paraId="75F66F33" w14:textId="77777777" w:rsidR="00F9760C" w:rsidRPr="003E40E8" w:rsidRDefault="006B4FE5" w:rsidP="00B71C13">
            <w:pPr>
              <w:pStyle w:val="ListParagraph"/>
              <w:shd w:val="clear" w:color="auto" w:fill="FFFFFF"/>
              <w:ind w:left="0" w:right="147"/>
              <w:rPr>
                <w:rFonts w:ascii="Arial" w:eastAsia="Times New Roman" w:hAnsi="Arial" w:cs="Arial"/>
                <w:bCs/>
                <w:color w:val="00B050"/>
                <w:sz w:val="22"/>
                <w:szCs w:val="22"/>
                <w:lang w:eastAsia="en-GB"/>
              </w:rPr>
            </w:pPr>
            <w:r w:rsidRPr="003E40E8">
              <w:rPr>
                <w:rFonts w:ascii="Arial" w:eastAsia="Times New Roman" w:hAnsi="Arial" w:cs="Arial"/>
                <w:bCs/>
                <w:sz w:val="22"/>
                <w:szCs w:val="22"/>
                <w:lang w:val="cy-GB" w:eastAsia="en-GB"/>
              </w:rPr>
              <w:t xml:space="preserve">11.160 Mae’r cyfanswm yn y tabl uchod yn cynnwys ffigyrau tybiannol ar gyfer cyflogaeth defnydd B ar safleoedd Defnydd Cymysg (Polisi SG1) a safleoedd Strategol (Polisi SP6).  </w:t>
            </w:r>
            <w:r w:rsidRPr="003E40E8">
              <w:rPr>
                <w:rFonts w:ascii="Arial" w:eastAsia="Times New Roman" w:hAnsi="Arial" w:cs="Arial"/>
                <w:bCs/>
                <w:color w:val="00B050"/>
                <w:sz w:val="22"/>
                <w:szCs w:val="22"/>
                <w:lang w:val="cy-GB" w:eastAsia="en-GB"/>
              </w:rPr>
              <w:t xml:space="preserve">Mae'r Tabl yn nodi'r tir yr ymrwymir iddo ar bob safle (ffynhonnell: yr Adolygiad Tir Cyflogaeth, 2023). </w:t>
            </w:r>
          </w:p>
          <w:p w14:paraId="75F66F34" w14:textId="77777777" w:rsidR="00F9760C" w:rsidRPr="003E40E8" w:rsidRDefault="00F9760C" w:rsidP="00B71C13">
            <w:pPr>
              <w:pStyle w:val="ListParagraph"/>
              <w:shd w:val="clear" w:color="auto" w:fill="FFFFFF"/>
              <w:ind w:left="0" w:right="150"/>
              <w:rPr>
                <w:rFonts w:ascii="Arial" w:eastAsia="Times New Roman" w:hAnsi="Arial" w:cs="Arial"/>
                <w:color w:val="00B050"/>
                <w:lang w:eastAsia="en-GB"/>
              </w:rPr>
            </w:pPr>
          </w:p>
          <w:p w14:paraId="75F66F35" w14:textId="77777777" w:rsidR="00F9760C" w:rsidRPr="003E40E8" w:rsidRDefault="006B4FE5" w:rsidP="001B59C2">
            <w:pPr>
              <w:rPr>
                <w:rFonts w:ascii="Arial" w:hAnsi="Arial" w:cs="Arial"/>
              </w:rPr>
            </w:pPr>
            <w:r w:rsidRPr="003E40E8">
              <w:rPr>
                <w:rFonts w:ascii="Arial" w:hAnsi="Arial" w:cs="Arial"/>
                <w:strike/>
                <w:color w:val="FF0000"/>
                <w:sz w:val="22"/>
                <w:szCs w:val="22"/>
                <w:lang w:val="cy-GB"/>
              </w:rPr>
              <w:t>11.161 Lle bo’n briodol bydd defnyddiau cyflogaeth eraill a defnyddiau atodol cysylltiedig nad ydynt yn rhai dosbarth B yn cael eu caniatáu ar safleoedd cyflogaeth dyranedig lle mae’r datblygiad arfaethedig yn ategu ac yn gwella rôl y safle fel y'i nodir yn y tabl Dyrannu Safleoedd Cyflogaeth. Rhaid ystyried amwynder defnyddiau cyflogaeth cyfagos a'u bod yn gweithredu'n ddiogel i osgoi gwrthdaro rhwng gwahanol ddefnyddiau tir.</w:t>
            </w:r>
          </w:p>
          <w:p w14:paraId="75F66F36" w14:textId="77777777" w:rsidR="00F9760C" w:rsidRPr="003E40E8" w:rsidRDefault="00F9760C" w:rsidP="00D45FBE">
            <w:pPr>
              <w:rPr>
                <w:rFonts w:ascii="Arial" w:eastAsia="Times New Roman" w:hAnsi="Arial" w:cs="Arial"/>
                <w:bCs/>
                <w:lang w:eastAsia="en-GB"/>
              </w:rPr>
            </w:pPr>
          </w:p>
          <w:p w14:paraId="75F66F37" w14:textId="77777777" w:rsidR="00F9760C" w:rsidRPr="003E40E8" w:rsidRDefault="00F9760C" w:rsidP="00D45FBE">
            <w:pPr>
              <w:rPr>
                <w:rFonts w:ascii="Arial" w:eastAsia="Times New Roman" w:hAnsi="Arial" w:cs="Arial"/>
                <w:bCs/>
                <w:lang w:eastAsia="en-GB"/>
              </w:rPr>
            </w:pPr>
          </w:p>
        </w:tc>
        <w:tc>
          <w:tcPr>
            <w:tcW w:w="2268" w:type="dxa"/>
          </w:tcPr>
          <w:p w14:paraId="75F66F38" w14:textId="77777777" w:rsidR="00F9760C" w:rsidRPr="003E58B2" w:rsidRDefault="006B4FE5" w:rsidP="003E58B2">
            <w:pPr>
              <w:rPr>
                <w:rFonts w:ascii="Arial" w:hAnsi="Arial" w:cs="Arial"/>
              </w:rPr>
            </w:pPr>
            <w:r>
              <w:rPr>
                <w:rFonts w:ascii="Arial" w:hAnsi="Arial" w:cs="Arial"/>
                <w:lang w:val="cy-GB"/>
              </w:rPr>
              <w:lastRenderedPageBreak/>
              <w:t>Cytunir ar y newidiadau.</w:t>
            </w:r>
          </w:p>
        </w:tc>
      </w:tr>
      <w:tr w:rsidR="00BD0782" w14:paraId="75F66F42" w14:textId="77777777" w:rsidTr="00F9760C">
        <w:tc>
          <w:tcPr>
            <w:tcW w:w="1129" w:type="dxa"/>
            <w:shd w:val="clear" w:color="auto" w:fill="auto"/>
          </w:tcPr>
          <w:p w14:paraId="75F66F3A" w14:textId="77777777" w:rsidR="00F9760C" w:rsidRPr="003E40E8" w:rsidRDefault="006B4FE5" w:rsidP="00AF1FA8">
            <w:pPr>
              <w:pStyle w:val="ListParagraph"/>
              <w:spacing w:line="276" w:lineRule="auto"/>
              <w:ind w:left="33"/>
              <w:rPr>
                <w:rFonts w:ascii="Arial" w:hAnsi="Arial" w:cs="Arial"/>
                <w:b/>
                <w:bCs/>
              </w:rPr>
            </w:pPr>
            <w:r w:rsidRPr="003E40E8">
              <w:rPr>
                <w:rFonts w:ascii="Arial" w:hAnsi="Arial" w:cs="Arial"/>
                <w:b/>
                <w:bCs/>
                <w:lang w:val="cy-GB"/>
              </w:rPr>
              <w:lastRenderedPageBreak/>
              <w:t>AP4/2</w:t>
            </w:r>
            <w:r w:rsidRPr="003E40E8">
              <w:rPr>
                <w:rFonts w:ascii="Arial" w:hAnsi="Arial" w:cs="Arial"/>
                <w:bCs/>
                <w:lang w:val="cy-GB"/>
              </w:rPr>
              <w:t xml:space="preserve"> </w:t>
            </w:r>
          </w:p>
          <w:p w14:paraId="75F66F3B" w14:textId="77777777" w:rsidR="00F9760C" w:rsidRPr="003E40E8" w:rsidRDefault="00F9760C" w:rsidP="00BC1596">
            <w:pPr>
              <w:spacing w:line="276" w:lineRule="auto"/>
              <w:rPr>
                <w:rFonts w:ascii="Arial" w:hAnsi="Arial" w:cs="Arial"/>
                <w:b/>
                <w:bCs/>
              </w:rPr>
            </w:pPr>
          </w:p>
        </w:tc>
        <w:tc>
          <w:tcPr>
            <w:tcW w:w="10348" w:type="dxa"/>
          </w:tcPr>
          <w:p w14:paraId="75F66F3C" w14:textId="77777777" w:rsidR="00F9760C" w:rsidRPr="003E40E8" w:rsidRDefault="006B4FE5">
            <w:pPr>
              <w:rPr>
                <w:rFonts w:ascii="Arial" w:hAnsi="Arial" w:cs="Arial"/>
              </w:rPr>
            </w:pPr>
            <w:r w:rsidRPr="003E40E8">
              <w:rPr>
                <w:rFonts w:ascii="Arial" w:hAnsi="Arial" w:cs="Arial"/>
                <w:sz w:val="22"/>
                <w:szCs w:val="22"/>
                <w:lang w:val="cy-GB"/>
              </w:rPr>
              <w:t>Cyfeirir at Atodiad 1 isod sy'n ystyried atodlen newydd yn atodiadau'r Cynllun.</w:t>
            </w:r>
          </w:p>
          <w:p w14:paraId="75F66F3D" w14:textId="77777777" w:rsidR="00F9760C" w:rsidRPr="003E40E8" w:rsidRDefault="00F9760C">
            <w:pPr>
              <w:rPr>
                <w:rFonts w:ascii="Arial" w:hAnsi="Arial" w:cs="Arial"/>
              </w:rPr>
            </w:pPr>
          </w:p>
          <w:p w14:paraId="75F66F3E" w14:textId="77777777" w:rsidR="00F9760C" w:rsidRPr="003E40E8" w:rsidRDefault="00F9760C">
            <w:pPr>
              <w:rPr>
                <w:rFonts w:ascii="Arial" w:hAnsi="Arial" w:cs="Arial"/>
              </w:rPr>
            </w:pPr>
          </w:p>
        </w:tc>
        <w:tc>
          <w:tcPr>
            <w:tcW w:w="2268" w:type="dxa"/>
          </w:tcPr>
          <w:p w14:paraId="75F66F3F" w14:textId="77777777" w:rsidR="00F9760C" w:rsidRPr="003E40E8" w:rsidRDefault="006B4FE5" w:rsidP="002C247A">
            <w:pPr>
              <w:rPr>
                <w:rFonts w:ascii="Arial" w:hAnsi="Arial" w:cs="Arial"/>
              </w:rPr>
            </w:pPr>
            <w:r w:rsidRPr="003E40E8">
              <w:rPr>
                <w:rFonts w:ascii="Arial" w:hAnsi="Arial" w:cs="Arial"/>
                <w:lang w:val="cy-GB"/>
              </w:rPr>
              <w:t>Yn amodol ar y newidiadau a awgrymwyd, cytunir ar yr atodlen.</w:t>
            </w:r>
          </w:p>
          <w:p w14:paraId="75F66F40" w14:textId="77777777" w:rsidR="00F9760C" w:rsidRPr="003E40E8" w:rsidRDefault="00F9760C">
            <w:pPr>
              <w:rPr>
                <w:rFonts w:ascii="Arial" w:hAnsi="Arial" w:cs="Arial"/>
              </w:rPr>
            </w:pPr>
          </w:p>
          <w:p w14:paraId="75F66F41" w14:textId="77777777" w:rsidR="00F9760C" w:rsidRPr="003E40E8" w:rsidRDefault="00F9760C">
            <w:pPr>
              <w:rPr>
                <w:rFonts w:ascii="Arial" w:hAnsi="Arial" w:cs="Arial"/>
              </w:rPr>
            </w:pPr>
          </w:p>
        </w:tc>
      </w:tr>
      <w:tr w:rsidR="00BD0782" w14:paraId="75F66F4A" w14:textId="77777777" w:rsidTr="00F9760C">
        <w:tc>
          <w:tcPr>
            <w:tcW w:w="1129" w:type="dxa"/>
          </w:tcPr>
          <w:p w14:paraId="75F66F43" w14:textId="77777777" w:rsidR="00F9760C" w:rsidRPr="003E40E8" w:rsidRDefault="006B4FE5" w:rsidP="001247AF">
            <w:pPr>
              <w:spacing w:line="276" w:lineRule="auto"/>
              <w:rPr>
                <w:rFonts w:ascii="Arial" w:hAnsi="Arial" w:cs="Arial"/>
              </w:rPr>
            </w:pPr>
            <w:r w:rsidRPr="003E40E8">
              <w:rPr>
                <w:rFonts w:ascii="Arial" w:hAnsi="Arial" w:cs="Arial"/>
                <w:b/>
                <w:bCs/>
                <w:lang w:val="cy-GB"/>
              </w:rPr>
              <w:t>AP4/3</w:t>
            </w:r>
          </w:p>
        </w:tc>
        <w:tc>
          <w:tcPr>
            <w:tcW w:w="10348" w:type="dxa"/>
          </w:tcPr>
          <w:p w14:paraId="75F66F44" w14:textId="77777777" w:rsidR="00F9760C" w:rsidRPr="003E40E8" w:rsidRDefault="006B4FE5" w:rsidP="00915ED7">
            <w:pPr>
              <w:rPr>
                <w:rFonts w:ascii="Arial" w:hAnsi="Arial" w:cs="Arial"/>
                <w:sz w:val="22"/>
                <w:szCs w:val="22"/>
              </w:rPr>
            </w:pPr>
            <w:r w:rsidRPr="003E40E8">
              <w:rPr>
                <w:rFonts w:ascii="Arial" w:hAnsi="Arial" w:cs="Arial"/>
                <w:sz w:val="22"/>
                <w:szCs w:val="22"/>
                <w:lang w:val="cy-GB"/>
              </w:rPr>
              <w:t>Cyfeirir at Atodiad 2 isod sy'n darparu atodlen o safleoedd cyflogaeth presennol, gan gynnwys cyfeirnod safle newydd er eglurder.</w:t>
            </w:r>
          </w:p>
          <w:p w14:paraId="75F66F45" w14:textId="77777777" w:rsidR="00F9760C" w:rsidRPr="003E40E8" w:rsidRDefault="00F9760C" w:rsidP="00915ED7">
            <w:pPr>
              <w:rPr>
                <w:rFonts w:ascii="Arial" w:hAnsi="Arial" w:cs="Arial"/>
                <w:sz w:val="22"/>
                <w:szCs w:val="22"/>
              </w:rPr>
            </w:pPr>
          </w:p>
          <w:p w14:paraId="75F66F46" w14:textId="77777777" w:rsidR="00F9760C" w:rsidRPr="003E40E8" w:rsidRDefault="006B4FE5" w:rsidP="00915ED7">
            <w:pPr>
              <w:rPr>
                <w:rFonts w:ascii="Arial" w:hAnsi="Arial" w:cs="Arial"/>
                <w:sz w:val="22"/>
                <w:szCs w:val="22"/>
              </w:rPr>
            </w:pPr>
            <w:r w:rsidRPr="003E40E8">
              <w:rPr>
                <w:rFonts w:ascii="Arial" w:hAnsi="Arial" w:cs="Arial"/>
                <w:sz w:val="22"/>
                <w:szCs w:val="22"/>
                <w:lang w:val="cy-GB"/>
              </w:rPr>
              <w:t>Cyfeirir hefyd at nifer o safleoedd cyflogaeth presennol ychwanegol a gafodd eu heithrio o'r Mapiau Cynigion yn flaenorol. Bydd y safleoedd hyn yn cael eu nodi a'u hamlinellu drwy'r ymgynghoriad Newidiadau yn sgil Materion a Godwyd (Mapiau) gyda newidiadau o ganlyniad i'r fersiwn nesaf o'r Adolygiad Tir Cyflogaeth.</w:t>
            </w:r>
          </w:p>
          <w:p w14:paraId="75F66F47" w14:textId="77777777" w:rsidR="00F9760C" w:rsidRPr="003E40E8" w:rsidRDefault="00F9760C" w:rsidP="008173CE">
            <w:pPr>
              <w:rPr>
                <w:rFonts w:ascii="Arial" w:hAnsi="Arial" w:cs="Arial"/>
                <w:sz w:val="22"/>
                <w:szCs w:val="22"/>
              </w:rPr>
            </w:pPr>
          </w:p>
          <w:p w14:paraId="75F66F48" w14:textId="77777777" w:rsidR="00F9760C" w:rsidRPr="003E40E8" w:rsidRDefault="00F9760C" w:rsidP="008173CE">
            <w:pPr>
              <w:rPr>
                <w:rFonts w:ascii="Arial" w:hAnsi="Arial" w:cs="Arial"/>
                <w:sz w:val="22"/>
                <w:szCs w:val="22"/>
              </w:rPr>
            </w:pPr>
          </w:p>
        </w:tc>
        <w:tc>
          <w:tcPr>
            <w:tcW w:w="2268" w:type="dxa"/>
          </w:tcPr>
          <w:p w14:paraId="75F66F49" w14:textId="77777777" w:rsidR="00F9760C" w:rsidRPr="003E40E8" w:rsidRDefault="006B4FE5" w:rsidP="008173CE">
            <w:pPr>
              <w:rPr>
                <w:rFonts w:ascii="Arial" w:hAnsi="Arial" w:cs="Arial"/>
              </w:rPr>
            </w:pPr>
            <w:r>
              <w:rPr>
                <w:rFonts w:ascii="Arial" w:hAnsi="Arial" w:cs="Arial"/>
                <w:lang w:val="cy-GB"/>
              </w:rPr>
              <w:t xml:space="preserve">Cytunir ar y newidiadau. </w:t>
            </w:r>
          </w:p>
        </w:tc>
      </w:tr>
      <w:tr w:rsidR="00BD0782" w14:paraId="75F66F5D" w14:textId="77777777" w:rsidTr="00F9760C">
        <w:tc>
          <w:tcPr>
            <w:tcW w:w="1129" w:type="dxa"/>
          </w:tcPr>
          <w:p w14:paraId="75F66F4B" w14:textId="77777777" w:rsidR="00F9760C" w:rsidRPr="003E40E8" w:rsidRDefault="006B4FE5" w:rsidP="004B17C9">
            <w:pPr>
              <w:spacing w:line="276" w:lineRule="auto"/>
              <w:rPr>
                <w:rFonts w:ascii="Arial" w:hAnsi="Arial" w:cs="Arial"/>
              </w:rPr>
            </w:pPr>
            <w:r w:rsidRPr="003E40E8">
              <w:rPr>
                <w:rFonts w:ascii="Arial" w:hAnsi="Arial" w:cs="Arial"/>
                <w:b/>
                <w:bCs/>
                <w:lang w:val="cy-GB"/>
              </w:rPr>
              <w:t>AP4/3</w:t>
            </w:r>
          </w:p>
        </w:tc>
        <w:tc>
          <w:tcPr>
            <w:tcW w:w="10348" w:type="dxa"/>
          </w:tcPr>
          <w:p w14:paraId="75F66F4C" w14:textId="77777777" w:rsidR="00F9760C" w:rsidRPr="003E40E8" w:rsidRDefault="006B4FE5" w:rsidP="0091412A">
            <w:pPr>
              <w:ind w:right="147"/>
              <w:rPr>
                <w:rFonts w:ascii="Arial" w:hAnsi="Arial" w:cs="Arial"/>
                <w:b/>
                <w:color w:val="F1A983" w:themeColor="accent2" w:themeTint="99"/>
              </w:rPr>
            </w:pPr>
            <w:r w:rsidRPr="003E40E8">
              <w:rPr>
                <w:rFonts w:ascii="Arial" w:eastAsia="Times New Roman" w:hAnsi="Arial" w:cs="Arial"/>
                <w:b/>
                <w:bCs/>
                <w:color w:val="F1A983" w:themeColor="accent2" w:themeTint="99"/>
                <w:lang w:val="cy-GB" w:eastAsia="en-GB"/>
              </w:rPr>
              <w:t xml:space="preserve">EME1: </w:t>
            </w:r>
            <w:r w:rsidRPr="003E40E8">
              <w:rPr>
                <w:rFonts w:ascii="Arial" w:hAnsi="Arial" w:cs="Arial"/>
                <w:b/>
                <w:bCs/>
                <w:color w:val="F1A983" w:themeColor="accent2" w:themeTint="99"/>
                <w:lang w:val="cy-GB"/>
              </w:rPr>
              <w:t xml:space="preserve">Cyflogaeth - Diogelu Safleoedd Cyflogaeth </w:t>
            </w:r>
          </w:p>
          <w:p w14:paraId="75F66F4D" w14:textId="77777777" w:rsidR="00F9760C" w:rsidRPr="003E40E8" w:rsidRDefault="006B4FE5" w:rsidP="0091412A">
            <w:pPr>
              <w:spacing w:before="100" w:beforeAutospacing="1" w:after="100" w:afterAutospacing="1"/>
              <w:ind w:hanging="15"/>
              <w:rPr>
                <w:rFonts w:ascii="Arial" w:eastAsia="Times New Roman" w:hAnsi="Arial" w:cs="Arial"/>
                <w:b/>
                <w:bCs/>
                <w:color w:val="000000"/>
                <w:lang w:eastAsia="en-GB"/>
              </w:rPr>
            </w:pPr>
            <w:r w:rsidRPr="003E40E8">
              <w:rPr>
                <w:rFonts w:ascii="Arial" w:eastAsia="Times New Roman" w:hAnsi="Arial" w:cs="Arial"/>
                <w:b/>
                <w:bCs/>
                <w:color w:val="000000"/>
                <w:lang w:val="cy-GB" w:eastAsia="en-GB"/>
              </w:rPr>
              <w:lastRenderedPageBreak/>
              <w:t xml:space="preserve">Bydd safleoedd a nodwyd at ddibenion cyflogaeth trwy bolisi SP7 a safleoedd cyflogaeth presennol yn cael eu diogelu ar gyfer y defnyddiau hynny (B1, B2, B8 a’r rhai a adnabuwyd trwy ddarpariaethau polisi perthnasol).  </w:t>
            </w:r>
          </w:p>
          <w:p w14:paraId="75F66F4E" w14:textId="34A0AE0C" w:rsidR="00F9760C" w:rsidRPr="003E40E8" w:rsidRDefault="006B4FE5" w:rsidP="0091412A">
            <w:pPr>
              <w:spacing w:before="100" w:beforeAutospacing="1" w:after="100" w:afterAutospacing="1"/>
              <w:ind w:hanging="15"/>
              <w:rPr>
                <w:rFonts w:ascii="Arial" w:eastAsia="Times New Roman" w:hAnsi="Arial" w:cs="Arial"/>
                <w:strike/>
                <w:color w:val="000000"/>
                <w:lang w:eastAsia="en-GB"/>
              </w:rPr>
            </w:pPr>
            <w:r w:rsidRPr="003E40E8">
              <w:rPr>
                <w:rFonts w:ascii="Arial" w:eastAsia="Times New Roman" w:hAnsi="Arial" w:cs="Arial"/>
                <w:b/>
                <w:bCs/>
                <w:strike/>
                <w:color w:val="FF0000"/>
                <w:lang w:val="cy-GB" w:eastAsia="en-GB"/>
              </w:rPr>
              <w:t xml:space="preserve">Yn eithriadol, </w:t>
            </w:r>
            <w:r w:rsidRPr="00883BA8">
              <w:rPr>
                <w:rFonts w:ascii="Arial" w:eastAsia="Times New Roman" w:hAnsi="Arial" w:cs="Arial"/>
                <w:b/>
                <w:bCs/>
                <w:strike/>
                <w:color w:val="FF0000"/>
                <w:lang w:val="cy-GB" w:eastAsia="en-GB"/>
              </w:rPr>
              <w:t>b</w:t>
            </w:r>
            <w:r w:rsidR="00883BA8" w:rsidRPr="00883BA8">
              <w:rPr>
                <w:rFonts w:ascii="Arial" w:eastAsia="Times New Roman" w:hAnsi="Arial" w:cs="Arial"/>
                <w:b/>
                <w:bCs/>
                <w:color w:val="00B050"/>
                <w:lang w:val="cy-GB" w:eastAsia="en-GB"/>
              </w:rPr>
              <w:t>B</w:t>
            </w:r>
            <w:r w:rsidRPr="003E40E8">
              <w:rPr>
                <w:rFonts w:ascii="Arial" w:eastAsia="Times New Roman" w:hAnsi="Arial" w:cs="Arial"/>
                <w:b/>
                <w:bCs/>
                <w:color w:val="000000"/>
                <w:lang w:val="cy-GB" w:eastAsia="en-GB"/>
              </w:rPr>
              <w:t>ydd cynigion</w:t>
            </w:r>
            <w:r w:rsidRPr="003E40E8">
              <w:rPr>
                <w:rFonts w:ascii="Arial" w:eastAsia="Times New Roman" w:hAnsi="Arial" w:cs="Arial"/>
                <w:bCs/>
                <w:color w:val="000000"/>
                <w:lang w:val="cy-GB" w:eastAsia="en-GB"/>
              </w:rPr>
              <w:t xml:space="preserve"> </w:t>
            </w:r>
            <w:r w:rsidRPr="003E40E8">
              <w:rPr>
                <w:rFonts w:ascii="Arial" w:eastAsia="Times New Roman" w:hAnsi="Arial" w:cs="Arial"/>
                <w:b/>
                <w:bCs/>
                <w:color w:val="000000"/>
                <w:lang w:val="cy-GB" w:eastAsia="en-GB"/>
              </w:rPr>
              <w:t>sy’n arwain at eu colli’n cael eu caniatáu dim ond lle gellir dangos:</w:t>
            </w:r>
          </w:p>
          <w:p w14:paraId="75F66F4F" w14:textId="77777777" w:rsidR="00F9760C" w:rsidRPr="003E40E8" w:rsidRDefault="006B4FE5" w:rsidP="007F0868">
            <w:pPr>
              <w:numPr>
                <w:ilvl w:val="0"/>
                <w:numId w:val="24"/>
              </w:numPr>
              <w:tabs>
                <w:tab w:val="clear" w:pos="720"/>
                <w:tab w:val="num" w:pos="851"/>
              </w:tabs>
              <w:spacing w:before="100" w:beforeAutospacing="1" w:after="100" w:afterAutospacing="1"/>
              <w:ind w:left="709" w:hanging="425"/>
              <w:rPr>
                <w:rFonts w:ascii="Arial" w:eastAsia="Times New Roman" w:hAnsi="Arial" w:cs="Arial"/>
                <w:b/>
                <w:bCs/>
                <w:color w:val="000000"/>
                <w:lang w:eastAsia="en-GB"/>
              </w:rPr>
            </w:pPr>
            <w:r w:rsidRPr="003E40E8">
              <w:rPr>
                <w:rFonts w:ascii="Arial" w:eastAsia="Times New Roman" w:hAnsi="Arial" w:cs="Arial"/>
                <w:b/>
                <w:bCs/>
                <w:color w:val="000000"/>
                <w:lang w:val="cy-GB" w:eastAsia="en-GB"/>
              </w:rPr>
              <w:t>Nad</w:t>
            </w:r>
            <w:r w:rsidRPr="003E40E8">
              <w:rPr>
                <w:rFonts w:ascii="Arial" w:eastAsia="Times New Roman" w:hAnsi="Arial" w:cs="Arial"/>
                <w:bCs/>
                <w:color w:val="000000"/>
                <w:lang w:val="cy-GB" w:eastAsia="en-GB"/>
              </w:rPr>
              <w:t xml:space="preserve"> </w:t>
            </w:r>
            <w:r w:rsidRPr="003E40E8">
              <w:rPr>
                <w:rFonts w:ascii="Arial" w:eastAsia="Times New Roman" w:hAnsi="Arial" w:cs="Arial"/>
                <w:b/>
                <w:bCs/>
                <w:color w:val="000000"/>
                <w:lang w:val="cy-GB" w:eastAsia="en-GB"/>
              </w:rPr>
              <w:t xml:space="preserve">oes angen y safle neu’r adeiladau mwyach neu nad yw’n addas mwyach ar gyfer defnydd cyflogaeth; </w:t>
            </w:r>
          </w:p>
          <w:p w14:paraId="75F66F50" w14:textId="77777777" w:rsidR="00F9760C" w:rsidRPr="003E40E8" w:rsidRDefault="006B4FE5" w:rsidP="007F0868">
            <w:pPr>
              <w:numPr>
                <w:ilvl w:val="0"/>
                <w:numId w:val="24"/>
              </w:numPr>
              <w:tabs>
                <w:tab w:val="clear" w:pos="720"/>
                <w:tab w:val="num" w:pos="851"/>
              </w:tabs>
              <w:spacing w:before="100" w:beforeAutospacing="1" w:after="100" w:afterAutospacing="1"/>
              <w:ind w:left="709" w:hanging="425"/>
              <w:rPr>
                <w:rFonts w:ascii="Arial" w:eastAsia="Times New Roman" w:hAnsi="Arial" w:cs="Arial"/>
                <w:b/>
                <w:bCs/>
                <w:color w:val="000000"/>
                <w:lang w:eastAsia="en-GB"/>
              </w:rPr>
            </w:pPr>
            <w:r w:rsidRPr="003E40E8">
              <w:rPr>
                <w:rFonts w:ascii="Arial" w:eastAsia="Times New Roman" w:hAnsi="Arial" w:cs="Arial"/>
                <w:b/>
                <w:bCs/>
                <w:color w:val="000000"/>
                <w:lang w:val="cy-GB" w:eastAsia="en-GB"/>
              </w:rPr>
              <w:t>Na allai’r defnydd arfaethedig gael ei leoli’n rhesymol yn rhywle arall yn unol â pholisïau’r Cynllun hwn;</w:t>
            </w:r>
          </w:p>
          <w:p w14:paraId="75F66F51" w14:textId="77777777" w:rsidR="00F9760C" w:rsidRPr="003E40E8" w:rsidRDefault="006B4FE5" w:rsidP="007F0868">
            <w:pPr>
              <w:numPr>
                <w:ilvl w:val="0"/>
                <w:numId w:val="24"/>
              </w:numPr>
              <w:tabs>
                <w:tab w:val="clear" w:pos="720"/>
                <w:tab w:val="num" w:pos="851"/>
              </w:tabs>
              <w:spacing w:before="100" w:beforeAutospacing="1" w:after="100" w:afterAutospacing="1"/>
              <w:ind w:left="709" w:hanging="425"/>
              <w:rPr>
                <w:rFonts w:ascii="Arial" w:eastAsia="Times New Roman" w:hAnsi="Arial" w:cs="Arial"/>
                <w:b/>
                <w:bCs/>
                <w:color w:val="000000"/>
                <w:lang w:eastAsia="en-GB"/>
              </w:rPr>
            </w:pPr>
            <w:r w:rsidRPr="003E40E8">
              <w:rPr>
                <w:rFonts w:ascii="Arial" w:eastAsia="Times New Roman" w:hAnsi="Arial" w:cs="Arial"/>
                <w:b/>
                <w:bCs/>
                <w:color w:val="000000"/>
                <w:lang w:val="cy-GB" w:eastAsia="en-GB"/>
              </w:rPr>
              <w:t>Bod tir neu adeiladau cyflogaeth sy’n ddigonol o ran eu nifer, eu hansawdd a’u hamrywiaeth y gellir eu dwyn ymlaen i ddiwallu anghenion cyflogaeth y Sir a’r ardal leol;</w:t>
            </w:r>
          </w:p>
          <w:p w14:paraId="75F66F52" w14:textId="77777777" w:rsidR="00F9760C" w:rsidRPr="003E40E8" w:rsidRDefault="006B4FE5" w:rsidP="007F0868">
            <w:pPr>
              <w:numPr>
                <w:ilvl w:val="0"/>
                <w:numId w:val="24"/>
              </w:numPr>
              <w:tabs>
                <w:tab w:val="clear" w:pos="720"/>
                <w:tab w:val="num" w:pos="851"/>
              </w:tabs>
              <w:spacing w:before="100" w:beforeAutospacing="1" w:after="100" w:afterAutospacing="1"/>
              <w:ind w:left="709" w:hanging="425"/>
              <w:rPr>
                <w:rFonts w:ascii="Arial" w:eastAsia="Times New Roman" w:hAnsi="Arial" w:cs="Arial"/>
                <w:b/>
                <w:bCs/>
                <w:color w:val="000000"/>
                <w:lang w:eastAsia="en-GB"/>
              </w:rPr>
            </w:pPr>
            <w:r w:rsidRPr="003E40E8">
              <w:rPr>
                <w:rFonts w:ascii="Arial" w:eastAsia="Times New Roman" w:hAnsi="Arial" w:cs="Arial"/>
                <w:b/>
                <w:bCs/>
                <w:color w:val="000000"/>
                <w:lang w:val="cy-GB" w:eastAsia="en-GB"/>
              </w:rPr>
              <w:t>Nad oes unrhyw ddefnyddiau cyflogaeth diwydiannol na busnes sy’n hyfyw yn economaidd ar gyfer y safle a’r adeiladau;</w:t>
            </w:r>
          </w:p>
          <w:p w14:paraId="75F66F53" w14:textId="77777777" w:rsidR="00F9760C" w:rsidRPr="003E40E8" w:rsidRDefault="006B4FE5" w:rsidP="007F0868">
            <w:pPr>
              <w:numPr>
                <w:ilvl w:val="0"/>
                <w:numId w:val="24"/>
              </w:numPr>
              <w:tabs>
                <w:tab w:val="clear" w:pos="720"/>
                <w:tab w:val="num" w:pos="851"/>
              </w:tabs>
              <w:spacing w:before="100" w:beforeAutospacing="1" w:after="100" w:afterAutospacing="1"/>
              <w:ind w:left="709" w:hanging="425"/>
              <w:rPr>
                <w:rFonts w:ascii="Arial" w:eastAsia="Times New Roman" w:hAnsi="Arial" w:cs="Arial"/>
                <w:b/>
                <w:bCs/>
                <w:color w:val="000000"/>
                <w:lang w:eastAsia="en-GB"/>
              </w:rPr>
            </w:pPr>
            <w:r w:rsidRPr="003E40E8">
              <w:rPr>
                <w:rFonts w:ascii="Arial" w:eastAsia="Times New Roman" w:hAnsi="Arial" w:cs="Arial"/>
                <w:b/>
                <w:bCs/>
                <w:color w:val="000000"/>
                <w:lang w:val="cy-GB" w:eastAsia="en-GB"/>
              </w:rPr>
              <w:t>Bod defnydd cyflogaeth yn anghydnaws â defnyddiau cyfagos/yn yr ardal o amgylch;</w:t>
            </w:r>
            <w:r w:rsidRPr="003E40E8">
              <w:rPr>
                <w:rFonts w:ascii="Arial" w:eastAsia="Times New Roman" w:hAnsi="Arial" w:cs="Arial"/>
                <w:bCs/>
                <w:color w:val="000000"/>
                <w:lang w:val="cy-GB" w:eastAsia="en-GB"/>
              </w:rPr>
              <w:t xml:space="preserve"> </w:t>
            </w:r>
            <w:r w:rsidRPr="003E40E8">
              <w:rPr>
                <w:rFonts w:ascii="Arial" w:eastAsia="Times New Roman" w:hAnsi="Arial" w:cs="Arial"/>
                <w:b/>
                <w:bCs/>
                <w:color w:val="00B050"/>
                <w:lang w:val="cy-GB" w:eastAsia="en-GB"/>
              </w:rPr>
              <w:t>a</w:t>
            </w:r>
          </w:p>
          <w:p w14:paraId="75F66F54" w14:textId="77777777" w:rsidR="00F9760C" w:rsidRPr="003E40E8" w:rsidRDefault="006B4FE5" w:rsidP="007F0868">
            <w:pPr>
              <w:numPr>
                <w:ilvl w:val="0"/>
                <w:numId w:val="24"/>
              </w:numPr>
              <w:tabs>
                <w:tab w:val="clear" w:pos="720"/>
                <w:tab w:val="num" w:pos="851"/>
              </w:tabs>
              <w:spacing w:before="100" w:beforeAutospacing="1" w:after="100" w:afterAutospacing="1"/>
              <w:ind w:left="709" w:hanging="425"/>
              <w:rPr>
                <w:rFonts w:ascii="Arial" w:eastAsia="Times New Roman" w:hAnsi="Arial" w:cs="Arial"/>
                <w:b/>
                <w:bCs/>
                <w:color w:val="000000"/>
                <w:lang w:eastAsia="en-GB"/>
              </w:rPr>
            </w:pPr>
            <w:r w:rsidRPr="003E40E8">
              <w:rPr>
                <w:rFonts w:ascii="Arial" w:eastAsia="Times New Roman" w:hAnsi="Arial" w:cs="Arial"/>
                <w:b/>
                <w:bCs/>
                <w:color w:val="000000"/>
                <w:lang w:val="cy-GB" w:eastAsia="en-GB"/>
              </w:rPr>
              <w:t>Lle</w:t>
            </w:r>
            <w:r w:rsidRPr="003E40E8">
              <w:rPr>
                <w:rFonts w:ascii="Arial" w:eastAsia="Times New Roman" w:hAnsi="Arial" w:cs="Arial"/>
                <w:bCs/>
                <w:color w:val="000000"/>
                <w:lang w:val="cy-GB" w:eastAsia="en-GB"/>
              </w:rPr>
              <w:t xml:space="preserve"> </w:t>
            </w:r>
            <w:r w:rsidRPr="003E40E8">
              <w:rPr>
                <w:rFonts w:ascii="Arial" w:eastAsia="Times New Roman" w:hAnsi="Arial" w:cs="Arial"/>
                <w:b/>
                <w:bCs/>
                <w:color w:val="000000"/>
                <w:lang w:val="cy-GB" w:eastAsia="en-GB"/>
              </w:rPr>
              <w:t xml:space="preserve">y bo’n berthnasol bod y defnyddiau arfaethedig yn ategu prif ddefnydd cyflogaeth yr ardal o amgylch ac na fydd yn achosi effaith annerbyniol ar weithrediadau busnesau presennol. </w:t>
            </w:r>
          </w:p>
          <w:p w14:paraId="75F66F55" w14:textId="77777777" w:rsidR="00F9760C" w:rsidRPr="003E40E8" w:rsidRDefault="006B4FE5" w:rsidP="007F0868">
            <w:pPr>
              <w:pStyle w:val="ListParagraph"/>
              <w:shd w:val="clear" w:color="auto" w:fill="FFFFFF"/>
              <w:spacing w:line="360" w:lineRule="auto"/>
              <w:ind w:left="0" w:right="150"/>
              <w:rPr>
                <w:rFonts w:ascii="Arial" w:eastAsia="Times New Roman" w:hAnsi="Arial" w:cs="Arial"/>
                <w:lang w:eastAsia="en-GB"/>
              </w:rPr>
            </w:pPr>
            <w:r w:rsidRPr="003E40E8">
              <w:rPr>
                <w:rFonts w:ascii="Arial" w:eastAsia="Times New Roman" w:hAnsi="Arial" w:cs="Arial"/>
                <w:lang w:val="cy-GB" w:eastAsia="en-GB"/>
              </w:rPr>
              <w:t>Diwygio paragraff 11.153 fel a ganlyn:</w:t>
            </w:r>
          </w:p>
          <w:p w14:paraId="75F66F56" w14:textId="77777777" w:rsidR="00F9760C" w:rsidRPr="003E40E8" w:rsidRDefault="006B4FE5" w:rsidP="00236159">
            <w:pPr>
              <w:rPr>
                <w:rFonts w:ascii="Arial" w:hAnsi="Arial" w:cs="Arial"/>
                <w:color w:val="00B050"/>
                <w:sz w:val="22"/>
                <w:szCs w:val="22"/>
                <w:highlight w:val="cyan"/>
              </w:rPr>
            </w:pPr>
            <w:r w:rsidRPr="003E40E8">
              <w:rPr>
                <w:rFonts w:ascii="Arial" w:hAnsi="Arial" w:cs="Arial"/>
                <w:sz w:val="22"/>
                <w:szCs w:val="22"/>
                <w:lang w:val="cy-GB"/>
              </w:rPr>
              <w:t xml:space="preserve">11.153 Mae’r polisi hwn yn ceisio sicrhau bod safleoedd cyflogaeth </w:t>
            </w:r>
            <w:r w:rsidRPr="003E40E8">
              <w:rPr>
                <w:rFonts w:ascii="Arial" w:hAnsi="Arial" w:cs="Arial"/>
                <w:strike/>
                <w:color w:val="FF0000"/>
                <w:sz w:val="22"/>
                <w:szCs w:val="22"/>
                <w:lang w:val="cy-GB"/>
              </w:rPr>
              <w:t>presennol</w:t>
            </w:r>
            <w:r w:rsidRPr="003E40E8">
              <w:rPr>
                <w:rFonts w:ascii="Arial" w:hAnsi="Arial" w:cs="Arial"/>
                <w:sz w:val="22"/>
                <w:szCs w:val="22"/>
                <w:lang w:val="cy-GB"/>
              </w:rPr>
              <w:t xml:space="preserve"> yn cael eu gwarchod rhag defnyddiau eraill </w:t>
            </w:r>
            <w:r w:rsidRPr="003E40E8">
              <w:rPr>
                <w:rFonts w:ascii="Arial" w:hAnsi="Arial" w:cs="Arial"/>
                <w:color w:val="00B050"/>
                <w:sz w:val="22"/>
                <w:szCs w:val="22"/>
                <w:lang w:val="cy-GB"/>
              </w:rPr>
              <w:t xml:space="preserve">(nad ydynt yn rhai </w:t>
            </w:r>
            <w:r w:rsidRPr="003E40E8">
              <w:rPr>
                <w:rFonts w:ascii="Arial" w:hAnsi="Arial" w:cs="Arial"/>
                <w:color w:val="0070C0"/>
                <w:sz w:val="22"/>
                <w:szCs w:val="22"/>
                <w:highlight w:val="yellow"/>
                <w:lang w:val="cy-GB"/>
              </w:rPr>
              <w:t>dosbarth</w:t>
            </w:r>
            <w:r w:rsidRPr="00883BA8">
              <w:rPr>
                <w:rFonts w:ascii="Arial" w:hAnsi="Arial" w:cs="Arial"/>
                <w:color w:val="0070C0"/>
                <w:sz w:val="22"/>
                <w:szCs w:val="22"/>
                <w:lang w:val="cy-GB"/>
              </w:rPr>
              <w:t xml:space="preserve"> </w:t>
            </w:r>
            <w:r w:rsidRPr="00883BA8">
              <w:rPr>
                <w:rFonts w:ascii="Arial" w:hAnsi="Arial" w:cs="Arial"/>
                <w:color w:val="00B050"/>
                <w:sz w:val="22"/>
                <w:szCs w:val="22"/>
                <w:lang w:val="cy-GB"/>
              </w:rPr>
              <w:t>B)</w:t>
            </w:r>
            <w:r w:rsidRPr="00883BA8">
              <w:rPr>
                <w:rFonts w:ascii="Arial" w:hAnsi="Arial" w:cs="Arial"/>
                <w:sz w:val="22"/>
                <w:szCs w:val="22"/>
                <w:lang w:val="cy-GB"/>
              </w:rPr>
              <w:t xml:space="preserve">. </w:t>
            </w:r>
            <w:r w:rsidRPr="00883BA8">
              <w:rPr>
                <w:rFonts w:ascii="Arial" w:hAnsi="Arial" w:cs="Arial"/>
                <w:color w:val="00B050"/>
                <w:sz w:val="22"/>
                <w:szCs w:val="22"/>
                <w:lang w:val="cy-GB"/>
              </w:rPr>
              <w:t xml:space="preserve"> </w:t>
            </w:r>
            <w:r w:rsidRPr="003E40E8">
              <w:rPr>
                <w:rFonts w:ascii="Arial" w:hAnsi="Arial" w:cs="Arial"/>
                <w:sz w:val="22"/>
                <w:szCs w:val="22"/>
                <w:lang w:val="cy-GB"/>
              </w:rPr>
              <w:t xml:space="preserve">Er mwyn cynnal cyflenwad digonol o dir cyflogaeth sy’n darparu ar gyfer ystod a dewis o ddefnyddiau posibl, mae’r polisi hwn yn ceisio gwarchod ardaloedd cyflogaeth diffiniedig rhag defnyddiau nad ydynt yn ymwneud â chyflogaeth a ddylai fod mewn lleoliadau sy’n well ac, o bosibl, yn fwy priodol.  </w:t>
            </w:r>
            <w:r w:rsidRPr="003E40E8">
              <w:rPr>
                <w:rFonts w:ascii="Arial" w:hAnsi="Arial" w:cs="Arial"/>
                <w:color w:val="00B050"/>
                <w:sz w:val="22"/>
                <w:szCs w:val="22"/>
                <w:lang w:val="cy-GB"/>
              </w:rPr>
              <w:t xml:space="preserve">Bydd angen i gynigion ar gyfer defnyddiau eraill (nad ydynt yn rhai dosbarth B) gyfiawnhau pam nad yw'r safle bellach yn ofynnol (am resymau economaidd) neu'n addas (mynd yn amhriodol ar gyfer y lleoliad) at ddefnydd cyflogaeth.  O ran rhesymau economaidd, yn absenoldeb darpariaeth arall, dim ond lle gellir dangos nad yw defnyddiau </w:t>
            </w:r>
            <w:r w:rsidRPr="003E40E8">
              <w:rPr>
                <w:rFonts w:ascii="Arial" w:hAnsi="Arial" w:cs="Arial"/>
                <w:color w:val="00B050"/>
                <w:sz w:val="22"/>
                <w:szCs w:val="22"/>
                <w:lang w:val="cy-GB"/>
              </w:rPr>
              <w:lastRenderedPageBreak/>
              <w:t xml:space="preserve">busnes bellach yn hyfyw ar y safle y caniateir cynigion sy'n arwain at golli defnydd cyflogaeth.  </w:t>
            </w:r>
            <w:r w:rsidRPr="00883BA8">
              <w:rPr>
                <w:rFonts w:ascii="Arial" w:hAnsi="Arial" w:cs="Arial"/>
                <w:color w:val="0070C0"/>
                <w:sz w:val="22"/>
                <w:szCs w:val="22"/>
                <w:highlight w:val="yellow"/>
                <w:lang w:val="cy-GB"/>
              </w:rPr>
              <w:t xml:space="preserve">Rhaid i </w:t>
            </w:r>
            <w:r w:rsidRPr="00222BA0">
              <w:rPr>
                <w:rFonts w:ascii="Arial" w:hAnsi="Arial" w:cs="Arial"/>
                <w:strike/>
                <w:color w:val="00B050"/>
                <w:sz w:val="22"/>
                <w:szCs w:val="22"/>
                <w:highlight w:val="yellow"/>
                <w:lang w:val="cy-GB"/>
              </w:rPr>
              <w:t>Gall</w:t>
            </w:r>
            <w:r w:rsidRPr="00883BA8">
              <w:rPr>
                <w:rFonts w:ascii="Arial" w:hAnsi="Arial" w:cs="Arial"/>
                <w:color w:val="00B050"/>
                <w:sz w:val="22"/>
                <w:szCs w:val="22"/>
                <w:highlight w:val="cyan"/>
                <w:lang w:val="cy-GB"/>
              </w:rPr>
              <w:t xml:space="preserve"> hyn</w:t>
            </w:r>
            <w:r w:rsidRPr="003E40E8">
              <w:rPr>
                <w:rFonts w:ascii="Arial" w:hAnsi="Arial" w:cs="Arial"/>
                <w:color w:val="00B050"/>
                <w:sz w:val="22"/>
                <w:szCs w:val="22"/>
                <w:highlight w:val="cyan"/>
                <w:lang w:val="cy-GB"/>
              </w:rPr>
              <w:t xml:space="preserve"> gynnwys tystiolaeth i ddangos bod ymdrechion priodol a rhesymol wedi'u gwneud i farchnata'r safle i'w werthu neu ei brydlesu ar gyfer ei ddefnydd cyflogaeth presennol, neu ddefnydd tebyg.  Rhaid i'r math o wybodaeth gynnwys y canlynol:</w:t>
            </w:r>
          </w:p>
          <w:p w14:paraId="75F66F57" w14:textId="77777777" w:rsidR="00F9760C" w:rsidRPr="003E40E8" w:rsidRDefault="006B4FE5" w:rsidP="00236159">
            <w:pPr>
              <w:pStyle w:val="ListParagraph"/>
              <w:numPr>
                <w:ilvl w:val="0"/>
                <w:numId w:val="39"/>
              </w:numPr>
              <w:rPr>
                <w:rFonts w:ascii="Arial" w:hAnsi="Arial" w:cs="Arial"/>
                <w:color w:val="00B050"/>
                <w:sz w:val="22"/>
                <w:szCs w:val="22"/>
                <w:highlight w:val="cyan"/>
              </w:rPr>
            </w:pPr>
            <w:r w:rsidRPr="003E40E8">
              <w:rPr>
                <w:rFonts w:ascii="Arial" w:hAnsi="Arial" w:cs="Arial"/>
                <w:color w:val="00B050"/>
                <w:sz w:val="22"/>
                <w:szCs w:val="22"/>
                <w:highlight w:val="cyan"/>
                <w:lang w:val="cy-GB"/>
              </w:rPr>
              <w:t>Pa mor hir y mae'r safle neu'r eiddo wedi bod yn wag; a,</w:t>
            </w:r>
          </w:p>
          <w:p w14:paraId="75F66F58" w14:textId="77777777" w:rsidR="00F9760C" w:rsidRPr="003E40E8" w:rsidRDefault="006B4FE5" w:rsidP="00236159">
            <w:pPr>
              <w:pStyle w:val="ListParagraph"/>
              <w:numPr>
                <w:ilvl w:val="0"/>
                <w:numId w:val="39"/>
              </w:numPr>
              <w:rPr>
                <w:rFonts w:ascii="Arial" w:hAnsi="Arial" w:cs="Arial"/>
                <w:color w:val="00B050"/>
                <w:sz w:val="22"/>
                <w:szCs w:val="22"/>
                <w:highlight w:val="cyan"/>
              </w:rPr>
            </w:pPr>
            <w:r w:rsidRPr="003E40E8">
              <w:rPr>
                <w:rFonts w:ascii="Arial" w:hAnsi="Arial" w:cs="Arial"/>
                <w:color w:val="00B050"/>
                <w:sz w:val="22"/>
                <w:szCs w:val="22"/>
                <w:highlight w:val="cyan"/>
                <w:lang w:val="cy-GB"/>
              </w:rPr>
              <w:t>Strategaeth Farchnata sy'n manylu ar y math o ddefnydd y mae'r safle/eiddo wedi'i farchnata ar ei gyfer a'i hyd – rhaid bod o leiaf 12 mis o farchnata priodol; a</w:t>
            </w:r>
          </w:p>
          <w:p w14:paraId="75F66F59" w14:textId="77777777" w:rsidR="00F9760C" w:rsidRPr="003E40E8" w:rsidRDefault="006B4FE5" w:rsidP="00236159">
            <w:pPr>
              <w:pStyle w:val="ListParagraph"/>
              <w:numPr>
                <w:ilvl w:val="0"/>
                <w:numId w:val="39"/>
              </w:numPr>
              <w:rPr>
                <w:rFonts w:ascii="Arial" w:hAnsi="Arial" w:cs="Arial"/>
                <w:color w:val="00B050"/>
                <w:sz w:val="22"/>
                <w:szCs w:val="22"/>
                <w:highlight w:val="cyan"/>
              </w:rPr>
            </w:pPr>
            <w:r w:rsidRPr="003E40E8">
              <w:rPr>
                <w:rFonts w:ascii="Arial" w:hAnsi="Arial" w:cs="Arial"/>
                <w:color w:val="00B050"/>
                <w:sz w:val="22"/>
                <w:szCs w:val="22"/>
                <w:highlight w:val="cyan"/>
                <w:lang w:val="cy-GB"/>
              </w:rPr>
              <w:t>Faint o ddiddordeb sydd yn y safle yn ystod y cyfnod marchnata, gan gynnwys y math o ymholiadau a'u nifer, ynghyd â'r rheswm (rhesymau) dros beidio â hawlio'r safle / diffyg diddordeb yn y pen draw.</w:t>
            </w:r>
          </w:p>
          <w:p w14:paraId="75F66F5A" w14:textId="77777777" w:rsidR="00F9760C" w:rsidRPr="003E40E8" w:rsidRDefault="006B4FE5" w:rsidP="00184AF9">
            <w:pPr>
              <w:pStyle w:val="ListParagraph"/>
              <w:shd w:val="clear" w:color="auto" w:fill="FFFFFF"/>
              <w:ind w:left="0" w:right="147"/>
              <w:rPr>
                <w:rFonts w:ascii="Arial" w:eastAsia="Times New Roman" w:hAnsi="Arial" w:cs="Arial"/>
                <w:color w:val="00B050"/>
                <w:sz w:val="22"/>
                <w:szCs w:val="22"/>
                <w:lang w:eastAsia="en-GB"/>
              </w:rPr>
            </w:pPr>
            <w:r w:rsidRPr="003E40E8">
              <w:rPr>
                <w:rFonts w:ascii="Arial" w:hAnsi="Arial" w:cs="Arial"/>
                <w:strike/>
                <w:color w:val="00B050"/>
                <w:sz w:val="22"/>
                <w:szCs w:val="22"/>
                <w:lang w:val="cy-GB"/>
              </w:rPr>
              <w:t>Bydd y math o dystiolaeth sy'n ofynnol yn dibynnu ar amgylchiadau unigol ond dylai gynnwys manylion ynghylch pam nad yw'r safle neu'r busnes bellach yn briodol yn y lleoliad hwn, neu'n cael ei ddefnyddio.</w:t>
            </w:r>
          </w:p>
        </w:tc>
        <w:tc>
          <w:tcPr>
            <w:tcW w:w="2268" w:type="dxa"/>
          </w:tcPr>
          <w:p w14:paraId="75F66F5B" w14:textId="77777777" w:rsidR="00F9760C" w:rsidRPr="003E40E8" w:rsidRDefault="006B4FE5" w:rsidP="0031007A">
            <w:pPr>
              <w:rPr>
                <w:rFonts w:ascii="Arial" w:hAnsi="Arial" w:cs="Arial"/>
              </w:rPr>
            </w:pPr>
            <w:r w:rsidRPr="003E40E8">
              <w:rPr>
                <w:rFonts w:ascii="Arial" w:hAnsi="Arial" w:cs="Arial"/>
                <w:lang w:val="cy-GB"/>
              </w:rPr>
              <w:lastRenderedPageBreak/>
              <w:t xml:space="preserve">Yn amodol ar y newidiadau a </w:t>
            </w:r>
            <w:r w:rsidRPr="003E40E8">
              <w:rPr>
                <w:rFonts w:ascii="Arial" w:hAnsi="Arial" w:cs="Arial"/>
                <w:lang w:val="cy-GB"/>
              </w:rPr>
              <w:lastRenderedPageBreak/>
              <w:t>awgrymwyd, cytunir ar y newidiadau.</w:t>
            </w:r>
          </w:p>
          <w:p w14:paraId="75F66F5C" w14:textId="77777777" w:rsidR="00F9760C" w:rsidRPr="003E40E8" w:rsidRDefault="00F9760C" w:rsidP="008173CE">
            <w:pPr>
              <w:rPr>
                <w:rFonts w:ascii="Arial" w:hAnsi="Arial" w:cs="Arial"/>
              </w:rPr>
            </w:pPr>
          </w:p>
        </w:tc>
      </w:tr>
      <w:tr w:rsidR="00BD0782" w14:paraId="75F66F71" w14:textId="77777777" w:rsidTr="00F9760C">
        <w:tc>
          <w:tcPr>
            <w:tcW w:w="1129" w:type="dxa"/>
          </w:tcPr>
          <w:p w14:paraId="75F66F5E" w14:textId="77777777" w:rsidR="00F9760C" w:rsidRPr="003E40E8" w:rsidRDefault="006B4FE5" w:rsidP="004B17C9">
            <w:pPr>
              <w:spacing w:line="276" w:lineRule="auto"/>
              <w:rPr>
                <w:rFonts w:ascii="Arial" w:hAnsi="Arial" w:cs="Arial"/>
              </w:rPr>
            </w:pPr>
            <w:r w:rsidRPr="003E40E8">
              <w:rPr>
                <w:rFonts w:ascii="Arial" w:hAnsi="Arial" w:cs="Arial"/>
                <w:b/>
                <w:bCs/>
                <w:lang w:val="cy-GB"/>
              </w:rPr>
              <w:lastRenderedPageBreak/>
              <w:t>AP4/4</w:t>
            </w:r>
            <w:r w:rsidRPr="003E40E8">
              <w:rPr>
                <w:rFonts w:ascii="Arial" w:hAnsi="Arial" w:cs="Arial"/>
                <w:lang w:val="cy-GB"/>
              </w:rPr>
              <w:t xml:space="preserve"> </w:t>
            </w:r>
          </w:p>
        </w:tc>
        <w:tc>
          <w:tcPr>
            <w:tcW w:w="10348" w:type="dxa"/>
          </w:tcPr>
          <w:p w14:paraId="75F66F5F" w14:textId="77777777" w:rsidR="00F9760C" w:rsidRPr="003E40E8" w:rsidRDefault="006B4FE5" w:rsidP="000410FD">
            <w:pPr>
              <w:spacing w:line="360" w:lineRule="auto"/>
              <w:ind w:right="150"/>
              <w:rPr>
                <w:rFonts w:ascii="Arial" w:hAnsi="Arial" w:cs="Arial"/>
                <w:bCs/>
              </w:rPr>
            </w:pPr>
            <w:r w:rsidRPr="003E40E8">
              <w:rPr>
                <w:rFonts w:ascii="Arial" w:hAnsi="Arial" w:cs="Arial"/>
                <w:bCs/>
                <w:lang w:val="cy-GB"/>
              </w:rPr>
              <w:t>Diwygio Polisi EME2 fel a ganlyn</w:t>
            </w:r>
          </w:p>
          <w:p w14:paraId="75F66F60" w14:textId="77777777" w:rsidR="00F9760C" w:rsidRPr="003E40E8" w:rsidRDefault="00F9760C" w:rsidP="000410FD">
            <w:pPr>
              <w:spacing w:line="360" w:lineRule="auto"/>
              <w:ind w:right="150"/>
              <w:rPr>
                <w:rFonts w:ascii="Arial" w:hAnsi="Arial" w:cs="Arial"/>
                <w:bCs/>
              </w:rPr>
            </w:pPr>
          </w:p>
          <w:p w14:paraId="75F66F61" w14:textId="77777777" w:rsidR="00F9760C" w:rsidRPr="003E40E8" w:rsidRDefault="006B4FE5" w:rsidP="000410FD">
            <w:pPr>
              <w:spacing w:line="360" w:lineRule="auto"/>
              <w:ind w:right="150"/>
              <w:rPr>
                <w:rFonts w:ascii="Arial" w:hAnsi="Arial" w:cs="Arial"/>
                <w:b/>
                <w:color w:val="F1A983" w:themeColor="accent2" w:themeTint="99"/>
              </w:rPr>
            </w:pPr>
            <w:r w:rsidRPr="003E40E8">
              <w:rPr>
                <w:rFonts w:ascii="Arial" w:hAnsi="Arial" w:cs="Arial"/>
                <w:b/>
                <w:bCs/>
                <w:color w:val="F1A983" w:themeColor="accent2" w:themeTint="99"/>
                <w:lang w:val="cy-GB"/>
              </w:rPr>
              <w:t>EME2: Cyflogaeth – Estyniadau a Dwysáu</w:t>
            </w:r>
          </w:p>
          <w:p w14:paraId="75F66F62" w14:textId="70E8E0F7" w:rsidR="00F9760C" w:rsidRPr="003E40E8" w:rsidRDefault="006B4FE5" w:rsidP="000410FD">
            <w:pPr>
              <w:rPr>
                <w:rFonts w:ascii="Arial" w:hAnsi="Arial" w:cs="Arial"/>
                <w:b/>
              </w:rPr>
            </w:pPr>
            <w:r w:rsidRPr="003E40E8">
              <w:rPr>
                <w:rFonts w:ascii="Arial" w:hAnsi="Arial" w:cs="Arial"/>
                <w:b/>
                <w:bCs/>
                <w:lang w:val="cy-GB"/>
              </w:rPr>
              <w:t>Bydd cynigion ar gyfer estyniadau (i adeiladau</w:t>
            </w:r>
            <w:r w:rsidR="00883BA8">
              <w:rPr>
                <w:rFonts w:ascii="Arial" w:hAnsi="Arial" w:cs="Arial"/>
                <w:b/>
                <w:bCs/>
                <w:lang w:val="cy-GB"/>
              </w:rPr>
              <w:t xml:space="preserve"> </w:t>
            </w:r>
            <w:r w:rsidRPr="003E40E8">
              <w:rPr>
                <w:rFonts w:ascii="Arial" w:hAnsi="Arial" w:cs="Arial"/>
                <w:b/>
                <w:bCs/>
                <w:color w:val="0070C0"/>
                <w:highlight w:val="yellow"/>
                <w:lang w:val="cy-GB"/>
              </w:rPr>
              <w:t>cyflogaeth</w:t>
            </w:r>
            <w:r w:rsidRPr="003E40E8">
              <w:rPr>
                <w:rFonts w:ascii="Arial" w:hAnsi="Arial" w:cs="Arial"/>
                <w:b/>
                <w:bCs/>
                <w:color w:val="0070C0"/>
                <w:lang w:val="cy-GB"/>
              </w:rPr>
              <w:t xml:space="preserve"> </w:t>
            </w:r>
            <w:r w:rsidRPr="003E40E8">
              <w:rPr>
                <w:rFonts w:ascii="Arial" w:hAnsi="Arial" w:cs="Arial"/>
                <w:b/>
                <w:bCs/>
                <w:lang w:val="cy-GB"/>
              </w:rPr>
              <w:t>presennol) a/neu ddwysáu mentrau cyflogaeth presennol cael eu caniatáu ar yr amod:</w:t>
            </w:r>
          </w:p>
          <w:p w14:paraId="75F66F63" w14:textId="3569F71B" w:rsidR="00F9760C" w:rsidRPr="008F43B6" w:rsidRDefault="006B4FE5" w:rsidP="000410FD">
            <w:pPr>
              <w:pStyle w:val="BodyText"/>
              <w:tabs>
                <w:tab w:val="left" w:pos="0"/>
              </w:tabs>
              <w:ind w:left="709" w:hanging="709"/>
              <w:jc w:val="left"/>
              <w:rPr>
                <w:b/>
                <w:sz w:val="24"/>
                <w:szCs w:val="24"/>
                <w:vertAlign w:val="subscript"/>
              </w:rPr>
            </w:pPr>
            <w:r w:rsidRPr="003E40E8">
              <w:rPr>
                <w:b/>
                <w:bCs/>
                <w:sz w:val="24"/>
                <w:szCs w:val="24"/>
                <w:lang w:val="cy-GB"/>
              </w:rPr>
              <w:t xml:space="preserve">a) </w:t>
            </w:r>
            <w:r w:rsidRPr="003E40E8">
              <w:rPr>
                <w:b/>
                <w:bCs/>
                <w:sz w:val="24"/>
                <w:szCs w:val="24"/>
                <w:lang w:val="cy-GB"/>
              </w:rPr>
              <w:tab/>
            </w:r>
            <w:r w:rsidRPr="008F43B6">
              <w:rPr>
                <w:b/>
                <w:bCs/>
                <w:color w:val="00B050"/>
                <w:sz w:val="24"/>
                <w:szCs w:val="24"/>
                <w:lang w:val="cy-GB"/>
              </w:rPr>
              <w:t>Na fydd y cynnig datblygu yn</w:t>
            </w:r>
            <w:r w:rsidR="008F43B6">
              <w:rPr>
                <w:b/>
                <w:bCs/>
                <w:color w:val="00B050"/>
                <w:sz w:val="24"/>
                <w:szCs w:val="24"/>
                <w:lang w:val="cy-GB"/>
              </w:rPr>
              <w:t xml:space="preserve"> </w:t>
            </w:r>
            <w:r w:rsidRPr="008F43B6">
              <w:rPr>
                <w:b/>
                <w:bCs/>
                <w:strike/>
                <w:color w:val="FF0000"/>
                <w:sz w:val="24"/>
                <w:szCs w:val="24"/>
                <w:lang w:val="cy-GB"/>
              </w:rPr>
              <w:t>Nad yw'r cynigion datblygu’n debygol o</w:t>
            </w:r>
            <w:r w:rsidRPr="008F43B6">
              <w:rPr>
                <w:b/>
                <w:bCs/>
                <w:color w:val="FF0000"/>
                <w:sz w:val="24"/>
                <w:szCs w:val="24"/>
                <w:lang w:val="cy-GB"/>
              </w:rPr>
              <w:t xml:space="preserve"> </w:t>
            </w:r>
            <w:r w:rsidRPr="008F43B6">
              <w:rPr>
                <w:b/>
                <w:bCs/>
                <w:sz w:val="24"/>
                <w:szCs w:val="24"/>
                <w:lang w:val="cy-GB"/>
              </w:rPr>
              <w:t>achosi niwed amgylcheddol na pheryglu cynigion ailddatblygu eraill;</w:t>
            </w:r>
          </w:p>
          <w:p w14:paraId="75F66F64" w14:textId="77777777" w:rsidR="00F9760C" w:rsidRPr="003E40E8" w:rsidRDefault="006B4FE5" w:rsidP="000410FD">
            <w:pPr>
              <w:pStyle w:val="BodyText"/>
              <w:tabs>
                <w:tab w:val="left" w:pos="0"/>
                <w:tab w:val="left" w:pos="709"/>
              </w:tabs>
              <w:ind w:left="705" w:hanging="705"/>
              <w:jc w:val="left"/>
              <w:rPr>
                <w:b/>
                <w:sz w:val="24"/>
                <w:szCs w:val="24"/>
              </w:rPr>
            </w:pPr>
            <w:r w:rsidRPr="003E40E8">
              <w:rPr>
                <w:b/>
                <w:bCs/>
                <w:sz w:val="24"/>
                <w:szCs w:val="24"/>
                <w:lang w:val="cy-GB"/>
              </w:rPr>
              <w:t xml:space="preserve">b) </w:t>
            </w:r>
            <w:r w:rsidRPr="003E40E8">
              <w:rPr>
                <w:b/>
                <w:bCs/>
                <w:sz w:val="24"/>
                <w:szCs w:val="24"/>
                <w:lang w:val="cy-GB"/>
              </w:rPr>
              <w:tab/>
              <w:t>Nad yw’r cynnig yn estyn a/neu’n dwysáu defnydd neu weithgarwch a allai arwain at faterion sy’n niweidiol i amwynderau defnyddiau cyfagos, neu nad ydynt yn gydnaws â’r defnyddiau hynny o bosibl;</w:t>
            </w:r>
            <w:r w:rsidRPr="003E40E8">
              <w:rPr>
                <w:sz w:val="24"/>
                <w:szCs w:val="24"/>
                <w:lang w:val="cy-GB"/>
              </w:rPr>
              <w:t xml:space="preserve"> </w:t>
            </w:r>
            <w:r w:rsidRPr="003E40E8">
              <w:rPr>
                <w:b/>
                <w:bCs/>
                <w:color w:val="0070C0"/>
                <w:sz w:val="24"/>
                <w:szCs w:val="24"/>
                <w:highlight w:val="yellow"/>
                <w:lang w:val="cy-GB"/>
              </w:rPr>
              <w:t>a</w:t>
            </w:r>
          </w:p>
          <w:p w14:paraId="75F66F65" w14:textId="132F855B" w:rsidR="00F9760C" w:rsidRPr="003E40E8" w:rsidRDefault="006B4FE5" w:rsidP="000410FD">
            <w:pPr>
              <w:pStyle w:val="BodyText"/>
              <w:tabs>
                <w:tab w:val="left" w:pos="0"/>
                <w:tab w:val="left" w:pos="709"/>
              </w:tabs>
              <w:ind w:left="705" w:hanging="705"/>
              <w:jc w:val="left"/>
              <w:rPr>
                <w:b/>
                <w:color w:val="0070C0"/>
                <w:sz w:val="24"/>
                <w:szCs w:val="24"/>
              </w:rPr>
            </w:pPr>
            <w:r w:rsidRPr="003E40E8">
              <w:rPr>
                <w:b/>
                <w:bCs/>
                <w:sz w:val="24"/>
                <w:szCs w:val="24"/>
                <w:lang w:val="cy-GB"/>
              </w:rPr>
              <w:t>c)</w:t>
            </w:r>
            <w:r w:rsidRPr="003E40E8">
              <w:rPr>
                <w:b/>
                <w:bCs/>
                <w:sz w:val="24"/>
                <w:szCs w:val="24"/>
                <w:lang w:val="cy-GB"/>
              </w:rPr>
              <w:tab/>
              <w:t xml:space="preserve">Bod y </w:t>
            </w:r>
            <w:r w:rsidRPr="008F43B6">
              <w:rPr>
                <w:b/>
                <w:bCs/>
                <w:color w:val="00B050"/>
                <w:sz w:val="24"/>
                <w:szCs w:val="24"/>
                <w:highlight w:val="yellow"/>
                <w:lang w:val="cy-GB"/>
              </w:rPr>
              <w:t>cynnig</w:t>
            </w:r>
            <w:r w:rsidRPr="008F43B6">
              <w:rPr>
                <w:b/>
                <w:bCs/>
                <w:color w:val="00B050"/>
                <w:sz w:val="24"/>
                <w:szCs w:val="24"/>
                <w:lang w:val="cy-GB"/>
              </w:rPr>
              <w:t xml:space="preserve"> </w:t>
            </w:r>
            <w:r w:rsidRPr="003E40E8">
              <w:rPr>
                <w:b/>
                <w:bCs/>
                <w:strike/>
                <w:sz w:val="24"/>
                <w:szCs w:val="24"/>
                <w:highlight w:val="yellow"/>
                <w:lang w:val="cy-GB"/>
              </w:rPr>
              <w:t>cynigion</w:t>
            </w:r>
            <w:r w:rsidRPr="003E40E8">
              <w:rPr>
                <w:b/>
                <w:bCs/>
                <w:sz w:val="24"/>
                <w:szCs w:val="24"/>
                <w:lang w:val="cy-GB"/>
              </w:rPr>
              <w:t xml:space="preserve"> </w:t>
            </w:r>
            <w:r w:rsidRPr="008F43B6">
              <w:rPr>
                <w:b/>
                <w:bCs/>
                <w:sz w:val="24"/>
                <w:szCs w:val="24"/>
                <w:lang w:val="cy-GB"/>
              </w:rPr>
              <w:t>datblygu ar raddfa a ffurf briodol sy’n gydnaws â’i leoliad.</w:t>
            </w:r>
          </w:p>
          <w:p w14:paraId="75F66F66" w14:textId="77777777" w:rsidR="00F9760C" w:rsidRPr="003E40E8" w:rsidRDefault="00F9760C" w:rsidP="000410FD">
            <w:pPr>
              <w:rPr>
                <w:rFonts w:ascii="Arial" w:hAnsi="Arial" w:cs="Arial"/>
                <w:b/>
              </w:rPr>
            </w:pPr>
          </w:p>
          <w:p w14:paraId="75F66F67" w14:textId="77777777" w:rsidR="00F9760C" w:rsidRPr="003E40E8" w:rsidRDefault="006B4FE5" w:rsidP="000410FD">
            <w:pPr>
              <w:rPr>
                <w:rFonts w:ascii="Arial" w:hAnsi="Arial" w:cs="Arial"/>
                <w:b/>
              </w:rPr>
            </w:pPr>
            <w:r w:rsidRPr="003E40E8">
              <w:rPr>
                <w:rFonts w:ascii="Arial" w:hAnsi="Arial" w:cs="Arial"/>
                <w:b/>
                <w:bCs/>
                <w:strike/>
                <w:color w:val="FF0000"/>
                <w:lang w:val="cy-GB"/>
              </w:rPr>
              <w:t>Bydd cynigion i ehangu mentrau gwledig presennol yn cael eu cefnogi yn amodol ar y darpariaethau uchod a pholisïau a chynigion y Cynllun hwn.</w:t>
            </w:r>
          </w:p>
          <w:p w14:paraId="75F66F68" w14:textId="77777777" w:rsidR="00F9760C" w:rsidRPr="003E40E8" w:rsidRDefault="00F9760C" w:rsidP="00C121BA">
            <w:pPr>
              <w:rPr>
                <w:rFonts w:ascii="Arial" w:eastAsia="Times New Roman" w:hAnsi="Arial" w:cs="Arial"/>
                <w:lang w:eastAsia="en-GB"/>
              </w:rPr>
            </w:pPr>
          </w:p>
          <w:p w14:paraId="75F66F69" w14:textId="77777777" w:rsidR="00F9760C" w:rsidRPr="003E40E8" w:rsidRDefault="00F9760C" w:rsidP="00C121BA">
            <w:pPr>
              <w:rPr>
                <w:rFonts w:ascii="Arial" w:eastAsia="Times New Roman" w:hAnsi="Arial" w:cs="Arial"/>
                <w:lang w:eastAsia="en-GB"/>
              </w:rPr>
            </w:pPr>
          </w:p>
          <w:p w14:paraId="75F66F6A" w14:textId="77777777" w:rsidR="00F9760C" w:rsidRPr="003E40E8" w:rsidRDefault="006B4FE5" w:rsidP="00C121BA">
            <w:pPr>
              <w:rPr>
                <w:rFonts w:ascii="Arial" w:eastAsia="Times New Roman" w:hAnsi="Arial" w:cs="Arial"/>
                <w:sz w:val="22"/>
                <w:szCs w:val="22"/>
                <w:lang w:eastAsia="en-GB"/>
              </w:rPr>
            </w:pPr>
            <w:r w:rsidRPr="003E40E8">
              <w:rPr>
                <w:rFonts w:ascii="Arial" w:eastAsia="Times New Roman" w:hAnsi="Arial" w:cs="Arial"/>
                <w:sz w:val="22"/>
                <w:szCs w:val="22"/>
                <w:lang w:val="cy-GB" w:eastAsia="en-GB"/>
              </w:rPr>
              <w:t>Diwygio paragraff 11.157 fel a ganlyn</w:t>
            </w:r>
          </w:p>
          <w:p w14:paraId="75F66F6B" w14:textId="77777777" w:rsidR="00F9760C" w:rsidRPr="003E40E8" w:rsidRDefault="00F9760C" w:rsidP="00C121BA">
            <w:pPr>
              <w:rPr>
                <w:rFonts w:ascii="Arial" w:eastAsia="Times New Roman" w:hAnsi="Arial" w:cs="Arial"/>
                <w:lang w:eastAsia="en-GB"/>
              </w:rPr>
            </w:pPr>
          </w:p>
          <w:p w14:paraId="75F66F6C" w14:textId="3463D296" w:rsidR="00F9760C" w:rsidRPr="003E40E8" w:rsidRDefault="006B4FE5" w:rsidP="007D3A05">
            <w:pPr>
              <w:pStyle w:val="ListParagraph"/>
              <w:shd w:val="clear" w:color="auto" w:fill="FFFFFF"/>
              <w:ind w:left="0" w:right="147"/>
              <w:rPr>
                <w:rFonts w:ascii="Arial" w:eastAsia="Times New Roman" w:hAnsi="Arial" w:cs="Arial"/>
                <w:color w:val="00B050"/>
                <w:sz w:val="22"/>
                <w:szCs w:val="22"/>
                <w:lang w:eastAsia="en-GB"/>
              </w:rPr>
            </w:pPr>
            <w:r w:rsidRPr="003E40E8">
              <w:rPr>
                <w:rFonts w:ascii="Arial" w:hAnsi="Arial" w:cs="Arial"/>
                <w:sz w:val="22"/>
                <w:szCs w:val="22"/>
                <w:lang w:val="cy-GB"/>
              </w:rPr>
              <w:lastRenderedPageBreak/>
              <w:t xml:space="preserve">11.157 </w:t>
            </w:r>
            <w:r w:rsidRPr="003E40E8">
              <w:rPr>
                <w:rFonts w:ascii="Arial" w:eastAsia="Times New Roman" w:hAnsi="Arial" w:cs="Arial"/>
                <w:color w:val="00B050"/>
                <w:sz w:val="22"/>
                <w:szCs w:val="22"/>
                <w:lang w:val="cy-GB" w:eastAsia="en-GB"/>
              </w:rPr>
              <w:t xml:space="preserve">Mae'r polisi hwn yn ymwneud ag estyniadau i adeiladau presennol a/neu ddwysáu defnyddiau ar fentrau cyflogaeth presennol, mewn lleoliadau gwledig a threfol.  Gall dwysáu </w:t>
            </w:r>
            <w:r w:rsidRPr="003E40E8">
              <w:rPr>
                <w:rFonts w:ascii="Arial" w:eastAsia="Times New Roman" w:hAnsi="Arial" w:cs="Arial"/>
                <w:color w:val="0070C0"/>
                <w:sz w:val="22"/>
                <w:szCs w:val="22"/>
                <w:highlight w:val="yellow"/>
                <w:lang w:val="cy-GB" w:eastAsia="en-GB"/>
              </w:rPr>
              <w:t>mentrau cyflogaeth presennol</w:t>
            </w:r>
            <w:r w:rsidRPr="003E40E8">
              <w:rPr>
                <w:rFonts w:ascii="Arial" w:eastAsia="Times New Roman" w:hAnsi="Arial" w:cs="Arial"/>
                <w:color w:val="0070C0"/>
                <w:sz w:val="22"/>
                <w:szCs w:val="22"/>
                <w:lang w:val="cy-GB" w:eastAsia="en-GB"/>
              </w:rPr>
              <w:t xml:space="preserve"> </w:t>
            </w:r>
            <w:r w:rsidRPr="003E40E8">
              <w:rPr>
                <w:rFonts w:ascii="Arial" w:eastAsia="Times New Roman" w:hAnsi="Arial" w:cs="Arial"/>
                <w:color w:val="00B050"/>
                <w:sz w:val="22"/>
                <w:szCs w:val="22"/>
                <w:lang w:val="cy-GB" w:eastAsia="en-GB"/>
              </w:rPr>
              <w:t xml:space="preserve"> gynnwys ymestyn y safle presennol ar raddfa fach, a gall gynnwys adeiladau newydd sy'n gysylltiedig â'r estyniad, os ystyrir bod y rhain yn angenrheidiol i'r gwaith.  Fodd bynnag, </w:t>
            </w:r>
            <w:r w:rsidRPr="00906A9F">
              <w:rPr>
                <w:rFonts w:ascii="Arial" w:hAnsi="Arial" w:cs="Arial"/>
                <w:strike/>
                <w:color w:val="FF0000"/>
                <w:sz w:val="22"/>
                <w:szCs w:val="22"/>
                <w:lang w:val="cy-GB"/>
              </w:rPr>
              <w:t>N</w:t>
            </w:r>
            <w:r w:rsidR="00906A9F" w:rsidRPr="00906A9F">
              <w:rPr>
                <w:rFonts w:ascii="Arial" w:hAnsi="Arial" w:cs="Arial"/>
                <w:color w:val="00B050"/>
                <w:sz w:val="22"/>
                <w:szCs w:val="22"/>
                <w:lang w:val="cy-GB"/>
              </w:rPr>
              <w:t>n</w:t>
            </w:r>
            <w:r w:rsidRPr="003E40E8">
              <w:rPr>
                <w:rFonts w:ascii="Arial" w:hAnsi="Arial" w:cs="Arial"/>
                <w:color w:val="00B050"/>
                <w:sz w:val="22"/>
                <w:szCs w:val="22"/>
                <w:lang w:val="cy-GB"/>
              </w:rPr>
              <w:t>i</w:t>
            </w:r>
            <w:r w:rsidRPr="003E40E8">
              <w:rPr>
                <w:rFonts w:ascii="Arial" w:hAnsi="Arial" w:cs="Arial"/>
                <w:sz w:val="22"/>
                <w:szCs w:val="22"/>
                <w:lang w:val="cy-GB"/>
              </w:rPr>
              <w:t xml:space="preserve"> ni fydd cynigion sy’n ceisio estyn a/neu ddwysáu defnydd neu weithgaredd yn cael ystyriaeth ffafriol os nad ydynt yn gydnaws â defnyddiau o’u hamgylch, neu os ydynt yn debygol o arwain at faterion sy’n niweidiol i amwynder a fyddai’n peryglu cynigion ailddatblygu eraill. </w:t>
            </w:r>
          </w:p>
          <w:p w14:paraId="75F66F6D" w14:textId="77777777" w:rsidR="00F9760C" w:rsidRPr="003E40E8" w:rsidRDefault="00F9760C" w:rsidP="000410FD">
            <w:pPr>
              <w:pStyle w:val="ListParagraph"/>
              <w:rPr>
                <w:rFonts w:ascii="Arial" w:eastAsia="Times New Roman" w:hAnsi="Arial" w:cs="Arial"/>
                <w:lang w:eastAsia="en-GB"/>
              </w:rPr>
            </w:pPr>
          </w:p>
          <w:p w14:paraId="75F66F6E" w14:textId="77777777" w:rsidR="00F9760C" w:rsidRPr="003E40E8" w:rsidRDefault="00F9760C" w:rsidP="008173CE">
            <w:pPr>
              <w:rPr>
                <w:rFonts w:ascii="Arial" w:hAnsi="Arial" w:cs="Arial"/>
              </w:rPr>
            </w:pPr>
          </w:p>
        </w:tc>
        <w:tc>
          <w:tcPr>
            <w:tcW w:w="2268" w:type="dxa"/>
          </w:tcPr>
          <w:p w14:paraId="75F66F6F" w14:textId="77777777" w:rsidR="00F9760C" w:rsidRPr="003E40E8" w:rsidRDefault="006B4FE5" w:rsidP="000B4C95">
            <w:pPr>
              <w:rPr>
                <w:rFonts w:ascii="Arial" w:hAnsi="Arial" w:cs="Arial"/>
              </w:rPr>
            </w:pPr>
            <w:r w:rsidRPr="003E40E8">
              <w:rPr>
                <w:rFonts w:ascii="Arial" w:hAnsi="Arial" w:cs="Arial"/>
                <w:lang w:val="cy-GB"/>
              </w:rPr>
              <w:lastRenderedPageBreak/>
              <w:t>Yn amodol ar y newidiadau a awgrymwyd, cytunir ar y newidiadau.</w:t>
            </w:r>
          </w:p>
          <w:p w14:paraId="75F66F70" w14:textId="77777777" w:rsidR="00F9760C" w:rsidRPr="003E40E8" w:rsidRDefault="00F9760C" w:rsidP="008173CE">
            <w:pPr>
              <w:rPr>
                <w:rFonts w:ascii="Arial" w:hAnsi="Arial" w:cs="Arial"/>
              </w:rPr>
            </w:pPr>
          </w:p>
        </w:tc>
      </w:tr>
      <w:tr w:rsidR="00BD0782" w14:paraId="75F66F88" w14:textId="77777777" w:rsidTr="00F9760C">
        <w:tc>
          <w:tcPr>
            <w:tcW w:w="1129" w:type="dxa"/>
          </w:tcPr>
          <w:p w14:paraId="75F66F72" w14:textId="77777777" w:rsidR="00F9760C" w:rsidRPr="003E40E8" w:rsidRDefault="006B4FE5" w:rsidP="004B17C9">
            <w:pPr>
              <w:spacing w:line="276" w:lineRule="auto"/>
              <w:rPr>
                <w:rFonts w:ascii="Arial" w:hAnsi="Arial" w:cs="Arial"/>
              </w:rPr>
            </w:pPr>
            <w:r w:rsidRPr="003E40E8">
              <w:rPr>
                <w:rFonts w:ascii="Arial" w:hAnsi="Arial" w:cs="Arial"/>
                <w:b/>
                <w:bCs/>
                <w:lang w:val="cy-GB"/>
              </w:rPr>
              <w:t>AP4/5</w:t>
            </w:r>
          </w:p>
        </w:tc>
        <w:tc>
          <w:tcPr>
            <w:tcW w:w="10348" w:type="dxa"/>
          </w:tcPr>
          <w:p w14:paraId="75F66F73" w14:textId="77777777" w:rsidR="00F9760C" w:rsidRPr="003E40E8" w:rsidRDefault="006B4FE5" w:rsidP="00EF79E3">
            <w:pPr>
              <w:spacing w:line="360" w:lineRule="auto"/>
              <w:ind w:right="150"/>
              <w:rPr>
                <w:rFonts w:ascii="Arial" w:hAnsi="Arial" w:cs="Arial"/>
                <w:bCs/>
              </w:rPr>
            </w:pPr>
            <w:r w:rsidRPr="003E40E8">
              <w:rPr>
                <w:rFonts w:ascii="Arial" w:hAnsi="Arial" w:cs="Arial"/>
                <w:bCs/>
                <w:lang w:val="cy-GB"/>
              </w:rPr>
              <w:t>Diwygio Polisi EME4 fel a ganlyn:</w:t>
            </w:r>
          </w:p>
          <w:p w14:paraId="75F66F74" w14:textId="77777777" w:rsidR="00F9760C" w:rsidRPr="003E40E8" w:rsidRDefault="006B4FE5" w:rsidP="00EF79E3">
            <w:pPr>
              <w:spacing w:line="360" w:lineRule="auto"/>
              <w:ind w:right="150"/>
              <w:rPr>
                <w:rFonts w:ascii="Arial" w:hAnsi="Arial" w:cs="Arial"/>
                <w:b/>
                <w:bCs/>
                <w:sz w:val="22"/>
                <w:szCs w:val="22"/>
                <w:lang w:eastAsia="en-GB"/>
              </w:rPr>
            </w:pPr>
            <w:r w:rsidRPr="003E40E8">
              <w:rPr>
                <w:rFonts w:ascii="Arial" w:hAnsi="Arial" w:cs="Arial"/>
                <w:b/>
                <w:bCs/>
                <w:color w:val="F1A983" w:themeColor="accent2" w:themeTint="99"/>
                <w:lang w:val="cy-GB"/>
              </w:rPr>
              <w:t>EME4: Cynigion Cyflogaeth ar Safleoedd Nas Dyrannwyd</w:t>
            </w:r>
          </w:p>
          <w:p w14:paraId="75F66F75" w14:textId="77777777" w:rsidR="00F9760C" w:rsidRPr="003E40E8" w:rsidRDefault="006B4FE5" w:rsidP="00EF79E3">
            <w:pPr>
              <w:tabs>
                <w:tab w:val="left" w:pos="1638"/>
                <w:tab w:val="left" w:pos="8522"/>
              </w:tabs>
              <w:rPr>
                <w:rFonts w:ascii="Arial" w:hAnsi="Arial" w:cs="Arial"/>
                <w:b/>
                <w:bCs/>
              </w:rPr>
            </w:pPr>
            <w:r w:rsidRPr="003E40E8">
              <w:rPr>
                <w:rFonts w:ascii="Arial" w:hAnsi="Arial" w:cs="Arial"/>
                <w:b/>
                <w:bCs/>
                <w:lang w:val="cy-GB"/>
              </w:rPr>
              <w:t xml:space="preserve">Bydd cynigion ar gyfer datblygu cyflogaeth ar safleoedd nas dyrannwyd, ond sydd o fewn terfynau datblygu anheddiad diffiniedig </w:t>
            </w:r>
            <w:r w:rsidRPr="003E40E8">
              <w:rPr>
                <w:rFonts w:ascii="Arial" w:hAnsi="Arial" w:cs="Arial"/>
                <w:b/>
                <w:bCs/>
                <w:color w:val="00B050"/>
                <w:lang w:val="cy-GB"/>
              </w:rPr>
              <w:t xml:space="preserve">(Haenau 1-3 fel y'u diffinnir ym Mholisi SP3) </w:t>
            </w:r>
            <w:r w:rsidRPr="003E40E8">
              <w:rPr>
                <w:rFonts w:ascii="Arial" w:hAnsi="Arial" w:cs="Arial"/>
                <w:b/>
                <w:bCs/>
                <w:lang w:val="cy-GB"/>
              </w:rPr>
              <w:t>yn cael eu caniatáu dan yr amgylchiadau canlynol:</w:t>
            </w:r>
          </w:p>
          <w:p w14:paraId="75F66F76" w14:textId="77777777" w:rsidR="00F9760C" w:rsidRPr="003E40E8" w:rsidRDefault="00F9760C" w:rsidP="00EF79E3">
            <w:pPr>
              <w:tabs>
                <w:tab w:val="left" w:pos="1638"/>
                <w:tab w:val="left" w:pos="8522"/>
              </w:tabs>
              <w:rPr>
                <w:rFonts w:ascii="Arial" w:hAnsi="Arial" w:cs="Arial"/>
                <w:b/>
                <w:bCs/>
              </w:rPr>
            </w:pPr>
          </w:p>
          <w:p w14:paraId="75F66F77" w14:textId="77777777" w:rsidR="00F9760C" w:rsidRPr="003E40E8" w:rsidRDefault="006B4FE5" w:rsidP="00EF79E3">
            <w:pPr>
              <w:pStyle w:val="ListParagraph"/>
              <w:numPr>
                <w:ilvl w:val="0"/>
                <w:numId w:val="26"/>
              </w:numPr>
              <w:tabs>
                <w:tab w:val="left" w:pos="709"/>
                <w:tab w:val="left" w:pos="8522"/>
              </w:tabs>
              <w:spacing w:line="259" w:lineRule="auto"/>
              <w:rPr>
                <w:rFonts w:ascii="Arial" w:hAnsi="Arial" w:cs="Arial"/>
                <w:b/>
                <w:bCs/>
              </w:rPr>
            </w:pPr>
            <w:r w:rsidRPr="003E40E8">
              <w:rPr>
                <w:rFonts w:ascii="Arial" w:hAnsi="Arial" w:cs="Arial"/>
                <w:b/>
                <w:bCs/>
                <w:lang w:val="cy-GB"/>
              </w:rPr>
              <w:t>lle dangosir na all unrhyw safleoedd cyflogaeth presennol neu ddyranedig addas arall neu dir a ddatblygwyd yn flaenorol yn rhesymol dderbyn y cynnig;</w:t>
            </w:r>
          </w:p>
          <w:p w14:paraId="75F66F78" w14:textId="77777777" w:rsidR="00F9760C" w:rsidRPr="003E40E8" w:rsidRDefault="006B4FE5" w:rsidP="00EF79E3">
            <w:pPr>
              <w:pStyle w:val="ListParagraph"/>
              <w:numPr>
                <w:ilvl w:val="0"/>
                <w:numId w:val="26"/>
              </w:numPr>
              <w:tabs>
                <w:tab w:val="left" w:pos="1638"/>
                <w:tab w:val="left" w:pos="8522"/>
              </w:tabs>
              <w:spacing w:line="259" w:lineRule="auto"/>
              <w:rPr>
                <w:rFonts w:ascii="Arial" w:eastAsia="Times New Roman" w:hAnsi="Arial" w:cs="Arial"/>
                <w:b/>
                <w:lang w:eastAsia="en-GB"/>
              </w:rPr>
            </w:pPr>
            <w:r w:rsidRPr="003E40E8">
              <w:rPr>
                <w:rFonts w:ascii="Arial" w:eastAsia="Times New Roman" w:hAnsi="Arial" w:cs="Arial"/>
                <w:b/>
                <w:bCs/>
                <w:lang w:val="cy-GB" w:eastAsia="en-GB"/>
              </w:rPr>
              <w:t>lle</w:t>
            </w:r>
            <w:r w:rsidRPr="003E40E8">
              <w:rPr>
                <w:rFonts w:ascii="Arial" w:eastAsia="Times New Roman" w:hAnsi="Arial" w:cs="Arial"/>
                <w:lang w:val="cy-GB" w:eastAsia="en-GB"/>
              </w:rPr>
              <w:t xml:space="preserve"> </w:t>
            </w:r>
            <w:r w:rsidRPr="003E40E8">
              <w:rPr>
                <w:rFonts w:ascii="Arial" w:eastAsia="Times New Roman" w:hAnsi="Arial" w:cs="Arial"/>
                <w:b/>
                <w:bCs/>
                <w:lang w:val="cy-GB" w:eastAsia="en-GB"/>
              </w:rPr>
              <w:t>mae’r cynigion datblygu ar raddfa a ffurf briodol, a lle nad ydynt yn niweidiol i briod gymeriad ac edrychiad y treflun/ y dirwedd;</w:t>
            </w:r>
            <w:r w:rsidRPr="003E40E8">
              <w:rPr>
                <w:rFonts w:ascii="Arial" w:eastAsia="Times New Roman" w:hAnsi="Arial" w:cs="Arial"/>
                <w:lang w:val="cy-GB" w:eastAsia="en-GB"/>
              </w:rPr>
              <w:t xml:space="preserve"> </w:t>
            </w:r>
            <w:r w:rsidRPr="003E40E8">
              <w:rPr>
                <w:rFonts w:ascii="Arial" w:eastAsia="Times New Roman" w:hAnsi="Arial" w:cs="Arial"/>
                <w:b/>
                <w:bCs/>
                <w:color w:val="00B050"/>
                <w:lang w:val="cy-GB" w:eastAsia="en-GB"/>
              </w:rPr>
              <w:t>a</w:t>
            </w:r>
          </w:p>
          <w:p w14:paraId="75F66F79" w14:textId="77777777" w:rsidR="00F9760C" w:rsidRPr="003E40E8" w:rsidRDefault="006B4FE5" w:rsidP="00EF79E3">
            <w:pPr>
              <w:pStyle w:val="ListParagraph"/>
              <w:numPr>
                <w:ilvl w:val="0"/>
                <w:numId w:val="26"/>
              </w:numPr>
              <w:tabs>
                <w:tab w:val="left" w:pos="0"/>
              </w:tabs>
              <w:overflowPunct w:val="0"/>
              <w:autoSpaceDE w:val="0"/>
              <w:autoSpaceDN w:val="0"/>
              <w:adjustRightInd w:val="0"/>
              <w:textAlignment w:val="baseline"/>
              <w:rPr>
                <w:rFonts w:ascii="Arial" w:eastAsia="Times New Roman" w:hAnsi="Arial" w:cs="Arial"/>
                <w:b/>
                <w:lang w:eastAsia="en-GB"/>
              </w:rPr>
            </w:pPr>
            <w:r w:rsidRPr="003E40E8">
              <w:rPr>
                <w:rFonts w:ascii="Arial" w:hAnsi="Arial" w:cs="Arial"/>
                <w:b/>
                <w:bCs/>
                <w:lang w:val="cy-GB"/>
              </w:rPr>
              <w:t>lle mae’r datblygiad yn gydnaws â’i leoliad ac â defnyddiau cyfagos.</w:t>
            </w:r>
          </w:p>
          <w:p w14:paraId="75F66F7A" w14:textId="77777777" w:rsidR="00F9760C" w:rsidRPr="003E40E8" w:rsidRDefault="00F9760C" w:rsidP="00EF79E3">
            <w:pPr>
              <w:tabs>
                <w:tab w:val="left" w:pos="0"/>
              </w:tabs>
              <w:overflowPunct w:val="0"/>
              <w:autoSpaceDE w:val="0"/>
              <w:autoSpaceDN w:val="0"/>
              <w:adjustRightInd w:val="0"/>
              <w:textAlignment w:val="baseline"/>
              <w:rPr>
                <w:rFonts w:ascii="Arial" w:hAnsi="Arial" w:cs="Arial"/>
                <w:b/>
                <w:bCs/>
              </w:rPr>
            </w:pPr>
          </w:p>
          <w:p w14:paraId="75F66F7B" w14:textId="77777777" w:rsidR="00F9760C" w:rsidRPr="003E40E8" w:rsidRDefault="006B4FE5" w:rsidP="00EF79E3">
            <w:pPr>
              <w:tabs>
                <w:tab w:val="left" w:pos="0"/>
              </w:tabs>
              <w:overflowPunct w:val="0"/>
              <w:autoSpaceDE w:val="0"/>
              <w:autoSpaceDN w:val="0"/>
              <w:adjustRightInd w:val="0"/>
              <w:textAlignment w:val="baseline"/>
              <w:rPr>
                <w:rFonts w:ascii="Arial" w:hAnsi="Arial" w:cs="Arial"/>
                <w:b/>
                <w:bCs/>
              </w:rPr>
            </w:pPr>
            <w:r w:rsidRPr="003E40E8">
              <w:rPr>
                <w:rFonts w:ascii="Arial" w:hAnsi="Arial" w:cs="Arial"/>
                <w:b/>
                <w:bCs/>
                <w:lang w:val="cy-GB"/>
              </w:rPr>
              <w:t>Caniateir cynigion cyflogaeth y tu allan i derfynau datblygu anheddiad diffiniedig (Haenau 1-3),</w:t>
            </w:r>
            <w:r w:rsidRPr="003E40E8">
              <w:rPr>
                <w:rFonts w:ascii="Arial" w:hAnsi="Arial" w:cs="Arial"/>
                <w:b/>
                <w:bCs/>
                <w:strike/>
                <w:color w:val="FF0000"/>
                <w:lang w:val="cy-GB"/>
              </w:rPr>
              <w:t>(Polisi SP3)</w:t>
            </w:r>
            <w:r w:rsidRPr="003E40E8">
              <w:rPr>
                <w:rFonts w:ascii="Arial" w:hAnsi="Arial" w:cs="Arial"/>
                <w:b/>
                <w:bCs/>
                <w:color w:val="00B050"/>
                <w:lang w:val="cy-GB"/>
              </w:rPr>
              <w:t>o fewn aneddiadau Haen 4, neu yng nghefn gwlad agored,</w:t>
            </w:r>
            <w:r w:rsidRPr="003E40E8">
              <w:rPr>
                <w:rFonts w:ascii="Arial" w:hAnsi="Arial" w:cs="Arial"/>
                <w:b/>
                <w:bCs/>
                <w:lang w:val="cy-GB"/>
              </w:rPr>
              <w:t>pan</w:t>
            </w:r>
            <w:r w:rsidRPr="003E40E8">
              <w:rPr>
                <w:rFonts w:ascii="Arial" w:hAnsi="Arial" w:cs="Arial"/>
                <w:b/>
                <w:bCs/>
                <w:color w:val="00B050"/>
                <w:lang w:val="cy-GB"/>
              </w:rPr>
              <w:t xml:space="preserve"> fydd naill ai'n bodloni meini prawf d ac f, neu e ac f isod:</w:t>
            </w:r>
          </w:p>
          <w:p w14:paraId="75F66F7C" w14:textId="77777777" w:rsidR="00F9760C" w:rsidRPr="003E40E8" w:rsidRDefault="00F9760C" w:rsidP="00EF79E3">
            <w:pPr>
              <w:tabs>
                <w:tab w:val="left" w:pos="0"/>
              </w:tabs>
              <w:overflowPunct w:val="0"/>
              <w:autoSpaceDE w:val="0"/>
              <w:autoSpaceDN w:val="0"/>
              <w:adjustRightInd w:val="0"/>
              <w:textAlignment w:val="baseline"/>
              <w:rPr>
                <w:rFonts w:ascii="Arial" w:hAnsi="Arial" w:cs="Arial"/>
                <w:b/>
                <w:bCs/>
              </w:rPr>
            </w:pPr>
          </w:p>
          <w:p w14:paraId="75F66F7D" w14:textId="77777777" w:rsidR="00F9760C" w:rsidRPr="003E40E8" w:rsidRDefault="006B4FE5" w:rsidP="00EF79E3">
            <w:pPr>
              <w:pStyle w:val="ListParagraph"/>
              <w:numPr>
                <w:ilvl w:val="0"/>
                <w:numId w:val="26"/>
              </w:numPr>
              <w:tabs>
                <w:tab w:val="left" w:pos="709"/>
              </w:tabs>
              <w:overflowPunct w:val="0"/>
              <w:autoSpaceDE w:val="0"/>
              <w:autoSpaceDN w:val="0"/>
              <w:adjustRightInd w:val="0"/>
              <w:textAlignment w:val="baseline"/>
              <w:rPr>
                <w:rFonts w:ascii="Arial" w:hAnsi="Arial" w:cs="Arial"/>
                <w:b/>
                <w:bCs/>
              </w:rPr>
            </w:pPr>
            <w:r w:rsidRPr="003E40E8">
              <w:rPr>
                <w:rFonts w:ascii="Arial" w:hAnsi="Arial" w:cs="Arial"/>
                <w:b/>
                <w:bCs/>
                <w:lang w:val="cy-GB"/>
              </w:rPr>
              <w:t>Lle mae’r cynnig yn uniongyrchol gysylltiedig ag anheddiad</w:t>
            </w:r>
            <w:r w:rsidRPr="003E40E8">
              <w:rPr>
                <w:rFonts w:ascii="Arial" w:hAnsi="Arial" w:cs="Arial"/>
                <w:bCs/>
                <w:lang w:val="cy-GB"/>
              </w:rPr>
              <w:t xml:space="preserve"> </w:t>
            </w:r>
            <w:r w:rsidRPr="003E40E8">
              <w:rPr>
                <w:rFonts w:ascii="Arial" w:hAnsi="Arial" w:cs="Arial"/>
                <w:b/>
                <w:bCs/>
                <w:strike/>
                <w:color w:val="FF0000"/>
                <w:lang w:val="cy-GB"/>
              </w:rPr>
              <w:t>neu bentrefan</w:t>
            </w:r>
            <w:r w:rsidRPr="003E40E8">
              <w:rPr>
                <w:rFonts w:ascii="Arial" w:hAnsi="Arial" w:cs="Arial"/>
                <w:bCs/>
                <w:color w:val="FF0000"/>
                <w:lang w:val="cy-GB"/>
              </w:rPr>
              <w:t xml:space="preserve"> </w:t>
            </w:r>
            <w:r w:rsidRPr="003E40E8">
              <w:rPr>
                <w:rFonts w:ascii="Arial" w:hAnsi="Arial" w:cs="Arial"/>
                <w:b/>
                <w:bCs/>
                <w:color w:val="00B050"/>
                <w:lang w:val="cy-GB"/>
              </w:rPr>
              <w:t>a restir ym Mholisi SP3</w:t>
            </w:r>
            <w:r w:rsidRPr="003E40E8">
              <w:rPr>
                <w:rFonts w:ascii="Arial" w:hAnsi="Arial" w:cs="Arial"/>
                <w:bCs/>
                <w:lang w:val="cy-GB"/>
              </w:rPr>
              <w:t xml:space="preserve">; </w:t>
            </w:r>
            <w:r w:rsidRPr="003E40E8">
              <w:rPr>
                <w:rFonts w:ascii="Arial" w:hAnsi="Arial" w:cs="Arial"/>
                <w:b/>
                <w:bCs/>
                <w:lang w:val="cy-GB"/>
              </w:rPr>
              <w:t xml:space="preserve">neu </w:t>
            </w:r>
          </w:p>
          <w:p w14:paraId="75F66F7E" w14:textId="77777777" w:rsidR="00F9760C" w:rsidRPr="003E40E8" w:rsidRDefault="006B4FE5" w:rsidP="00EF79E3">
            <w:pPr>
              <w:pStyle w:val="ListParagraph"/>
              <w:numPr>
                <w:ilvl w:val="0"/>
                <w:numId w:val="26"/>
              </w:numPr>
              <w:tabs>
                <w:tab w:val="left" w:pos="709"/>
              </w:tabs>
              <w:overflowPunct w:val="0"/>
              <w:autoSpaceDE w:val="0"/>
              <w:autoSpaceDN w:val="0"/>
              <w:adjustRightInd w:val="0"/>
              <w:textAlignment w:val="baseline"/>
              <w:rPr>
                <w:rFonts w:ascii="Arial" w:eastAsia="Times New Roman" w:hAnsi="Arial" w:cs="Arial"/>
                <w:b/>
                <w:lang w:eastAsia="en-GB"/>
              </w:rPr>
            </w:pPr>
            <w:r w:rsidRPr="003E40E8">
              <w:rPr>
                <w:rFonts w:ascii="Arial" w:hAnsi="Arial" w:cs="Arial"/>
                <w:b/>
                <w:bCs/>
                <w:lang w:val="cy-GB"/>
              </w:rPr>
              <w:t>Lle caiff y cynnig ei ategu gan achos busnes sy’n dangos bod cyfiawnhad dros ei leoliad;</w:t>
            </w:r>
            <w:r w:rsidRPr="003E40E8">
              <w:rPr>
                <w:rFonts w:ascii="Arial" w:hAnsi="Arial" w:cs="Arial"/>
                <w:bCs/>
                <w:lang w:val="cy-GB"/>
              </w:rPr>
              <w:t xml:space="preserve"> </w:t>
            </w:r>
            <w:r w:rsidRPr="003E40E8">
              <w:rPr>
                <w:rFonts w:ascii="Arial" w:hAnsi="Arial" w:cs="Arial"/>
                <w:b/>
                <w:bCs/>
                <w:lang w:val="cy-GB"/>
              </w:rPr>
              <w:t>a</w:t>
            </w:r>
          </w:p>
          <w:p w14:paraId="75F66F7F" w14:textId="77777777" w:rsidR="00F9760C" w:rsidRPr="003E40E8" w:rsidRDefault="006B4FE5" w:rsidP="00EF79E3">
            <w:pPr>
              <w:pStyle w:val="ListParagraph"/>
              <w:numPr>
                <w:ilvl w:val="0"/>
                <w:numId w:val="26"/>
              </w:numPr>
              <w:tabs>
                <w:tab w:val="left" w:pos="709"/>
              </w:tabs>
              <w:overflowPunct w:val="0"/>
              <w:autoSpaceDE w:val="0"/>
              <w:autoSpaceDN w:val="0"/>
              <w:adjustRightInd w:val="0"/>
              <w:textAlignment w:val="baseline"/>
              <w:rPr>
                <w:rFonts w:ascii="Arial" w:eastAsia="Times New Roman" w:hAnsi="Arial" w:cs="Arial"/>
                <w:b/>
                <w:lang w:eastAsia="en-GB"/>
              </w:rPr>
            </w:pPr>
            <w:r w:rsidRPr="003E40E8">
              <w:rPr>
                <w:rFonts w:ascii="Arial" w:hAnsi="Arial" w:cs="Arial"/>
                <w:b/>
                <w:bCs/>
                <w:lang w:val="cy-GB"/>
              </w:rPr>
              <w:t xml:space="preserve">Lle mae'r cynnig o raddfa, maint a dyluniad priodol. </w:t>
            </w:r>
          </w:p>
          <w:p w14:paraId="75F66F80" w14:textId="77777777" w:rsidR="00F9760C" w:rsidRPr="003E40E8" w:rsidRDefault="00F9760C" w:rsidP="008173CE">
            <w:pPr>
              <w:rPr>
                <w:rFonts w:ascii="Arial" w:hAnsi="Arial" w:cs="Arial"/>
              </w:rPr>
            </w:pPr>
          </w:p>
          <w:p w14:paraId="75F66F81" w14:textId="77777777" w:rsidR="00F9760C" w:rsidRPr="003E40E8" w:rsidRDefault="00F9760C" w:rsidP="00010F8B">
            <w:pPr>
              <w:rPr>
                <w:rFonts w:ascii="Arial" w:hAnsi="Arial" w:cs="Arial"/>
                <w:color w:val="000000"/>
              </w:rPr>
            </w:pPr>
          </w:p>
          <w:p w14:paraId="75F66F82" w14:textId="77777777" w:rsidR="00F9760C" w:rsidRPr="003E40E8" w:rsidRDefault="006B4FE5" w:rsidP="00010F8B">
            <w:pPr>
              <w:rPr>
                <w:rFonts w:ascii="Arial" w:hAnsi="Arial" w:cs="Arial"/>
                <w:color w:val="000000"/>
              </w:rPr>
            </w:pPr>
            <w:r w:rsidRPr="003E40E8">
              <w:rPr>
                <w:rFonts w:ascii="Arial" w:hAnsi="Arial" w:cs="Arial"/>
                <w:color w:val="000000"/>
                <w:lang w:val="cy-GB"/>
              </w:rPr>
              <w:t>Diwygio paragraff 11.165, fel a ganlyn:</w:t>
            </w:r>
          </w:p>
          <w:p w14:paraId="75F66F83" w14:textId="77777777" w:rsidR="00F9760C" w:rsidRPr="003E40E8" w:rsidRDefault="00F9760C" w:rsidP="00010F8B">
            <w:pPr>
              <w:rPr>
                <w:rFonts w:ascii="Arial" w:hAnsi="Arial" w:cs="Arial"/>
                <w:color w:val="000000"/>
              </w:rPr>
            </w:pPr>
          </w:p>
          <w:p w14:paraId="75F66F84" w14:textId="33AB41EE" w:rsidR="00F9760C" w:rsidRPr="003E40E8" w:rsidRDefault="006B4FE5" w:rsidP="00783EAD">
            <w:pPr>
              <w:pStyle w:val="ListParagraph"/>
              <w:shd w:val="clear" w:color="auto" w:fill="FFFFFF"/>
              <w:ind w:left="0" w:right="147"/>
              <w:rPr>
                <w:rFonts w:ascii="Arial" w:eastAsia="Times New Roman" w:hAnsi="Arial" w:cs="Arial"/>
                <w:sz w:val="22"/>
                <w:szCs w:val="22"/>
                <w:lang w:eastAsia="en-GB"/>
              </w:rPr>
            </w:pPr>
            <w:r w:rsidRPr="003E40E8">
              <w:rPr>
                <w:rFonts w:ascii="Arial" w:hAnsi="Arial" w:cs="Arial"/>
                <w:color w:val="000000"/>
                <w:sz w:val="22"/>
                <w:szCs w:val="22"/>
                <w:lang w:val="cy-GB"/>
              </w:rPr>
              <w:t xml:space="preserve">11.165 Ar gyfer cynigion y tu allan i derfynau datblygu anheddiad diffiniedig </w:t>
            </w:r>
            <w:r w:rsidRPr="003E40E8">
              <w:rPr>
                <w:rFonts w:ascii="Arial" w:hAnsi="Arial" w:cs="Arial"/>
                <w:color w:val="00B050"/>
                <w:sz w:val="22"/>
                <w:szCs w:val="22"/>
                <w:lang w:val="cy-GB"/>
              </w:rPr>
              <w:t>(Haenau 1-3), a'r aneddiadau hynny a nodir fel pentrefi gwledig (Haen 4)</w:t>
            </w:r>
            <w:r w:rsidR="00EB3AE2">
              <w:rPr>
                <w:rFonts w:ascii="Arial" w:hAnsi="Arial" w:cs="Arial"/>
                <w:color w:val="00B050"/>
                <w:sz w:val="22"/>
                <w:szCs w:val="22"/>
                <w:lang w:val="cy-GB"/>
              </w:rPr>
              <w:t xml:space="preserve"> </w:t>
            </w:r>
            <w:r w:rsidRPr="00EB3AE2">
              <w:rPr>
                <w:rFonts w:ascii="Arial" w:hAnsi="Arial" w:cs="Arial"/>
                <w:color w:val="000000" w:themeColor="text1"/>
                <w:sz w:val="22"/>
                <w:szCs w:val="22"/>
                <w:lang w:val="cy-GB"/>
              </w:rPr>
              <w:t xml:space="preserve">rhaid iddynt ddangos eu bod yn uniongyrchol gysylltiedig ag anheddiad </w:t>
            </w:r>
            <w:r w:rsidRPr="003E40E8">
              <w:rPr>
                <w:rFonts w:ascii="Arial" w:hAnsi="Arial" w:cs="Arial"/>
                <w:color w:val="00B050"/>
                <w:sz w:val="22"/>
                <w:szCs w:val="22"/>
                <w:lang w:val="cy-GB"/>
              </w:rPr>
              <w:t xml:space="preserve">a restrir ym Mholisi SP3. </w:t>
            </w:r>
            <w:r w:rsidRPr="003E40E8">
              <w:rPr>
                <w:rFonts w:ascii="Arial" w:eastAsia="Times New Roman" w:hAnsi="Arial" w:cs="Arial"/>
                <w:color w:val="000000"/>
                <w:sz w:val="22"/>
                <w:szCs w:val="22"/>
                <w:lang w:val="cy-GB" w:eastAsia="en-GB"/>
              </w:rPr>
              <w:t xml:space="preserve"> </w:t>
            </w:r>
            <w:r w:rsidRPr="003E40E8">
              <w:rPr>
                <w:rFonts w:ascii="Arial" w:hAnsi="Arial" w:cs="Arial"/>
                <w:strike/>
                <w:color w:val="FF0000"/>
                <w:sz w:val="22"/>
                <w:szCs w:val="22"/>
                <w:lang w:val="cy-GB"/>
              </w:rPr>
              <w:t>neu bentrefan, neu</w:t>
            </w:r>
            <w:r w:rsidRPr="003E40E8">
              <w:rPr>
                <w:rFonts w:ascii="Arial" w:hAnsi="Arial" w:cs="Arial"/>
                <w:color w:val="FF0000"/>
                <w:sz w:val="22"/>
                <w:szCs w:val="22"/>
                <w:lang w:val="cy-GB"/>
              </w:rPr>
              <w:t xml:space="preserve"> </w:t>
            </w:r>
            <w:r w:rsidRPr="003E40E8">
              <w:rPr>
                <w:rFonts w:ascii="Arial" w:hAnsi="Arial" w:cs="Arial"/>
                <w:color w:val="00B050"/>
                <w:sz w:val="22"/>
                <w:szCs w:val="22"/>
                <w:lang w:val="cy-GB"/>
              </w:rPr>
              <w:t xml:space="preserve">Yn achos lleoliad </w:t>
            </w:r>
            <w:r w:rsidRPr="00EB3AE2">
              <w:rPr>
                <w:rFonts w:ascii="Arial" w:hAnsi="Arial" w:cs="Arial"/>
                <w:color w:val="00B050"/>
                <w:sz w:val="22"/>
                <w:szCs w:val="22"/>
                <w:lang w:val="cy-GB"/>
              </w:rPr>
              <w:t xml:space="preserve">yng nghefn gwlad agored </w:t>
            </w:r>
            <w:r w:rsidRPr="003E40E8">
              <w:rPr>
                <w:rFonts w:ascii="Arial" w:hAnsi="Arial" w:cs="Arial"/>
                <w:color w:val="0070C0"/>
                <w:sz w:val="22"/>
                <w:szCs w:val="22"/>
                <w:highlight w:val="yellow"/>
                <w:lang w:val="cy-GB"/>
              </w:rPr>
              <w:t>nad yw'n uniongyrchol gysylltiedig ag anheddiad</w:t>
            </w:r>
            <w:r w:rsidRPr="003E40E8">
              <w:rPr>
                <w:rFonts w:ascii="Arial" w:hAnsi="Arial" w:cs="Arial"/>
                <w:color w:val="00B050"/>
                <w:sz w:val="22"/>
                <w:szCs w:val="22"/>
                <w:lang w:val="cy-GB"/>
              </w:rPr>
              <w:t xml:space="preserve">, rhaid i gynigion gael eu </w:t>
            </w:r>
            <w:r w:rsidRPr="003E40E8">
              <w:rPr>
                <w:rFonts w:ascii="Arial" w:hAnsi="Arial" w:cs="Arial"/>
                <w:color w:val="000000"/>
                <w:sz w:val="22"/>
                <w:szCs w:val="22"/>
                <w:lang w:val="cy-GB"/>
              </w:rPr>
              <w:t xml:space="preserve">hategu gan achos busnes sy'n cyfiawnhau ei leoliad.  </w:t>
            </w:r>
            <w:r w:rsidRPr="003E40E8">
              <w:rPr>
                <w:rFonts w:ascii="Arial" w:hAnsi="Arial" w:cs="Arial"/>
                <w:color w:val="00B050"/>
                <w:sz w:val="22"/>
                <w:szCs w:val="22"/>
                <w:lang w:val="cy-GB"/>
              </w:rPr>
              <w:t xml:space="preserve">Ceir diffiniad o 'uniongyrchol gysylltiedig' yn yr eirfa. </w:t>
            </w:r>
            <w:r w:rsidRPr="003E40E8">
              <w:rPr>
                <w:rFonts w:ascii="Arial" w:hAnsi="Arial" w:cs="Arial"/>
                <w:color w:val="000000"/>
                <w:sz w:val="22"/>
                <w:szCs w:val="22"/>
                <w:lang w:val="cy-GB"/>
              </w:rPr>
              <w:t xml:space="preserve">Mae’r Cynllun yn cydnabod bod gan fentrau ar raddfa fach rôl hanfodol yn yr economi wledig a’u bod yn cyfrannu at gystadleurwydd a ffyniant lleol a chenedlaethol. Gall nifer o weithgareddau masnachol a gweithgynhyrchu ysgafn gael eu lleoli’n briodol mewn ardaloedd gwledig heb darfu mewn modd annerbyniol neu achosi unrhyw effeithiau niweidiol eraill. Yn hyn o beth, byddai datblygu busnesau bach yn mynd i’r afael ag unrhyw angen lleol am adeiladau cyflogaeth.  </w:t>
            </w:r>
          </w:p>
          <w:p w14:paraId="75F66F85" w14:textId="77777777" w:rsidR="00F9760C" w:rsidRPr="003E40E8" w:rsidRDefault="00F9760C" w:rsidP="00854042">
            <w:pPr>
              <w:pStyle w:val="ListParagraph"/>
              <w:shd w:val="clear" w:color="auto" w:fill="FFFFFF"/>
              <w:spacing w:line="360" w:lineRule="auto"/>
              <w:ind w:left="0" w:right="150"/>
              <w:rPr>
                <w:rFonts w:ascii="Arial" w:hAnsi="Arial" w:cs="Arial"/>
              </w:rPr>
            </w:pPr>
          </w:p>
        </w:tc>
        <w:tc>
          <w:tcPr>
            <w:tcW w:w="2268" w:type="dxa"/>
          </w:tcPr>
          <w:p w14:paraId="75F66F86" w14:textId="77777777" w:rsidR="00F9760C" w:rsidRPr="003E40E8" w:rsidRDefault="006B4FE5" w:rsidP="00AB65D8">
            <w:pPr>
              <w:rPr>
                <w:rFonts w:ascii="Arial" w:hAnsi="Arial" w:cs="Arial"/>
              </w:rPr>
            </w:pPr>
            <w:r w:rsidRPr="003E40E8">
              <w:rPr>
                <w:rFonts w:ascii="Arial" w:hAnsi="Arial" w:cs="Arial"/>
                <w:lang w:val="cy-GB"/>
              </w:rPr>
              <w:lastRenderedPageBreak/>
              <w:t>Yn amodol ar y newid a awgrymwyd, cytunir ar y newidiadau.</w:t>
            </w:r>
          </w:p>
          <w:p w14:paraId="75F66F87" w14:textId="77777777" w:rsidR="00F9760C" w:rsidRPr="003E40E8" w:rsidRDefault="00F9760C" w:rsidP="008173CE">
            <w:pPr>
              <w:rPr>
                <w:rFonts w:ascii="Arial" w:hAnsi="Arial" w:cs="Arial"/>
              </w:rPr>
            </w:pPr>
          </w:p>
        </w:tc>
      </w:tr>
      <w:tr w:rsidR="00BD0782" w14:paraId="75F66F95" w14:textId="77777777" w:rsidTr="00F9760C">
        <w:tc>
          <w:tcPr>
            <w:tcW w:w="1129" w:type="dxa"/>
          </w:tcPr>
          <w:p w14:paraId="75F66F89" w14:textId="77777777" w:rsidR="00F9760C" w:rsidRPr="003E40E8" w:rsidRDefault="006B4FE5" w:rsidP="004B17C9">
            <w:pPr>
              <w:spacing w:line="276" w:lineRule="auto"/>
              <w:rPr>
                <w:rFonts w:ascii="Arial" w:hAnsi="Arial" w:cs="Arial"/>
              </w:rPr>
            </w:pPr>
            <w:r w:rsidRPr="003E40E8">
              <w:rPr>
                <w:rFonts w:ascii="Arial" w:hAnsi="Arial" w:cs="Arial"/>
                <w:b/>
                <w:bCs/>
                <w:lang w:val="cy-GB"/>
              </w:rPr>
              <w:t>AP4/6</w:t>
            </w:r>
            <w:r w:rsidRPr="003E40E8">
              <w:rPr>
                <w:rFonts w:ascii="Arial" w:hAnsi="Arial" w:cs="Arial"/>
                <w:lang w:val="cy-GB"/>
              </w:rPr>
              <w:t xml:space="preserve"> </w:t>
            </w:r>
          </w:p>
        </w:tc>
        <w:tc>
          <w:tcPr>
            <w:tcW w:w="10348" w:type="dxa"/>
          </w:tcPr>
          <w:p w14:paraId="75F66F8A" w14:textId="77777777" w:rsidR="00F9760C" w:rsidRPr="003E40E8" w:rsidRDefault="006B4FE5" w:rsidP="00A57655">
            <w:pPr>
              <w:rPr>
                <w:rFonts w:ascii="Arial" w:hAnsi="Arial" w:cs="Arial"/>
                <w:bCs/>
              </w:rPr>
            </w:pPr>
            <w:r w:rsidRPr="003E40E8">
              <w:rPr>
                <w:rFonts w:ascii="Arial" w:hAnsi="Arial" w:cs="Arial"/>
                <w:bCs/>
                <w:lang w:val="cy-GB"/>
              </w:rPr>
              <w:t>Diwygio Polisi SP11 fel a ganlyn:</w:t>
            </w:r>
          </w:p>
          <w:p w14:paraId="75F66F8B" w14:textId="77777777" w:rsidR="00F9760C" w:rsidRPr="003E40E8" w:rsidRDefault="00F9760C" w:rsidP="00A57655">
            <w:pPr>
              <w:rPr>
                <w:rFonts w:ascii="Arial" w:hAnsi="Arial" w:cs="Arial"/>
                <w:b/>
                <w:color w:val="F1A983" w:themeColor="accent2" w:themeTint="99"/>
              </w:rPr>
            </w:pPr>
          </w:p>
          <w:p w14:paraId="75F66F8C" w14:textId="77777777" w:rsidR="00F9760C" w:rsidRPr="003E40E8" w:rsidRDefault="006B4FE5" w:rsidP="00A57655">
            <w:pPr>
              <w:rPr>
                <w:rFonts w:ascii="Arial" w:hAnsi="Arial" w:cs="Arial"/>
                <w:b/>
                <w:color w:val="F1A983" w:themeColor="accent2" w:themeTint="99"/>
              </w:rPr>
            </w:pPr>
            <w:r w:rsidRPr="003E40E8">
              <w:rPr>
                <w:rFonts w:ascii="Arial" w:hAnsi="Arial" w:cs="Arial"/>
                <w:b/>
                <w:bCs/>
                <w:color w:val="F1A983" w:themeColor="accent2" w:themeTint="99"/>
                <w:lang w:val="cy-GB"/>
              </w:rPr>
              <w:t>Polisi Strategol – SP 11:</w:t>
            </w:r>
            <w:r w:rsidRPr="003E40E8">
              <w:rPr>
                <w:rFonts w:ascii="Arial" w:hAnsi="Arial" w:cs="Arial"/>
                <w:color w:val="F1A983" w:themeColor="accent2" w:themeTint="99"/>
                <w:lang w:val="cy-GB"/>
              </w:rPr>
              <w:t xml:space="preserve"> </w:t>
            </w:r>
            <w:r w:rsidRPr="003E40E8">
              <w:rPr>
                <w:rFonts w:ascii="Arial" w:hAnsi="Arial" w:cs="Arial"/>
                <w:b/>
                <w:bCs/>
                <w:color w:val="F1A983" w:themeColor="accent2" w:themeTint="99"/>
                <w:lang w:val="cy-GB"/>
              </w:rPr>
              <w:t>Yr Economi Ymwelwyr</w:t>
            </w:r>
          </w:p>
          <w:p w14:paraId="75F66F8D" w14:textId="77777777" w:rsidR="00F9760C" w:rsidRPr="003E40E8" w:rsidRDefault="00F9760C" w:rsidP="00A57655">
            <w:pPr>
              <w:rPr>
                <w:rFonts w:ascii="Arial" w:hAnsi="Arial" w:cs="Arial"/>
                <w:b/>
                <w:bCs/>
              </w:rPr>
            </w:pPr>
          </w:p>
          <w:p w14:paraId="75F66F8E" w14:textId="77777777" w:rsidR="00F9760C" w:rsidRPr="003E40E8" w:rsidRDefault="006B4FE5" w:rsidP="00A57655">
            <w:pPr>
              <w:rPr>
                <w:rFonts w:ascii="Arial" w:hAnsi="Arial" w:cs="Arial"/>
                <w:b/>
                <w:bCs/>
              </w:rPr>
            </w:pPr>
            <w:r w:rsidRPr="003E40E8">
              <w:rPr>
                <w:rFonts w:ascii="Arial" w:hAnsi="Arial" w:cs="Arial"/>
                <w:b/>
                <w:bCs/>
                <w:lang w:val="cy-GB"/>
              </w:rPr>
              <w:t>Bydd cynigion ar gyfer datblygiadau sy’n gysylltiedig â’r economi twristiaeth ac ymwelwyr yn cael eu cefnogi lle maent:</w:t>
            </w:r>
          </w:p>
          <w:p w14:paraId="75F66F8F" w14:textId="77777777" w:rsidR="00F9760C" w:rsidRPr="003E40E8" w:rsidRDefault="006B4FE5" w:rsidP="00A57655">
            <w:pPr>
              <w:numPr>
                <w:ilvl w:val="0"/>
                <w:numId w:val="15"/>
              </w:numPr>
              <w:rPr>
                <w:rFonts w:ascii="Arial" w:hAnsi="Arial" w:cs="Arial"/>
                <w:b/>
                <w:bCs/>
              </w:rPr>
            </w:pPr>
            <w:r w:rsidRPr="003E40E8">
              <w:rPr>
                <w:rFonts w:ascii="Arial" w:hAnsi="Arial" w:cs="Arial"/>
                <w:b/>
                <w:bCs/>
                <w:lang w:val="cy-GB"/>
              </w:rPr>
              <w:t>yn arddangos egwyddorion dylunio a chreu lleoedd o ansawdd uchel;</w:t>
            </w:r>
          </w:p>
          <w:p w14:paraId="75F66F90" w14:textId="77777777" w:rsidR="00F9760C" w:rsidRPr="003E40E8" w:rsidRDefault="006B4FE5" w:rsidP="00A57655">
            <w:pPr>
              <w:numPr>
                <w:ilvl w:val="0"/>
                <w:numId w:val="15"/>
              </w:numPr>
              <w:rPr>
                <w:rFonts w:ascii="Arial" w:hAnsi="Arial" w:cs="Arial"/>
                <w:b/>
                <w:bCs/>
              </w:rPr>
            </w:pPr>
            <w:r w:rsidRPr="003E40E8">
              <w:rPr>
                <w:rFonts w:ascii="Arial" w:hAnsi="Arial" w:cs="Arial"/>
                <w:b/>
                <w:bCs/>
                <w:lang w:val="cy-GB"/>
              </w:rPr>
              <w:t>yn cyfrannu at warchod a gwella’r amgylchedd naturiol;</w:t>
            </w:r>
          </w:p>
          <w:p w14:paraId="75F66F91" w14:textId="77777777" w:rsidR="00F9760C" w:rsidRPr="003E40E8" w:rsidRDefault="006B4FE5" w:rsidP="00A57655">
            <w:pPr>
              <w:numPr>
                <w:ilvl w:val="0"/>
                <w:numId w:val="15"/>
              </w:numPr>
              <w:rPr>
                <w:rFonts w:ascii="Arial" w:hAnsi="Arial" w:cs="Arial"/>
                <w:b/>
                <w:bCs/>
              </w:rPr>
            </w:pPr>
            <w:r w:rsidRPr="003E40E8">
              <w:rPr>
                <w:rFonts w:ascii="Arial" w:hAnsi="Arial" w:cs="Arial"/>
                <w:b/>
                <w:bCs/>
                <w:lang w:val="cy-GB"/>
              </w:rPr>
              <w:t xml:space="preserve">yn ychwanegu gwerth i’n heconomi ymwelwyr, </w:t>
            </w:r>
            <w:r w:rsidRPr="003E40E8">
              <w:rPr>
                <w:rFonts w:ascii="Arial" w:hAnsi="Arial" w:cs="Arial"/>
                <w:b/>
                <w:bCs/>
                <w:color w:val="00B050"/>
                <w:lang w:val="cy-GB"/>
              </w:rPr>
              <w:t>ac</w:t>
            </w:r>
            <w:r w:rsidRPr="003E40E8">
              <w:rPr>
                <w:rFonts w:ascii="Arial" w:hAnsi="Arial" w:cs="Arial"/>
                <w:b/>
                <w:bCs/>
                <w:lang w:val="cy-GB"/>
              </w:rPr>
              <w:t>;</w:t>
            </w:r>
          </w:p>
          <w:p w14:paraId="75F66F92" w14:textId="77777777" w:rsidR="00F9760C" w:rsidRPr="003E40E8" w:rsidRDefault="006B4FE5" w:rsidP="00A57655">
            <w:pPr>
              <w:numPr>
                <w:ilvl w:val="0"/>
                <w:numId w:val="15"/>
              </w:numPr>
              <w:rPr>
                <w:rFonts w:ascii="Arial" w:hAnsi="Arial" w:cs="Arial"/>
                <w:b/>
                <w:bCs/>
              </w:rPr>
            </w:pPr>
            <w:r w:rsidRPr="003E40E8">
              <w:rPr>
                <w:rFonts w:ascii="Arial" w:hAnsi="Arial" w:cs="Arial"/>
                <w:b/>
                <w:bCs/>
                <w:lang w:val="cy-GB"/>
              </w:rPr>
              <w:t>mewn lleoliad cynaliadwy a phriodol.</w:t>
            </w:r>
          </w:p>
          <w:p w14:paraId="75F66F93" w14:textId="77777777" w:rsidR="00F9760C" w:rsidRPr="003E40E8" w:rsidRDefault="00F9760C" w:rsidP="008173CE">
            <w:pPr>
              <w:rPr>
                <w:rFonts w:ascii="Arial" w:hAnsi="Arial" w:cs="Arial"/>
              </w:rPr>
            </w:pPr>
          </w:p>
        </w:tc>
        <w:tc>
          <w:tcPr>
            <w:tcW w:w="2268" w:type="dxa"/>
          </w:tcPr>
          <w:p w14:paraId="75F66F94" w14:textId="77777777" w:rsidR="00F9760C" w:rsidRPr="003E40E8" w:rsidRDefault="006B4FE5" w:rsidP="008173CE">
            <w:pPr>
              <w:rPr>
                <w:rFonts w:ascii="Arial" w:hAnsi="Arial" w:cs="Arial"/>
              </w:rPr>
            </w:pPr>
            <w:r w:rsidRPr="003E40E8">
              <w:rPr>
                <w:rFonts w:ascii="Arial" w:hAnsi="Arial" w:cs="Arial"/>
                <w:lang w:val="cy-GB"/>
              </w:rPr>
              <w:t>Cytunir ar y newid.</w:t>
            </w:r>
          </w:p>
        </w:tc>
      </w:tr>
      <w:tr w:rsidR="00BD0782" w14:paraId="75F66FAB" w14:textId="77777777" w:rsidTr="00F9760C">
        <w:tc>
          <w:tcPr>
            <w:tcW w:w="1129" w:type="dxa"/>
          </w:tcPr>
          <w:p w14:paraId="75F66F96" w14:textId="77777777" w:rsidR="00F9760C" w:rsidRPr="003E40E8" w:rsidRDefault="006B4FE5" w:rsidP="004B17C9">
            <w:pPr>
              <w:spacing w:line="276" w:lineRule="auto"/>
              <w:rPr>
                <w:rFonts w:ascii="Arial" w:hAnsi="Arial" w:cs="Arial"/>
              </w:rPr>
            </w:pPr>
            <w:r w:rsidRPr="003E40E8">
              <w:rPr>
                <w:rFonts w:ascii="Arial" w:hAnsi="Arial" w:cs="Arial"/>
                <w:b/>
                <w:bCs/>
                <w:lang w:val="cy-GB"/>
              </w:rPr>
              <w:t>AP4/7</w:t>
            </w:r>
          </w:p>
        </w:tc>
        <w:tc>
          <w:tcPr>
            <w:tcW w:w="10348" w:type="dxa"/>
          </w:tcPr>
          <w:p w14:paraId="75F66F97" w14:textId="77777777" w:rsidR="00F9760C" w:rsidRPr="003E40E8" w:rsidRDefault="006B4FE5" w:rsidP="00637489">
            <w:pPr>
              <w:rPr>
                <w:rFonts w:ascii="Arial" w:hAnsi="Arial" w:cs="Arial"/>
                <w:bCs/>
              </w:rPr>
            </w:pPr>
            <w:r w:rsidRPr="003E40E8">
              <w:rPr>
                <w:rFonts w:ascii="Arial" w:hAnsi="Arial" w:cs="Arial"/>
                <w:bCs/>
                <w:lang w:val="cy-GB"/>
              </w:rPr>
              <w:t>Diwygio Polisi VE1 fel a ganlyn:</w:t>
            </w:r>
          </w:p>
          <w:p w14:paraId="75F66F98" w14:textId="77777777" w:rsidR="00F9760C" w:rsidRPr="003E40E8" w:rsidRDefault="00F9760C" w:rsidP="00637489">
            <w:pPr>
              <w:rPr>
                <w:rFonts w:ascii="Arial" w:hAnsi="Arial" w:cs="Arial"/>
                <w:b/>
                <w:color w:val="F1A983" w:themeColor="accent2" w:themeTint="99"/>
              </w:rPr>
            </w:pPr>
          </w:p>
          <w:p w14:paraId="75F66F99" w14:textId="77777777" w:rsidR="00F9760C" w:rsidRPr="003E40E8" w:rsidRDefault="006B4FE5" w:rsidP="00637489">
            <w:pPr>
              <w:rPr>
                <w:rFonts w:ascii="Arial" w:hAnsi="Arial" w:cs="Arial"/>
                <w:b/>
                <w:color w:val="F1A983" w:themeColor="accent2" w:themeTint="99"/>
              </w:rPr>
            </w:pPr>
            <w:r w:rsidRPr="003E40E8">
              <w:rPr>
                <w:rFonts w:ascii="Arial" w:hAnsi="Arial" w:cs="Arial"/>
                <w:b/>
                <w:bCs/>
                <w:color w:val="F1A983" w:themeColor="accent2" w:themeTint="99"/>
                <w:lang w:val="cy-GB"/>
              </w:rPr>
              <w:t>VE1: Atyniadau a Chyfleusterau Ymwelwyr</w:t>
            </w:r>
          </w:p>
          <w:p w14:paraId="75F66F9A" w14:textId="77777777" w:rsidR="00F9760C" w:rsidRPr="003E40E8" w:rsidRDefault="006B4FE5" w:rsidP="00F1014B">
            <w:pPr>
              <w:numPr>
                <w:ilvl w:val="0"/>
                <w:numId w:val="16"/>
              </w:numPr>
              <w:rPr>
                <w:rFonts w:ascii="Arial" w:hAnsi="Arial" w:cs="Arial"/>
                <w:b/>
                <w:bCs/>
              </w:rPr>
            </w:pPr>
            <w:r w:rsidRPr="003E40E8">
              <w:rPr>
                <w:rFonts w:ascii="Arial" w:hAnsi="Arial" w:cs="Arial"/>
                <w:b/>
                <w:bCs/>
                <w:lang w:val="cy-GB"/>
              </w:rPr>
              <w:t>Bydd cynigion ar gyfer atyniadau a chyfleusterau o ansawdd uchel ar gyfer ymwelwyr, gan gynnwys estyniadau priodol i gyfleusterau presennol, yn cael eu caniatáu lle maent wedi’u lleoli mewn, neu lle maent yn uniongyrchol gysylltiedig ag, anheddiad diffiniedig (Polisi SP3).</w:t>
            </w:r>
          </w:p>
          <w:p w14:paraId="75F66F9B" w14:textId="77777777" w:rsidR="00F9760C" w:rsidRPr="003E40E8" w:rsidRDefault="00F9760C" w:rsidP="00314B1B">
            <w:pPr>
              <w:ind w:left="720"/>
              <w:rPr>
                <w:rFonts w:ascii="Arial" w:hAnsi="Arial" w:cs="Arial"/>
                <w:b/>
                <w:bCs/>
              </w:rPr>
            </w:pPr>
          </w:p>
          <w:p w14:paraId="75F66F9C" w14:textId="0FE2FDF9" w:rsidR="00F9760C" w:rsidRPr="003E40E8" w:rsidRDefault="006B4FE5" w:rsidP="002E519C">
            <w:pPr>
              <w:numPr>
                <w:ilvl w:val="0"/>
                <w:numId w:val="16"/>
              </w:numPr>
              <w:rPr>
                <w:rFonts w:ascii="Arial" w:hAnsi="Arial" w:cs="Arial"/>
                <w:b/>
                <w:bCs/>
              </w:rPr>
            </w:pPr>
            <w:r w:rsidRPr="003E40E8">
              <w:rPr>
                <w:rFonts w:ascii="Arial" w:hAnsi="Arial" w:cs="Arial"/>
                <w:b/>
                <w:bCs/>
                <w:lang w:val="cy-GB"/>
              </w:rPr>
              <w:t xml:space="preserve">Bydd pob cynnig arall ar gyfer atyniadau a chyfleusterau ymwelwyr o ansawdd uchel nad </w:t>
            </w:r>
            <w:r w:rsidRPr="003E40E8">
              <w:rPr>
                <w:rFonts w:ascii="Arial" w:hAnsi="Arial" w:cs="Arial"/>
                <w:b/>
                <w:bCs/>
                <w:strike/>
                <w:color w:val="FF0000"/>
                <w:lang w:val="cy-GB"/>
              </w:rPr>
              <w:t xml:space="preserve">ystyriwyd o dan Bwynt 1 uchod </w:t>
            </w:r>
            <w:r w:rsidR="003C20ED" w:rsidRPr="004515ED">
              <w:rPr>
                <w:rFonts w:ascii="Arial" w:hAnsi="Arial" w:cs="Arial"/>
                <w:b/>
                <w:bCs/>
                <w:color w:val="00B050"/>
                <w:lang w:val="cy-GB"/>
              </w:rPr>
              <w:t xml:space="preserve">ydynt </w:t>
            </w:r>
            <w:r w:rsidRPr="003E40E8">
              <w:rPr>
                <w:rFonts w:ascii="Arial" w:hAnsi="Arial" w:cs="Arial"/>
                <w:b/>
                <w:bCs/>
                <w:color w:val="00B050"/>
                <w:lang w:val="cy-GB"/>
              </w:rPr>
              <w:t xml:space="preserve">wedi'u lleoli o fewn anheddiad diffiniedig, neu'n uniongyrchol gysylltiedig ag anheddiad diffiniedig (Polisi SP3) </w:t>
            </w:r>
            <w:r w:rsidRPr="003E40E8">
              <w:rPr>
                <w:rFonts w:ascii="Arial" w:hAnsi="Arial" w:cs="Arial"/>
                <w:b/>
                <w:bCs/>
                <w:lang w:val="cy-GB"/>
              </w:rPr>
              <w:t xml:space="preserve">yn cael eu caniatáu, lle </w:t>
            </w:r>
            <w:r w:rsidRPr="003E40E8">
              <w:rPr>
                <w:rFonts w:ascii="Arial" w:hAnsi="Arial" w:cs="Arial"/>
                <w:b/>
                <w:bCs/>
                <w:color w:val="0070C0"/>
                <w:highlight w:val="yellow"/>
                <w:lang w:val="cy-GB"/>
              </w:rPr>
              <w:t>gellir dangos bod y cynnig yn cyd-fynd â pholisi cynllunio cenedlaethol.</w:t>
            </w:r>
          </w:p>
          <w:p w14:paraId="75F66F9D" w14:textId="5E76A3AA" w:rsidR="00F9760C" w:rsidRPr="003E40E8" w:rsidRDefault="006B4FE5" w:rsidP="00A95F4B">
            <w:pPr>
              <w:pStyle w:val="ListParagraph"/>
              <w:numPr>
                <w:ilvl w:val="0"/>
                <w:numId w:val="32"/>
              </w:numPr>
              <w:rPr>
                <w:rFonts w:ascii="Arial" w:hAnsi="Arial" w:cs="Arial"/>
                <w:b/>
                <w:bCs/>
              </w:rPr>
            </w:pPr>
            <w:r w:rsidRPr="003E40E8">
              <w:rPr>
                <w:rFonts w:ascii="Arial" w:hAnsi="Arial" w:cs="Arial"/>
                <w:b/>
                <w:bCs/>
                <w:lang w:val="cy-GB"/>
              </w:rPr>
              <w:t xml:space="preserve">maent </w:t>
            </w:r>
            <w:r w:rsidRPr="0066316F">
              <w:rPr>
                <w:rFonts w:ascii="Arial" w:hAnsi="Arial" w:cs="Arial"/>
                <w:b/>
                <w:bCs/>
                <w:lang w:val="cy-GB"/>
              </w:rPr>
              <w:t xml:space="preserve">yn amlwg yn dibynnu </w:t>
            </w:r>
            <w:r w:rsidRPr="003E40E8">
              <w:rPr>
                <w:rFonts w:ascii="Arial" w:hAnsi="Arial" w:cs="Arial"/>
                <w:b/>
                <w:bCs/>
                <w:lang w:val="cy-GB"/>
              </w:rPr>
              <w:t>ar nodweddion penodol y safle / lleoliad</w:t>
            </w:r>
            <w:r w:rsidR="0066316F" w:rsidRPr="0066316F">
              <w:rPr>
                <w:rFonts w:ascii="Arial" w:hAnsi="Arial" w:cs="Arial"/>
                <w:b/>
                <w:bCs/>
                <w:lang w:val="cy-GB"/>
              </w:rPr>
              <w:t xml:space="preserve"> </w:t>
            </w:r>
            <w:r w:rsidRPr="0066316F">
              <w:rPr>
                <w:rFonts w:ascii="Arial" w:hAnsi="Arial" w:cs="Arial"/>
                <w:b/>
                <w:bCs/>
                <w:lang w:val="cy-GB"/>
              </w:rPr>
              <w:t xml:space="preserve">yng nghefn gwlad agored; </w:t>
            </w:r>
            <w:r w:rsidRPr="003E40E8">
              <w:rPr>
                <w:rFonts w:ascii="Arial" w:hAnsi="Arial" w:cs="Arial"/>
                <w:b/>
                <w:bCs/>
                <w:color w:val="00B050"/>
                <w:lang w:val="cy-GB"/>
              </w:rPr>
              <w:t xml:space="preserve">neu </w:t>
            </w:r>
          </w:p>
          <w:p w14:paraId="75F66F9E" w14:textId="3C29562E" w:rsidR="00F9760C" w:rsidRPr="003E40E8" w:rsidRDefault="006B4FE5" w:rsidP="003110AC">
            <w:pPr>
              <w:pStyle w:val="ListParagraph"/>
              <w:numPr>
                <w:ilvl w:val="0"/>
                <w:numId w:val="32"/>
              </w:numPr>
              <w:rPr>
                <w:rFonts w:ascii="Arial" w:hAnsi="Arial" w:cs="Arial"/>
                <w:b/>
                <w:bCs/>
              </w:rPr>
            </w:pPr>
            <w:r w:rsidRPr="003E40E8">
              <w:rPr>
                <w:rFonts w:ascii="Arial" w:hAnsi="Arial" w:cs="Arial"/>
                <w:b/>
                <w:bCs/>
                <w:strike/>
                <w:color w:val="FF0000"/>
                <w:lang w:val="cy-GB"/>
              </w:rPr>
              <w:t>Dylai cynigion</w:t>
            </w:r>
            <w:r w:rsidR="00FA087D">
              <w:rPr>
                <w:rFonts w:ascii="Arial" w:hAnsi="Arial" w:cs="Arial"/>
                <w:b/>
                <w:bCs/>
                <w:strike/>
                <w:color w:val="FF0000"/>
                <w:lang w:val="cy-GB"/>
              </w:rPr>
              <w:t xml:space="preserve"> ddangos</w:t>
            </w:r>
            <w:r w:rsidRPr="003E40E8">
              <w:rPr>
                <w:rFonts w:ascii="Arial" w:hAnsi="Arial" w:cs="Arial"/>
                <w:bCs/>
                <w:color w:val="FF0000"/>
                <w:lang w:val="cy-GB"/>
              </w:rPr>
              <w:t xml:space="preserve"> </w:t>
            </w:r>
            <w:r w:rsidRPr="003E40E8">
              <w:rPr>
                <w:rFonts w:ascii="Arial" w:hAnsi="Arial" w:cs="Arial"/>
                <w:b/>
                <w:bCs/>
                <w:color w:val="00B050"/>
                <w:lang w:val="cy-GB"/>
              </w:rPr>
              <w:t xml:space="preserve">Dangoswyd </w:t>
            </w:r>
            <w:r w:rsidRPr="003E40E8">
              <w:rPr>
                <w:rFonts w:ascii="Arial" w:hAnsi="Arial" w:cs="Arial"/>
                <w:b/>
                <w:bCs/>
                <w:lang w:val="cy-GB"/>
              </w:rPr>
              <w:t>bod</w:t>
            </w:r>
            <w:r w:rsidR="00FA087D">
              <w:rPr>
                <w:rFonts w:ascii="Arial" w:hAnsi="Arial" w:cs="Arial"/>
                <w:b/>
                <w:bCs/>
                <w:lang w:val="cy-GB"/>
              </w:rPr>
              <w:t xml:space="preserve"> </w:t>
            </w:r>
            <w:r w:rsidRPr="003E40E8">
              <w:rPr>
                <w:rFonts w:ascii="Arial" w:hAnsi="Arial" w:cs="Arial"/>
                <w:b/>
                <w:bCs/>
                <w:lang w:val="cy-GB"/>
              </w:rPr>
              <w:t xml:space="preserve">y dull dilyniannol canlynol wedi'i gynnal </w:t>
            </w:r>
            <w:r w:rsidRPr="003E40E8">
              <w:rPr>
                <w:rFonts w:ascii="Arial" w:hAnsi="Arial" w:cs="Arial"/>
                <w:b/>
                <w:bCs/>
                <w:strike/>
                <w:color w:val="FF0000"/>
                <w:lang w:val="cy-GB"/>
              </w:rPr>
              <w:t>lle</w:t>
            </w:r>
            <w:r w:rsidRPr="003E40E8">
              <w:rPr>
                <w:rFonts w:ascii="Arial" w:hAnsi="Arial" w:cs="Arial"/>
                <w:bCs/>
                <w:lang w:val="cy-GB"/>
              </w:rPr>
              <w:t xml:space="preserve"> </w:t>
            </w:r>
          </w:p>
          <w:p w14:paraId="75F66F9F" w14:textId="77777777" w:rsidR="00F9760C" w:rsidRPr="003E40E8" w:rsidRDefault="006B4FE5" w:rsidP="003110AC">
            <w:pPr>
              <w:pStyle w:val="ListParagraph"/>
              <w:numPr>
                <w:ilvl w:val="0"/>
                <w:numId w:val="33"/>
              </w:numPr>
              <w:rPr>
                <w:rFonts w:ascii="Arial" w:hAnsi="Arial" w:cs="Arial"/>
                <w:b/>
                <w:bCs/>
              </w:rPr>
            </w:pPr>
            <w:r w:rsidRPr="003E40E8">
              <w:rPr>
                <w:rFonts w:ascii="Arial" w:hAnsi="Arial" w:cs="Arial"/>
                <w:b/>
                <w:bCs/>
                <w:lang w:val="cy-GB"/>
              </w:rPr>
              <w:t xml:space="preserve">ystyriwyd addasu ac ailddefnyddio adeilad presennol </w:t>
            </w:r>
            <w:r w:rsidRPr="003E40E8">
              <w:rPr>
                <w:rFonts w:ascii="Arial" w:hAnsi="Arial" w:cs="Arial"/>
                <w:b/>
                <w:bCs/>
                <w:strike/>
                <w:color w:val="FF0000"/>
                <w:lang w:val="cy-GB"/>
              </w:rPr>
              <w:t>yn y lle cyntaf</w:t>
            </w:r>
            <w:r w:rsidRPr="003E40E8">
              <w:rPr>
                <w:rFonts w:ascii="Arial" w:hAnsi="Arial" w:cs="Arial"/>
                <w:b/>
                <w:bCs/>
                <w:lang w:val="cy-GB"/>
              </w:rPr>
              <w:t xml:space="preserve">; </w:t>
            </w:r>
          </w:p>
          <w:p w14:paraId="75F66FA0" w14:textId="77777777" w:rsidR="00F9760C" w:rsidRPr="003E40E8" w:rsidRDefault="006B4FE5" w:rsidP="003110AC">
            <w:pPr>
              <w:pStyle w:val="ListParagraph"/>
              <w:numPr>
                <w:ilvl w:val="0"/>
                <w:numId w:val="33"/>
              </w:numPr>
              <w:rPr>
                <w:rFonts w:ascii="Arial" w:hAnsi="Arial" w:cs="Arial"/>
                <w:b/>
                <w:bCs/>
              </w:rPr>
            </w:pPr>
            <w:r w:rsidRPr="003E40E8">
              <w:rPr>
                <w:rFonts w:ascii="Arial" w:hAnsi="Arial" w:cs="Arial"/>
                <w:b/>
                <w:bCs/>
                <w:strike/>
                <w:color w:val="FF0000"/>
                <w:lang w:val="cy-GB"/>
              </w:rPr>
              <w:t>yna</w:t>
            </w:r>
            <w:r w:rsidRPr="003E40E8">
              <w:rPr>
                <w:rFonts w:ascii="Arial" w:hAnsi="Arial" w:cs="Arial"/>
                <w:b/>
                <w:bCs/>
                <w:lang w:val="cy-GB"/>
              </w:rPr>
              <w:t xml:space="preserve"> tir a ddatblygwyd o’r blaen; </w:t>
            </w:r>
          </w:p>
          <w:p w14:paraId="75F66FA1" w14:textId="5E2C0BC5" w:rsidR="00F9760C" w:rsidRPr="003E40E8" w:rsidRDefault="006B4FE5" w:rsidP="003110AC">
            <w:pPr>
              <w:pStyle w:val="ListParagraph"/>
              <w:numPr>
                <w:ilvl w:val="0"/>
                <w:numId w:val="33"/>
              </w:numPr>
              <w:rPr>
                <w:rFonts w:ascii="Arial" w:hAnsi="Arial" w:cs="Arial"/>
                <w:b/>
                <w:bCs/>
              </w:rPr>
            </w:pPr>
            <w:r w:rsidRPr="003E40E8">
              <w:rPr>
                <w:rFonts w:ascii="Arial" w:hAnsi="Arial" w:cs="Arial"/>
                <w:b/>
                <w:bCs/>
                <w:strike/>
                <w:color w:val="FF0000"/>
                <w:lang w:val="cy-GB"/>
              </w:rPr>
              <w:t>yna</w:t>
            </w:r>
            <w:r w:rsidRPr="003E40E8">
              <w:rPr>
                <w:rFonts w:ascii="Arial" w:hAnsi="Arial" w:cs="Arial"/>
                <w:b/>
                <w:bCs/>
                <w:lang w:val="cy-GB"/>
              </w:rPr>
              <w:t xml:space="preserve"> lleoliad maes glas.</w:t>
            </w:r>
            <w:r w:rsidR="00FA087D">
              <w:rPr>
                <w:rFonts w:ascii="Arial" w:hAnsi="Arial" w:cs="Arial"/>
                <w:b/>
                <w:bCs/>
                <w:lang w:val="cy-GB"/>
              </w:rPr>
              <w:t xml:space="preserve"> </w:t>
            </w:r>
          </w:p>
          <w:p w14:paraId="75F66FA2" w14:textId="77777777" w:rsidR="00F9760C" w:rsidRPr="003E40E8" w:rsidRDefault="00F9760C" w:rsidP="00093395">
            <w:pPr>
              <w:pStyle w:val="ListParagraph"/>
              <w:ind w:left="2160"/>
              <w:rPr>
                <w:rFonts w:ascii="Arial" w:hAnsi="Arial" w:cs="Arial"/>
                <w:b/>
                <w:bCs/>
              </w:rPr>
            </w:pPr>
          </w:p>
          <w:p w14:paraId="75F66FA3" w14:textId="77777777" w:rsidR="00F9760C" w:rsidRPr="003E40E8" w:rsidRDefault="006B4FE5" w:rsidP="00637489">
            <w:pPr>
              <w:rPr>
                <w:rFonts w:ascii="Arial" w:hAnsi="Arial" w:cs="Arial"/>
                <w:b/>
                <w:bCs/>
              </w:rPr>
            </w:pPr>
            <w:r w:rsidRPr="003E40E8">
              <w:rPr>
                <w:rFonts w:ascii="Arial" w:hAnsi="Arial" w:cs="Arial"/>
                <w:b/>
                <w:bCs/>
                <w:lang w:val="cy-GB"/>
              </w:rPr>
              <w:t xml:space="preserve">Dylai’r holl gynigion adlewyrchu a pharchu rôl a swyddogaeth yr ardal, yn ogystal â'i hymdeimlad o le, yn anad dim o ran graddfa, math, cymeriad, dyluniad, cynllun ac ymddangosiad. </w:t>
            </w:r>
          </w:p>
          <w:p w14:paraId="75F66FA4" w14:textId="77777777" w:rsidR="00F9760C" w:rsidRPr="003E40E8" w:rsidRDefault="00F9760C" w:rsidP="00637489">
            <w:pPr>
              <w:rPr>
                <w:rFonts w:ascii="Arial" w:hAnsi="Arial" w:cs="Arial"/>
                <w:b/>
                <w:bCs/>
              </w:rPr>
            </w:pPr>
          </w:p>
          <w:p w14:paraId="75F66FA5" w14:textId="77777777" w:rsidR="00F9760C" w:rsidRPr="003E40E8" w:rsidRDefault="006B4FE5" w:rsidP="00637489">
            <w:pPr>
              <w:rPr>
                <w:rFonts w:ascii="Arial" w:hAnsi="Arial" w:cs="Arial"/>
                <w:b/>
                <w:bCs/>
              </w:rPr>
            </w:pPr>
            <w:r w:rsidRPr="003E40E8">
              <w:rPr>
                <w:rFonts w:ascii="Arial" w:hAnsi="Arial" w:cs="Arial"/>
                <w:b/>
                <w:bCs/>
                <w:strike/>
                <w:color w:val="FF0000"/>
                <w:lang w:val="cy-GB"/>
              </w:rPr>
              <w:t xml:space="preserve">Lle y bo’n briodol, </w:t>
            </w:r>
            <w:r w:rsidRPr="003E40E8">
              <w:rPr>
                <w:rFonts w:ascii="Arial" w:hAnsi="Arial" w:cs="Arial"/>
                <w:b/>
                <w:bCs/>
                <w:lang w:val="cy-GB"/>
              </w:rPr>
              <w:t xml:space="preserve"> </w:t>
            </w:r>
            <w:r w:rsidRPr="003E40E8">
              <w:rPr>
                <w:rFonts w:ascii="Arial" w:hAnsi="Arial" w:cs="Arial"/>
                <w:b/>
                <w:bCs/>
                <w:strike/>
                <w:color w:val="FF0000"/>
                <w:lang w:val="cy-GB"/>
              </w:rPr>
              <w:t xml:space="preserve">d </w:t>
            </w:r>
            <w:r w:rsidRPr="003E40E8">
              <w:rPr>
                <w:rFonts w:ascii="Arial" w:hAnsi="Arial" w:cs="Arial"/>
                <w:b/>
                <w:bCs/>
                <w:color w:val="00B050"/>
                <w:lang w:val="cy-GB"/>
              </w:rPr>
              <w:t>D</w:t>
            </w:r>
            <w:r w:rsidRPr="003E40E8">
              <w:rPr>
                <w:rFonts w:ascii="Arial" w:hAnsi="Arial" w:cs="Arial"/>
                <w:b/>
                <w:bCs/>
                <w:lang w:val="cy-GB"/>
              </w:rPr>
              <w:t>ylai cynigion fod yn hygyrch gan ddefnyddio amryw ddulliau trafnidiaeth - yn enwedig dulliau trafnidiaeth cynaliadwy – megis cerdded, beicio a thrafnidiaeth gyhoeddus.</w:t>
            </w:r>
          </w:p>
          <w:p w14:paraId="75F66FA6" w14:textId="77777777" w:rsidR="00F9760C" w:rsidRPr="003E40E8" w:rsidRDefault="00F9760C" w:rsidP="008173CE">
            <w:pPr>
              <w:rPr>
                <w:rFonts w:ascii="Arial" w:hAnsi="Arial" w:cs="Arial"/>
              </w:rPr>
            </w:pPr>
          </w:p>
          <w:p w14:paraId="75F66FA7" w14:textId="77777777" w:rsidR="00F9760C" w:rsidRPr="003E40E8" w:rsidRDefault="00F9760C" w:rsidP="008173CE">
            <w:pPr>
              <w:rPr>
                <w:rFonts w:ascii="Arial" w:hAnsi="Arial" w:cs="Arial"/>
              </w:rPr>
            </w:pPr>
          </w:p>
        </w:tc>
        <w:tc>
          <w:tcPr>
            <w:tcW w:w="2268" w:type="dxa"/>
          </w:tcPr>
          <w:p w14:paraId="75F66FA8" w14:textId="77777777" w:rsidR="00F9760C" w:rsidRPr="003E40E8" w:rsidRDefault="006B4FE5" w:rsidP="005E3E39">
            <w:pPr>
              <w:rPr>
                <w:rFonts w:ascii="Arial" w:hAnsi="Arial" w:cs="Arial"/>
              </w:rPr>
            </w:pPr>
            <w:r w:rsidRPr="003E40E8">
              <w:rPr>
                <w:rFonts w:ascii="Arial" w:hAnsi="Arial" w:cs="Arial"/>
                <w:lang w:val="cy-GB"/>
              </w:rPr>
              <w:lastRenderedPageBreak/>
              <w:t>Yn amodol ar y newid a awgrymwyd, cytunir ar y newid.</w:t>
            </w:r>
          </w:p>
          <w:p w14:paraId="75F66FA9" w14:textId="77777777" w:rsidR="00F9760C" w:rsidRPr="003E40E8" w:rsidRDefault="00F9760C" w:rsidP="005E3E39">
            <w:pPr>
              <w:rPr>
                <w:rFonts w:ascii="Arial" w:hAnsi="Arial" w:cs="Arial"/>
              </w:rPr>
            </w:pPr>
          </w:p>
          <w:p w14:paraId="75F66FAA" w14:textId="77777777" w:rsidR="00F9760C" w:rsidRPr="003E40E8" w:rsidRDefault="00F9760C" w:rsidP="002011A0">
            <w:pPr>
              <w:rPr>
                <w:rFonts w:ascii="Arial" w:hAnsi="Arial" w:cs="Arial"/>
              </w:rPr>
            </w:pPr>
          </w:p>
        </w:tc>
      </w:tr>
      <w:tr w:rsidR="00BD0782" w14:paraId="75F66FB9" w14:textId="77777777" w:rsidTr="00F9760C">
        <w:tc>
          <w:tcPr>
            <w:tcW w:w="1129" w:type="dxa"/>
          </w:tcPr>
          <w:p w14:paraId="75F66FAC" w14:textId="77777777" w:rsidR="00F9760C" w:rsidRPr="003E40E8" w:rsidRDefault="006B4FE5" w:rsidP="004B17C9">
            <w:pPr>
              <w:spacing w:line="276" w:lineRule="auto"/>
              <w:rPr>
                <w:rFonts w:ascii="Arial" w:hAnsi="Arial" w:cs="Arial"/>
              </w:rPr>
            </w:pPr>
            <w:r w:rsidRPr="003E40E8">
              <w:rPr>
                <w:rFonts w:ascii="Arial" w:hAnsi="Arial" w:cs="Arial"/>
                <w:b/>
                <w:bCs/>
                <w:lang w:val="cy-GB"/>
              </w:rPr>
              <w:t>AP4/8</w:t>
            </w:r>
          </w:p>
        </w:tc>
        <w:tc>
          <w:tcPr>
            <w:tcW w:w="10348" w:type="dxa"/>
          </w:tcPr>
          <w:p w14:paraId="75F66FAD" w14:textId="77777777" w:rsidR="00F9760C" w:rsidRPr="003E40E8" w:rsidRDefault="006B4FE5" w:rsidP="00C23B90">
            <w:pPr>
              <w:rPr>
                <w:rFonts w:ascii="Arial" w:hAnsi="Arial" w:cs="Arial"/>
                <w:bCs/>
              </w:rPr>
            </w:pPr>
            <w:r w:rsidRPr="003E40E8">
              <w:rPr>
                <w:rFonts w:ascii="Arial" w:hAnsi="Arial" w:cs="Arial"/>
                <w:bCs/>
                <w:lang w:val="cy-GB"/>
              </w:rPr>
              <w:t>Diwygio Polisi VE2 fel a ganlyn:</w:t>
            </w:r>
          </w:p>
          <w:p w14:paraId="75F66FAE" w14:textId="77777777" w:rsidR="00F9760C" w:rsidRPr="003E40E8" w:rsidRDefault="00F9760C" w:rsidP="00C23B90">
            <w:pPr>
              <w:rPr>
                <w:rFonts w:ascii="Arial" w:hAnsi="Arial" w:cs="Arial"/>
                <w:b/>
                <w:color w:val="F1A983" w:themeColor="accent2" w:themeTint="99"/>
              </w:rPr>
            </w:pPr>
          </w:p>
          <w:p w14:paraId="75F66FAF" w14:textId="77777777" w:rsidR="00F9760C" w:rsidRPr="003E40E8" w:rsidRDefault="006B4FE5" w:rsidP="00C23B90">
            <w:pPr>
              <w:rPr>
                <w:rFonts w:ascii="Arial" w:hAnsi="Arial" w:cs="Arial"/>
                <w:b/>
                <w:color w:val="F1A983" w:themeColor="accent2" w:themeTint="99"/>
              </w:rPr>
            </w:pPr>
            <w:r w:rsidRPr="003E40E8">
              <w:rPr>
                <w:rFonts w:ascii="Arial" w:hAnsi="Arial" w:cs="Arial"/>
                <w:b/>
                <w:bCs/>
                <w:color w:val="F1A983" w:themeColor="accent2" w:themeTint="99"/>
                <w:lang w:val="cy-GB"/>
              </w:rPr>
              <w:t xml:space="preserve">VE2: Llety Gwyliau </w:t>
            </w:r>
          </w:p>
          <w:p w14:paraId="75F66FB0" w14:textId="77777777" w:rsidR="00F9760C" w:rsidRPr="003E40E8" w:rsidRDefault="00F9760C" w:rsidP="00600C2B">
            <w:pPr>
              <w:rPr>
                <w:rFonts w:ascii="Arial" w:hAnsi="Arial" w:cs="Arial"/>
                <w:b/>
                <w:bCs/>
              </w:rPr>
            </w:pPr>
          </w:p>
          <w:p w14:paraId="75F66FB1" w14:textId="77777777" w:rsidR="00F9760C" w:rsidRPr="00FA087D" w:rsidRDefault="006B4FE5" w:rsidP="00594889">
            <w:pPr>
              <w:ind w:left="383" w:hanging="383"/>
              <w:rPr>
                <w:rFonts w:ascii="Arial" w:hAnsi="Arial" w:cs="Arial"/>
                <w:b/>
                <w:bCs/>
                <w:color w:val="000000" w:themeColor="text1"/>
              </w:rPr>
            </w:pPr>
            <w:r w:rsidRPr="003E40E8">
              <w:rPr>
                <w:rFonts w:ascii="Arial" w:hAnsi="Arial" w:cs="Arial"/>
                <w:b/>
                <w:bCs/>
                <w:strike/>
                <w:color w:val="FF0000"/>
                <w:lang w:val="cy-GB"/>
              </w:rPr>
              <w:t>1.</w:t>
            </w:r>
            <w:r w:rsidRPr="003E40E8">
              <w:rPr>
                <w:rFonts w:ascii="Arial" w:hAnsi="Arial" w:cs="Arial"/>
                <w:b/>
                <w:bCs/>
                <w:lang w:val="cy-GB"/>
              </w:rPr>
              <w:t xml:space="preserve">  </w:t>
            </w:r>
            <w:r w:rsidRPr="003E40E8">
              <w:rPr>
                <w:rFonts w:ascii="Arial" w:hAnsi="Arial" w:cs="Arial"/>
                <w:b/>
                <w:bCs/>
                <w:color w:val="00B050"/>
                <w:lang w:val="cy-GB"/>
              </w:rPr>
              <w:t xml:space="preserve">a) </w:t>
            </w:r>
            <w:r w:rsidRPr="003E40E8">
              <w:rPr>
                <w:rFonts w:ascii="Arial" w:hAnsi="Arial" w:cs="Arial"/>
                <w:b/>
                <w:bCs/>
                <w:lang w:val="cy-GB"/>
              </w:rPr>
              <w:t xml:space="preserve">Bydd cynigion ar gyfer llety â gwasanaeth </w:t>
            </w:r>
            <w:r w:rsidRPr="00FA087D">
              <w:rPr>
                <w:rFonts w:ascii="Arial" w:hAnsi="Arial" w:cs="Arial"/>
                <w:b/>
                <w:bCs/>
                <w:color w:val="00B050"/>
                <w:lang w:val="cy-GB"/>
              </w:rPr>
              <w:t xml:space="preserve">a llety hunanarlwyo </w:t>
            </w:r>
            <w:r w:rsidRPr="003E40E8">
              <w:rPr>
                <w:rFonts w:ascii="Arial" w:hAnsi="Arial" w:cs="Arial"/>
                <w:b/>
                <w:bCs/>
                <w:lang w:val="cy-GB"/>
              </w:rPr>
              <w:t xml:space="preserve">o ansawdd uchel, gan gynnwys estyniadau priodol i lety presennol, yn cael eu </w:t>
            </w:r>
            <w:r w:rsidRPr="00FA087D">
              <w:rPr>
                <w:rFonts w:ascii="Arial" w:hAnsi="Arial" w:cs="Arial"/>
                <w:b/>
                <w:bCs/>
                <w:color w:val="000000" w:themeColor="text1"/>
                <w:lang w:val="cy-GB"/>
              </w:rPr>
              <w:t>caniatáu lle maent wedi’u lleoli o fewn, neu lle maent yn uniongyrchol gysylltiedig ag, anheddiad diffiniedig (Polisi SP3).</w:t>
            </w:r>
            <w:r w:rsidRPr="00FA087D">
              <w:rPr>
                <w:rFonts w:ascii="Arial" w:hAnsi="Arial" w:cs="Arial"/>
                <w:bCs/>
                <w:color w:val="000000" w:themeColor="text1"/>
                <w:lang w:val="cy-GB"/>
              </w:rPr>
              <w:t xml:space="preserve"> </w:t>
            </w:r>
          </w:p>
          <w:p w14:paraId="75F66FB2" w14:textId="77777777" w:rsidR="00F9760C" w:rsidRPr="003E40E8" w:rsidRDefault="00F9760C" w:rsidP="00594889">
            <w:pPr>
              <w:rPr>
                <w:rFonts w:ascii="Arial" w:hAnsi="Arial" w:cs="Arial"/>
                <w:b/>
                <w:bCs/>
              </w:rPr>
            </w:pPr>
          </w:p>
          <w:p w14:paraId="75F66FB3" w14:textId="7226909C" w:rsidR="00F9760C" w:rsidRPr="00FA087D" w:rsidRDefault="006B4FE5" w:rsidP="00594889">
            <w:pPr>
              <w:ind w:left="383" w:hanging="425"/>
              <w:rPr>
                <w:rFonts w:ascii="Arial" w:hAnsi="Arial" w:cs="Arial"/>
                <w:b/>
                <w:bCs/>
              </w:rPr>
            </w:pPr>
            <w:r w:rsidRPr="003E40E8">
              <w:rPr>
                <w:rFonts w:ascii="Arial" w:hAnsi="Arial" w:cs="Arial"/>
                <w:b/>
                <w:bCs/>
                <w:strike/>
                <w:color w:val="FF0000"/>
                <w:lang w:val="cy-GB"/>
              </w:rPr>
              <w:lastRenderedPageBreak/>
              <w:t>2.</w:t>
            </w:r>
            <w:r w:rsidRPr="003E40E8">
              <w:rPr>
                <w:rFonts w:ascii="Arial" w:hAnsi="Arial" w:cs="Arial"/>
                <w:b/>
                <w:bCs/>
                <w:color w:val="FF0000"/>
                <w:lang w:val="cy-GB"/>
              </w:rPr>
              <w:t xml:space="preserve">  </w:t>
            </w:r>
            <w:r w:rsidRPr="003E40E8">
              <w:rPr>
                <w:rFonts w:ascii="Arial" w:hAnsi="Arial" w:cs="Arial"/>
                <w:b/>
                <w:bCs/>
                <w:color w:val="00B050"/>
                <w:lang w:val="cy-GB"/>
              </w:rPr>
              <w:t xml:space="preserve">b) </w:t>
            </w:r>
            <w:r w:rsidRPr="003E40E8">
              <w:rPr>
                <w:rFonts w:ascii="Arial" w:hAnsi="Arial" w:cs="Arial"/>
                <w:b/>
                <w:bCs/>
                <w:lang w:val="cy-GB"/>
              </w:rPr>
              <w:t xml:space="preserve">Bydd </w:t>
            </w:r>
            <w:r w:rsidR="00FA087D">
              <w:rPr>
                <w:rFonts w:ascii="Arial" w:hAnsi="Arial" w:cs="Arial"/>
                <w:b/>
                <w:bCs/>
                <w:lang w:val="cy-GB"/>
              </w:rPr>
              <w:t>c</w:t>
            </w:r>
            <w:r w:rsidRPr="003E40E8">
              <w:rPr>
                <w:rFonts w:ascii="Arial" w:hAnsi="Arial" w:cs="Arial"/>
                <w:b/>
                <w:bCs/>
                <w:lang w:val="cy-GB"/>
              </w:rPr>
              <w:t xml:space="preserve">ynigion ar gyfer </w:t>
            </w:r>
            <w:r w:rsidRPr="00FA087D">
              <w:rPr>
                <w:rFonts w:ascii="Arial" w:hAnsi="Arial" w:cs="Arial"/>
                <w:b/>
                <w:bCs/>
                <w:lang w:val="cy-GB"/>
              </w:rPr>
              <w:t xml:space="preserve">llety â gwasanaeth a llety hunanarlwyo </w:t>
            </w:r>
            <w:r w:rsidRPr="00FA087D">
              <w:rPr>
                <w:rFonts w:ascii="Arial" w:hAnsi="Arial" w:cs="Arial"/>
                <w:b/>
                <w:bCs/>
                <w:color w:val="00B050"/>
                <w:lang w:val="cy-GB"/>
              </w:rPr>
              <w:t xml:space="preserve">o ansawdd uchel </w:t>
            </w:r>
            <w:r w:rsidRPr="00FA087D">
              <w:rPr>
                <w:rFonts w:ascii="Arial" w:hAnsi="Arial" w:cs="Arial"/>
                <w:b/>
                <w:bCs/>
                <w:lang w:val="cy-GB"/>
              </w:rPr>
              <w:t xml:space="preserve">sydd wedi’u lleoli y tu allan </w:t>
            </w:r>
            <w:r w:rsidRPr="00FA087D">
              <w:rPr>
                <w:rFonts w:ascii="Arial" w:hAnsi="Arial" w:cs="Arial"/>
                <w:b/>
                <w:bCs/>
                <w:strike/>
                <w:color w:val="FF0000"/>
                <w:lang w:val="cy-GB"/>
              </w:rPr>
              <w:t>i’r lleoliadau uchod</w:t>
            </w:r>
            <w:r w:rsidRPr="00FA087D">
              <w:rPr>
                <w:rFonts w:ascii="Arial" w:hAnsi="Arial" w:cs="Arial"/>
                <w:b/>
                <w:bCs/>
                <w:color w:val="FF0000"/>
                <w:lang w:val="cy-GB"/>
              </w:rPr>
              <w:t xml:space="preserve"> </w:t>
            </w:r>
            <w:r w:rsidR="00FA087D" w:rsidRPr="00FA087D">
              <w:rPr>
                <w:rFonts w:ascii="Arial" w:hAnsi="Arial" w:cs="Arial"/>
                <w:b/>
                <w:bCs/>
                <w:color w:val="0070C0"/>
                <w:highlight w:val="yellow"/>
                <w:lang w:val="cy-GB"/>
              </w:rPr>
              <w:t>i anheddiad diffiniedig</w:t>
            </w:r>
            <w:r w:rsidR="00FA087D" w:rsidRPr="00FA087D">
              <w:rPr>
                <w:rFonts w:ascii="Arial" w:hAnsi="Arial" w:cs="Arial"/>
                <w:b/>
                <w:bCs/>
                <w:color w:val="0070C0"/>
                <w:lang w:val="cy-GB"/>
              </w:rPr>
              <w:t xml:space="preserve"> </w:t>
            </w:r>
            <w:r w:rsidRPr="00FA087D">
              <w:rPr>
                <w:rFonts w:ascii="Arial" w:hAnsi="Arial" w:cs="Arial"/>
                <w:b/>
                <w:bCs/>
                <w:color w:val="00B050"/>
                <w:lang w:val="cy-GB"/>
              </w:rPr>
              <w:t xml:space="preserve">neu nad ydynt yn uniongyrchol gysylltiedig ag anheddiad diffiniedig (Polisi SP3) </w:t>
            </w:r>
            <w:r w:rsidRPr="00FA087D">
              <w:rPr>
                <w:rFonts w:ascii="Arial" w:hAnsi="Arial" w:cs="Arial"/>
                <w:b/>
                <w:bCs/>
                <w:lang w:val="cy-GB"/>
              </w:rPr>
              <w:t xml:space="preserve">yn cael eu caniatáu dim ond lle maent yn cynnwys ailddefnyddio ac addasu (gan gynnwys trosi) adeiladau presennol ar y cyd â </w:t>
            </w:r>
            <w:r w:rsidR="00FA087D" w:rsidRPr="00FA087D">
              <w:rPr>
                <w:rFonts w:ascii="Arial" w:hAnsi="Arial" w:cs="Arial"/>
                <w:b/>
                <w:bCs/>
                <w:highlight w:val="yellow"/>
                <w:lang w:val="cy-GB"/>
              </w:rPr>
              <w:t>p</w:t>
            </w:r>
            <w:r w:rsidRPr="00FA087D">
              <w:rPr>
                <w:rFonts w:ascii="Arial" w:hAnsi="Arial" w:cs="Arial"/>
                <w:b/>
                <w:bCs/>
                <w:color w:val="0070C0"/>
                <w:highlight w:val="yellow"/>
                <w:lang w:val="cy-GB"/>
              </w:rPr>
              <w:t>P</w:t>
            </w:r>
            <w:r w:rsidRPr="00FA087D">
              <w:rPr>
                <w:rFonts w:ascii="Arial" w:hAnsi="Arial" w:cs="Arial"/>
                <w:b/>
                <w:bCs/>
                <w:lang w:val="cy-GB"/>
              </w:rPr>
              <w:t xml:space="preserve">holisi </w:t>
            </w:r>
            <w:r w:rsidRPr="00FA087D">
              <w:rPr>
                <w:rFonts w:ascii="Arial" w:hAnsi="Arial" w:cs="Arial"/>
                <w:b/>
                <w:bCs/>
                <w:strike/>
                <w:color w:val="FF0000"/>
                <w:lang w:val="cy-GB"/>
              </w:rPr>
              <w:t>RD4</w:t>
            </w:r>
            <w:r w:rsidR="00FA087D" w:rsidRPr="00FA087D">
              <w:rPr>
                <w:rFonts w:ascii="Arial" w:hAnsi="Arial" w:cs="Arial"/>
                <w:b/>
                <w:bCs/>
                <w:strike/>
                <w:color w:val="FF0000"/>
                <w:lang w:val="cy-GB"/>
              </w:rPr>
              <w:t xml:space="preserve"> </w:t>
            </w:r>
            <w:r w:rsidR="00FA087D" w:rsidRPr="00FA087D">
              <w:rPr>
                <w:rFonts w:ascii="Arial" w:hAnsi="Arial" w:cs="Arial"/>
                <w:b/>
                <w:bCs/>
                <w:color w:val="00B050"/>
                <w:lang w:val="cy-GB"/>
              </w:rPr>
              <w:t>RD2</w:t>
            </w:r>
            <w:r w:rsidRPr="00FA087D">
              <w:rPr>
                <w:rFonts w:ascii="Arial" w:hAnsi="Arial" w:cs="Arial"/>
                <w:b/>
                <w:bCs/>
                <w:lang w:val="cy-GB"/>
              </w:rPr>
              <w:t>.</w:t>
            </w:r>
            <w:r w:rsidR="00FA087D">
              <w:rPr>
                <w:rFonts w:ascii="Arial" w:hAnsi="Arial" w:cs="Arial"/>
                <w:b/>
                <w:bCs/>
                <w:lang w:val="cy-GB"/>
              </w:rPr>
              <w:t xml:space="preserve">  </w:t>
            </w:r>
          </w:p>
          <w:p w14:paraId="75F66FB4" w14:textId="77777777" w:rsidR="00F9760C" w:rsidRPr="003E40E8" w:rsidRDefault="00F9760C" w:rsidP="0066133F">
            <w:pPr>
              <w:ind w:left="720"/>
              <w:rPr>
                <w:rFonts w:ascii="Arial" w:hAnsi="Arial" w:cs="Arial"/>
                <w:b/>
                <w:bCs/>
              </w:rPr>
            </w:pPr>
          </w:p>
          <w:p w14:paraId="75F66FB5" w14:textId="77777777" w:rsidR="00F9760C" w:rsidRPr="003E40E8" w:rsidRDefault="006B4FE5" w:rsidP="00C23B90">
            <w:pPr>
              <w:rPr>
                <w:rFonts w:ascii="Arial" w:hAnsi="Arial" w:cs="Arial"/>
                <w:b/>
                <w:bCs/>
              </w:rPr>
            </w:pPr>
            <w:r w:rsidRPr="003E40E8">
              <w:rPr>
                <w:rFonts w:ascii="Arial" w:hAnsi="Arial" w:cs="Arial"/>
                <w:b/>
                <w:bCs/>
                <w:lang w:val="cy-GB"/>
              </w:rPr>
              <w:t>Dylai’r holl gynigion a nodir uchod adlewyrchu a pharchu rôl a swyddogaeth yr ardal a’i hymdeimlad o le, yn anad dim o ran graddfa, math, cymeriad, dyluniad, cynllun ac ymddangosiad – yn ogystal â’r defnyddiau hynny sydd eisoes wedi’u lleoli yng nghyffiniau’r safle.</w:t>
            </w:r>
          </w:p>
          <w:p w14:paraId="75F66FB6" w14:textId="77777777" w:rsidR="00F9760C" w:rsidRPr="003E40E8" w:rsidRDefault="00F9760C" w:rsidP="008173CE">
            <w:pPr>
              <w:rPr>
                <w:rFonts w:ascii="Arial" w:hAnsi="Arial" w:cs="Arial"/>
              </w:rPr>
            </w:pPr>
          </w:p>
        </w:tc>
        <w:tc>
          <w:tcPr>
            <w:tcW w:w="2268" w:type="dxa"/>
          </w:tcPr>
          <w:p w14:paraId="75F66FB7" w14:textId="77777777" w:rsidR="00F9760C" w:rsidRPr="003E40E8" w:rsidRDefault="006B4FE5" w:rsidP="00BA7067">
            <w:pPr>
              <w:rPr>
                <w:rFonts w:ascii="Arial" w:hAnsi="Arial" w:cs="Arial"/>
              </w:rPr>
            </w:pPr>
            <w:r w:rsidRPr="003E40E8">
              <w:rPr>
                <w:rFonts w:ascii="Arial" w:hAnsi="Arial" w:cs="Arial"/>
                <w:lang w:val="cy-GB"/>
              </w:rPr>
              <w:lastRenderedPageBreak/>
              <w:t>Yn amodol ar y newidiadau a awgrymwyd, cytunir ar y newidiadau.</w:t>
            </w:r>
          </w:p>
          <w:p w14:paraId="75F66FB8" w14:textId="77777777" w:rsidR="00F9760C" w:rsidRPr="003E40E8" w:rsidRDefault="00F9760C" w:rsidP="008173CE">
            <w:pPr>
              <w:rPr>
                <w:rFonts w:ascii="Arial" w:hAnsi="Arial" w:cs="Arial"/>
              </w:rPr>
            </w:pPr>
          </w:p>
        </w:tc>
      </w:tr>
      <w:tr w:rsidR="00BD0782" w14:paraId="75F66FBE" w14:textId="77777777" w:rsidTr="00F9760C">
        <w:tc>
          <w:tcPr>
            <w:tcW w:w="1129" w:type="dxa"/>
          </w:tcPr>
          <w:p w14:paraId="75F66FBA" w14:textId="77777777" w:rsidR="00F9760C" w:rsidRPr="003E40E8" w:rsidRDefault="006B4FE5" w:rsidP="008173CE">
            <w:pPr>
              <w:spacing w:line="276" w:lineRule="auto"/>
              <w:rPr>
                <w:rFonts w:ascii="Arial" w:hAnsi="Arial" w:cs="Arial"/>
              </w:rPr>
            </w:pPr>
            <w:r w:rsidRPr="003E40E8">
              <w:rPr>
                <w:rFonts w:ascii="Arial" w:hAnsi="Arial" w:cs="Arial"/>
                <w:b/>
                <w:bCs/>
                <w:lang w:val="cy-GB"/>
              </w:rPr>
              <w:t>AP4/9</w:t>
            </w:r>
            <w:r w:rsidRPr="003E40E8">
              <w:rPr>
                <w:rFonts w:ascii="Arial" w:hAnsi="Arial" w:cs="Arial"/>
                <w:lang w:val="cy-GB"/>
              </w:rPr>
              <w:t xml:space="preserve"> </w:t>
            </w:r>
          </w:p>
          <w:p w14:paraId="75F66FBB" w14:textId="77777777" w:rsidR="00F9760C" w:rsidRPr="003E40E8" w:rsidRDefault="00F9760C" w:rsidP="00960812">
            <w:pPr>
              <w:pStyle w:val="ListParagraph"/>
              <w:spacing w:line="276" w:lineRule="auto"/>
              <w:ind w:left="360"/>
              <w:rPr>
                <w:rFonts w:ascii="Arial" w:hAnsi="Arial" w:cs="Arial"/>
              </w:rPr>
            </w:pPr>
          </w:p>
        </w:tc>
        <w:tc>
          <w:tcPr>
            <w:tcW w:w="10348" w:type="dxa"/>
          </w:tcPr>
          <w:p w14:paraId="75F66FBC" w14:textId="77777777" w:rsidR="00F9760C" w:rsidRPr="003E40E8" w:rsidRDefault="006B4FE5" w:rsidP="008173CE">
            <w:pPr>
              <w:rPr>
                <w:rFonts w:ascii="Arial" w:hAnsi="Arial" w:cs="Arial"/>
              </w:rPr>
            </w:pPr>
            <w:r w:rsidRPr="003E40E8">
              <w:rPr>
                <w:rFonts w:ascii="Arial" w:hAnsi="Arial" w:cs="Arial"/>
                <w:lang w:val="cy-GB"/>
              </w:rPr>
              <w:t xml:space="preserve">Mae'r Pwynt Gweithredu hwn yn ailadrodd </w:t>
            </w:r>
            <w:r w:rsidRPr="003E40E8">
              <w:rPr>
                <w:rFonts w:ascii="Arial" w:hAnsi="Arial" w:cs="Arial"/>
                <w:b/>
                <w:bCs/>
                <w:lang w:val="cy-GB"/>
              </w:rPr>
              <w:t>AP4/8</w:t>
            </w:r>
          </w:p>
        </w:tc>
        <w:tc>
          <w:tcPr>
            <w:tcW w:w="2268" w:type="dxa"/>
          </w:tcPr>
          <w:p w14:paraId="75F66FBD" w14:textId="77777777" w:rsidR="00F9760C" w:rsidRPr="003E40E8" w:rsidRDefault="00F9760C" w:rsidP="008173CE">
            <w:pPr>
              <w:rPr>
                <w:rFonts w:ascii="Arial" w:hAnsi="Arial" w:cs="Arial"/>
              </w:rPr>
            </w:pPr>
          </w:p>
        </w:tc>
      </w:tr>
      <w:tr w:rsidR="00BD0782" w14:paraId="75F66FD8" w14:textId="77777777" w:rsidTr="00F9760C">
        <w:tc>
          <w:tcPr>
            <w:tcW w:w="1129" w:type="dxa"/>
          </w:tcPr>
          <w:p w14:paraId="75F66FBF" w14:textId="77777777" w:rsidR="00F9760C" w:rsidRPr="003E40E8" w:rsidRDefault="006B4FE5" w:rsidP="004B17C9">
            <w:pPr>
              <w:spacing w:line="276" w:lineRule="auto"/>
              <w:rPr>
                <w:rFonts w:ascii="Arial" w:hAnsi="Arial" w:cs="Arial"/>
              </w:rPr>
            </w:pPr>
            <w:r w:rsidRPr="003E40E8">
              <w:rPr>
                <w:rFonts w:ascii="Arial" w:hAnsi="Arial" w:cs="Arial"/>
                <w:b/>
                <w:bCs/>
                <w:lang w:val="cy-GB"/>
              </w:rPr>
              <w:t>AP4/10</w:t>
            </w:r>
            <w:r w:rsidRPr="003E40E8">
              <w:rPr>
                <w:rFonts w:ascii="Arial" w:hAnsi="Arial" w:cs="Arial"/>
                <w:lang w:val="cy-GB"/>
              </w:rPr>
              <w:t xml:space="preserve"> </w:t>
            </w:r>
          </w:p>
        </w:tc>
        <w:tc>
          <w:tcPr>
            <w:tcW w:w="10348" w:type="dxa"/>
          </w:tcPr>
          <w:p w14:paraId="75F66FC0" w14:textId="77777777" w:rsidR="00F9760C" w:rsidRPr="003E40E8" w:rsidRDefault="006B4FE5" w:rsidP="00147D66">
            <w:pPr>
              <w:rPr>
                <w:rFonts w:ascii="Arial" w:hAnsi="Arial" w:cs="Arial"/>
                <w:bCs/>
              </w:rPr>
            </w:pPr>
            <w:r w:rsidRPr="003E40E8">
              <w:rPr>
                <w:rFonts w:ascii="Arial" w:hAnsi="Arial" w:cs="Arial"/>
                <w:bCs/>
                <w:lang w:val="cy-GB"/>
              </w:rPr>
              <w:t xml:space="preserve">Mae maen prawf b o Bolisi </w:t>
            </w:r>
            <w:r w:rsidRPr="003E40E8">
              <w:rPr>
                <w:rFonts w:ascii="Arial" w:hAnsi="Arial" w:cs="Arial"/>
                <w:b/>
                <w:bCs/>
                <w:lang w:val="cy-GB"/>
              </w:rPr>
              <w:t>VE3</w:t>
            </w:r>
            <w:r w:rsidRPr="003E40E8">
              <w:rPr>
                <w:rFonts w:ascii="Arial" w:hAnsi="Arial" w:cs="Arial"/>
                <w:bCs/>
                <w:lang w:val="cy-GB"/>
              </w:rPr>
              <w:t xml:space="preserve"> wedi'i ddiwygio i adlewyrchu'r ffaith bod yna eisoes gyfeiriad at gynigion nad ydynt yn arwain at ardal ormodol o lawr caled ym mharagraff 11.254 o'r cyfiawnhad rhesymegol.</w:t>
            </w:r>
          </w:p>
          <w:p w14:paraId="75F66FC1" w14:textId="77777777" w:rsidR="00F9760C" w:rsidRPr="003E40E8" w:rsidRDefault="00F9760C" w:rsidP="00147D66">
            <w:pPr>
              <w:rPr>
                <w:rFonts w:ascii="Arial" w:hAnsi="Arial" w:cs="Arial"/>
                <w:b/>
                <w:color w:val="F1A983" w:themeColor="accent2" w:themeTint="99"/>
              </w:rPr>
            </w:pPr>
          </w:p>
          <w:p w14:paraId="75F66FC2" w14:textId="77777777" w:rsidR="00F9760C" w:rsidRPr="003E40E8" w:rsidRDefault="006B4FE5" w:rsidP="00147D66">
            <w:pPr>
              <w:rPr>
                <w:rFonts w:ascii="Arial" w:hAnsi="Arial" w:cs="Arial"/>
                <w:b/>
                <w:color w:val="F1A983" w:themeColor="accent2" w:themeTint="99"/>
              </w:rPr>
            </w:pPr>
            <w:r w:rsidRPr="003E40E8">
              <w:rPr>
                <w:rFonts w:ascii="Arial" w:hAnsi="Arial" w:cs="Arial"/>
                <w:b/>
                <w:bCs/>
                <w:color w:val="F1A983" w:themeColor="accent2" w:themeTint="99"/>
                <w:lang w:val="cy-GB"/>
              </w:rPr>
              <w:t>VE3: Carafanau Teithiol, Gwersylla a Llety Gwersylla Amgen nad yw'n Barhaol</w:t>
            </w:r>
          </w:p>
          <w:p w14:paraId="75F66FC3" w14:textId="77777777" w:rsidR="00F9760C" w:rsidRPr="003E40E8" w:rsidRDefault="00F9760C" w:rsidP="00147D66">
            <w:pPr>
              <w:rPr>
                <w:rFonts w:ascii="Arial" w:hAnsi="Arial" w:cs="Arial"/>
                <w:b/>
                <w:bCs/>
              </w:rPr>
            </w:pPr>
          </w:p>
          <w:p w14:paraId="75F66FC4" w14:textId="632CBEB0" w:rsidR="00F9760C" w:rsidRPr="00FA087D" w:rsidRDefault="006B4FE5" w:rsidP="00147D66">
            <w:pPr>
              <w:rPr>
                <w:rFonts w:ascii="Arial" w:hAnsi="Arial" w:cs="Arial"/>
                <w:b/>
                <w:bCs/>
              </w:rPr>
            </w:pPr>
            <w:r w:rsidRPr="003E40E8">
              <w:rPr>
                <w:rFonts w:ascii="Arial" w:hAnsi="Arial" w:cs="Arial"/>
                <w:b/>
                <w:bCs/>
                <w:lang w:val="cy-GB"/>
              </w:rPr>
              <w:t>Bydd cynigion ar gyfer safleoedd</w:t>
            </w:r>
            <w:r w:rsidRPr="003E40E8">
              <w:rPr>
                <w:rFonts w:ascii="Arial" w:hAnsi="Arial" w:cs="Arial"/>
                <w:b/>
                <w:bCs/>
                <w:color w:val="00B050"/>
                <w:lang w:val="cy-GB"/>
              </w:rPr>
              <w:t xml:space="preserve"> carafannau teithiol </w:t>
            </w:r>
            <w:r w:rsidRPr="00D256AB">
              <w:rPr>
                <w:rFonts w:ascii="Arial" w:hAnsi="Arial" w:cs="Arial"/>
                <w:b/>
                <w:bCs/>
                <w:lang w:val="cy-GB"/>
              </w:rPr>
              <w:t>newydd</w:t>
            </w:r>
            <w:r w:rsidRPr="003E40E8">
              <w:rPr>
                <w:rFonts w:ascii="Arial" w:hAnsi="Arial" w:cs="Arial"/>
                <w:b/>
                <w:bCs/>
                <w:color w:val="00B050"/>
                <w:lang w:val="cy-GB"/>
              </w:rPr>
              <w:t xml:space="preserve">, safleoedd gwersylla newydd a safleoedd llety gwersylla amgen newydd nad ydynt yn barhaol, </w:t>
            </w:r>
            <w:r w:rsidRPr="00FA087D">
              <w:rPr>
                <w:rFonts w:ascii="Arial" w:hAnsi="Arial" w:cs="Arial"/>
                <w:b/>
                <w:bCs/>
                <w:strike/>
                <w:color w:val="FF0000"/>
                <w:lang w:val="cy-GB"/>
              </w:rPr>
              <w:t>ac ar gyfer</w:t>
            </w:r>
            <w:r w:rsidRPr="00FA087D">
              <w:rPr>
                <w:rFonts w:ascii="Arial" w:hAnsi="Arial" w:cs="Arial"/>
                <w:b/>
                <w:bCs/>
                <w:color w:val="FF0000"/>
                <w:lang w:val="cy-GB"/>
              </w:rPr>
              <w:t xml:space="preserve"> </w:t>
            </w:r>
            <w:r w:rsidRPr="00FA087D">
              <w:rPr>
                <w:rFonts w:ascii="Arial" w:hAnsi="Arial" w:cs="Arial"/>
                <w:b/>
                <w:bCs/>
                <w:color w:val="00B050"/>
                <w:lang w:val="cy-GB"/>
              </w:rPr>
              <w:t xml:space="preserve">yn ogystal ag </w:t>
            </w:r>
            <w:r w:rsidRPr="00FA087D">
              <w:rPr>
                <w:rFonts w:ascii="Arial" w:hAnsi="Arial" w:cs="Arial"/>
                <w:b/>
                <w:bCs/>
                <w:lang w:val="cy-GB"/>
              </w:rPr>
              <w:t>estyniadau, gwelliannau neu ddwysáu safleoedd presennol, yn cael eu caniatáu lle maent yn adlewyrchu ac yn parchu rôl a swyddogaeth yr ardal a’i hymdeimlad o le, yn ogystal â’r canlynol:</w:t>
            </w:r>
          </w:p>
          <w:p w14:paraId="75F66FC5" w14:textId="77777777" w:rsidR="00F9760C" w:rsidRPr="003E40E8" w:rsidRDefault="00F9760C" w:rsidP="00147D66">
            <w:pPr>
              <w:rPr>
                <w:rFonts w:ascii="Arial" w:hAnsi="Arial" w:cs="Arial"/>
                <w:b/>
                <w:bCs/>
              </w:rPr>
            </w:pPr>
          </w:p>
          <w:p w14:paraId="75F66FC6" w14:textId="77777777" w:rsidR="00F9760C" w:rsidRPr="003E40E8" w:rsidRDefault="006B4FE5" w:rsidP="00147D66">
            <w:pPr>
              <w:numPr>
                <w:ilvl w:val="0"/>
                <w:numId w:val="18"/>
              </w:numPr>
              <w:rPr>
                <w:rFonts w:ascii="Arial" w:hAnsi="Arial" w:cs="Arial"/>
                <w:b/>
                <w:bCs/>
              </w:rPr>
            </w:pPr>
            <w:r w:rsidRPr="003E40E8">
              <w:rPr>
                <w:rFonts w:ascii="Arial" w:hAnsi="Arial" w:cs="Arial"/>
                <w:b/>
                <w:bCs/>
                <w:lang w:val="cy-GB"/>
              </w:rPr>
              <w:t>lle maent o ansawdd uchel o ran dyluniad, cynllun ac ymddangosiad, a lle na fyddant yn cael effaith niweidiol annerbyniol ar y dirwedd, morwedd a/neu’r drefwedd amgylchynol;</w:t>
            </w:r>
          </w:p>
          <w:p w14:paraId="75F66FC7" w14:textId="77777777" w:rsidR="00F9760C" w:rsidRPr="003E40E8" w:rsidRDefault="006B4FE5" w:rsidP="00147D66">
            <w:pPr>
              <w:numPr>
                <w:ilvl w:val="0"/>
                <w:numId w:val="18"/>
              </w:numPr>
              <w:rPr>
                <w:rFonts w:ascii="Arial" w:hAnsi="Arial" w:cs="Arial"/>
                <w:b/>
                <w:bCs/>
              </w:rPr>
            </w:pPr>
            <w:r w:rsidRPr="003E40E8">
              <w:rPr>
                <w:rFonts w:ascii="Arial" w:hAnsi="Arial" w:cs="Arial"/>
                <w:b/>
                <w:bCs/>
                <w:strike/>
                <w:color w:val="FF0000"/>
                <w:lang w:val="cy-GB"/>
              </w:rPr>
              <w:t>lle na fyddant yn arwain at ardal ormodol o lawr caled</w:t>
            </w:r>
            <w:r w:rsidRPr="00D256AB">
              <w:rPr>
                <w:rFonts w:ascii="Arial" w:hAnsi="Arial" w:cs="Arial"/>
                <w:b/>
                <w:bCs/>
                <w:lang w:val="cy-GB"/>
              </w:rPr>
              <w:t>,</w:t>
            </w:r>
            <w:r w:rsidRPr="003E40E8">
              <w:rPr>
                <w:rFonts w:ascii="Arial" w:hAnsi="Arial" w:cs="Arial"/>
                <w:b/>
                <w:bCs/>
                <w:strike/>
                <w:color w:val="FF0000"/>
                <w:lang w:val="cy-GB"/>
              </w:rPr>
              <w:t xml:space="preserve"> a</w:t>
            </w:r>
            <w:r w:rsidRPr="003E40E8">
              <w:rPr>
                <w:rFonts w:ascii="Arial" w:hAnsi="Arial" w:cs="Arial"/>
                <w:b/>
                <w:bCs/>
                <w:lang w:val="cy-GB"/>
              </w:rPr>
              <w:t xml:space="preserve"> </w:t>
            </w:r>
            <w:r w:rsidRPr="003E40E8">
              <w:rPr>
                <w:rFonts w:ascii="Arial" w:hAnsi="Arial" w:cs="Arial"/>
                <w:b/>
                <w:bCs/>
                <w:strike/>
                <w:color w:val="FF0000"/>
                <w:lang w:val="cy-GB"/>
              </w:rPr>
              <w:t xml:space="preserve"> </w:t>
            </w:r>
            <w:r w:rsidRPr="00D256AB">
              <w:rPr>
                <w:rFonts w:ascii="Arial" w:hAnsi="Arial" w:cs="Arial"/>
                <w:b/>
                <w:bCs/>
                <w:lang w:val="cy-GB"/>
              </w:rPr>
              <w:t>lle gall yr unedau llety  gael eu symud yn</w:t>
            </w:r>
            <w:r w:rsidRPr="00D256AB">
              <w:rPr>
                <w:rFonts w:ascii="Arial" w:hAnsi="Arial" w:cs="Arial"/>
                <w:bCs/>
                <w:lang w:val="cy-GB"/>
              </w:rPr>
              <w:t xml:space="preserve"> </w:t>
            </w:r>
            <w:r w:rsidRPr="003E40E8">
              <w:rPr>
                <w:rFonts w:ascii="Arial" w:hAnsi="Arial" w:cs="Arial"/>
                <w:b/>
                <w:bCs/>
                <w:strike/>
                <w:color w:val="FF0000"/>
                <w:lang w:val="cy-GB"/>
              </w:rPr>
              <w:t>rhwydd</w:t>
            </w:r>
            <w:r w:rsidRPr="003E40E8">
              <w:rPr>
                <w:rFonts w:ascii="Arial" w:hAnsi="Arial" w:cs="Arial"/>
                <w:b/>
                <w:bCs/>
                <w:lang w:val="cy-GB"/>
              </w:rPr>
              <w:t xml:space="preserve"> </w:t>
            </w:r>
            <w:r w:rsidRPr="00D256AB">
              <w:rPr>
                <w:rFonts w:ascii="Arial" w:hAnsi="Arial" w:cs="Arial"/>
                <w:b/>
                <w:bCs/>
                <w:color w:val="00B050"/>
                <w:lang w:val="cy-GB"/>
              </w:rPr>
              <w:t xml:space="preserve">hwylus </w:t>
            </w:r>
            <w:r w:rsidRPr="003E40E8">
              <w:rPr>
                <w:rFonts w:ascii="Arial" w:hAnsi="Arial" w:cs="Arial"/>
                <w:b/>
                <w:bCs/>
                <w:lang w:val="cy-GB"/>
              </w:rPr>
              <w:t>oddi ar y safle;</w:t>
            </w:r>
          </w:p>
          <w:p w14:paraId="75F66FC8" w14:textId="77777777" w:rsidR="00F9760C" w:rsidRPr="003E40E8" w:rsidRDefault="006B4FE5" w:rsidP="00147D66">
            <w:pPr>
              <w:numPr>
                <w:ilvl w:val="0"/>
                <w:numId w:val="18"/>
              </w:numPr>
              <w:rPr>
                <w:rFonts w:ascii="Arial" w:hAnsi="Arial" w:cs="Arial"/>
                <w:b/>
                <w:bCs/>
              </w:rPr>
            </w:pPr>
            <w:r w:rsidRPr="003E40E8">
              <w:rPr>
                <w:rFonts w:ascii="Arial" w:hAnsi="Arial" w:cs="Arial"/>
                <w:b/>
                <w:bCs/>
                <w:lang w:val="cy-GB"/>
              </w:rPr>
              <w:t xml:space="preserve">lle na fyddant yn arwain at or-grynodiad o safleoedd yn yr ardal; </w:t>
            </w:r>
          </w:p>
          <w:p w14:paraId="75F66FC9" w14:textId="77777777" w:rsidR="00F9760C" w:rsidRPr="003E40E8" w:rsidRDefault="006B4FE5" w:rsidP="00147D66">
            <w:pPr>
              <w:numPr>
                <w:ilvl w:val="0"/>
                <w:numId w:val="18"/>
              </w:numPr>
              <w:rPr>
                <w:rFonts w:ascii="Arial" w:hAnsi="Arial" w:cs="Arial"/>
                <w:b/>
                <w:bCs/>
              </w:rPr>
            </w:pPr>
            <w:r w:rsidRPr="003E40E8">
              <w:rPr>
                <w:rFonts w:ascii="Arial" w:hAnsi="Arial" w:cs="Arial"/>
                <w:b/>
                <w:bCs/>
                <w:lang w:val="cy-GB"/>
              </w:rPr>
              <w:lastRenderedPageBreak/>
              <w:t xml:space="preserve">lle maent wedi’u lleoli’n addas mewn perthynas â’r prif rwydwaith priffyrdd a lle gellir darparu mynediad digonol heb niweidio’r amgylchedd naturiol ac adeiledig; </w:t>
            </w:r>
          </w:p>
          <w:p w14:paraId="75F66FCA" w14:textId="77777777" w:rsidR="00F9760C" w:rsidRPr="003E40E8" w:rsidRDefault="006B4FE5" w:rsidP="00147D66">
            <w:pPr>
              <w:numPr>
                <w:ilvl w:val="0"/>
                <w:numId w:val="18"/>
              </w:numPr>
              <w:rPr>
                <w:rFonts w:ascii="Arial" w:hAnsi="Arial" w:cs="Arial"/>
                <w:b/>
                <w:bCs/>
              </w:rPr>
            </w:pPr>
            <w:r w:rsidRPr="003E40E8">
              <w:rPr>
                <w:rFonts w:ascii="Arial" w:hAnsi="Arial" w:cs="Arial"/>
                <w:b/>
                <w:bCs/>
                <w:lang w:val="cy-GB"/>
              </w:rPr>
              <w:t xml:space="preserve">lle defnyddir y llety at ddibenion teithio yn unig, gyda meddiannaeth yn gyfyngedig i ddefnydd ar gyfer gwyliau. </w:t>
            </w:r>
          </w:p>
          <w:p w14:paraId="75F66FCB" w14:textId="77777777" w:rsidR="00F9760C" w:rsidRPr="003E40E8" w:rsidRDefault="00F9760C" w:rsidP="00666788">
            <w:pPr>
              <w:ind w:left="720"/>
              <w:rPr>
                <w:rFonts w:ascii="Arial" w:hAnsi="Arial" w:cs="Arial"/>
                <w:b/>
                <w:bCs/>
              </w:rPr>
            </w:pPr>
          </w:p>
          <w:p w14:paraId="75F66FCC" w14:textId="77777777" w:rsidR="00F9760C" w:rsidRPr="003E40E8" w:rsidRDefault="006B4FE5" w:rsidP="00147D66">
            <w:pPr>
              <w:rPr>
                <w:rFonts w:ascii="Arial" w:hAnsi="Arial" w:cs="Arial"/>
                <w:b/>
                <w:bCs/>
              </w:rPr>
            </w:pPr>
            <w:r w:rsidRPr="003E40E8">
              <w:rPr>
                <w:rFonts w:ascii="Arial" w:hAnsi="Arial" w:cs="Arial"/>
                <w:b/>
                <w:bCs/>
                <w:lang w:val="cy-GB"/>
              </w:rPr>
              <w:t xml:space="preserve">Dylai cynigion sy’n cynnwys angen am strwythurau atodol ddangos bod dull dilyniannol wedi cael ei ystyried, gan ddechrau ag ailddefnyddio adeiladau presennol, gyda’r angen i godi adeiladau newydd yn dilyn wedyn.  </w:t>
            </w:r>
          </w:p>
          <w:p w14:paraId="75F66FCD" w14:textId="77777777" w:rsidR="00F9760C" w:rsidRPr="003E40E8" w:rsidRDefault="00F9760C" w:rsidP="00147D66">
            <w:pPr>
              <w:rPr>
                <w:rFonts w:ascii="Arial" w:hAnsi="Arial" w:cs="Arial"/>
                <w:b/>
                <w:bCs/>
              </w:rPr>
            </w:pPr>
          </w:p>
          <w:p w14:paraId="75F66FCE" w14:textId="77777777" w:rsidR="00F9760C" w:rsidRPr="003E40E8" w:rsidRDefault="006B4FE5" w:rsidP="00147D66">
            <w:pPr>
              <w:rPr>
                <w:rFonts w:ascii="Arial" w:hAnsi="Arial" w:cs="Arial"/>
                <w:b/>
                <w:bCs/>
              </w:rPr>
            </w:pPr>
            <w:r w:rsidRPr="003E40E8">
              <w:rPr>
                <w:rFonts w:ascii="Arial" w:hAnsi="Arial" w:cs="Arial"/>
                <w:b/>
                <w:bCs/>
                <w:lang w:val="cy-GB"/>
              </w:rPr>
              <w:t xml:space="preserve">Bydd adeiladau newydd yn cael eu caniatáu dim ond lle maent yn briodol o ran eu lleoliad ar y safle, yr angen amdanynt a’u graddfa. </w:t>
            </w:r>
          </w:p>
          <w:p w14:paraId="75F66FCF" w14:textId="77777777" w:rsidR="00F9760C" w:rsidRPr="003E40E8" w:rsidRDefault="00F9760C" w:rsidP="00147D66">
            <w:pPr>
              <w:rPr>
                <w:rFonts w:ascii="Arial" w:hAnsi="Arial" w:cs="Arial"/>
              </w:rPr>
            </w:pPr>
          </w:p>
          <w:p w14:paraId="75F66FD0" w14:textId="77777777" w:rsidR="00F9760C" w:rsidRPr="003E40E8" w:rsidRDefault="006B4FE5" w:rsidP="00147D66">
            <w:pPr>
              <w:rPr>
                <w:rFonts w:ascii="Arial" w:hAnsi="Arial" w:cs="Arial"/>
              </w:rPr>
            </w:pPr>
            <w:r w:rsidRPr="003E40E8">
              <w:rPr>
                <w:rFonts w:ascii="Arial" w:hAnsi="Arial" w:cs="Arial"/>
                <w:lang w:val="cy-GB"/>
              </w:rPr>
              <w:t>---------------------------------------------------------------------------------------------------------</w:t>
            </w:r>
          </w:p>
          <w:p w14:paraId="75F66FD1" w14:textId="77777777" w:rsidR="00F9760C" w:rsidRPr="003E40E8" w:rsidRDefault="00F9760C" w:rsidP="00147D66">
            <w:pPr>
              <w:rPr>
                <w:rFonts w:ascii="Arial" w:hAnsi="Arial" w:cs="Arial"/>
              </w:rPr>
            </w:pPr>
          </w:p>
          <w:p w14:paraId="75F66FD2" w14:textId="77777777" w:rsidR="00F9760C" w:rsidRPr="003E40E8" w:rsidRDefault="006B4FE5" w:rsidP="00147D66">
            <w:pPr>
              <w:rPr>
                <w:rFonts w:ascii="Arial" w:hAnsi="Arial" w:cs="Arial"/>
                <w:sz w:val="22"/>
                <w:szCs w:val="22"/>
              </w:rPr>
            </w:pPr>
            <w:r w:rsidRPr="003E40E8">
              <w:rPr>
                <w:rFonts w:ascii="Arial" w:hAnsi="Arial" w:cs="Arial"/>
                <w:b/>
                <w:bCs/>
                <w:sz w:val="22"/>
                <w:szCs w:val="22"/>
                <w:lang w:val="cy-GB"/>
              </w:rPr>
              <w:t xml:space="preserve">Dylid ychwanegu'r canlynol fel paragraff newydd rhwng paragraff 11.254 a pharagraff 11.255  </w:t>
            </w:r>
          </w:p>
          <w:p w14:paraId="75F66FD3" w14:textId="77777777" w:rsidR="00F9760C" w:rsidRPr="003E40E8" w:rsidRDefault="00F9760C" w:rsidP="00147D66">
            <w:pPr>
              <w:rPr>
                <w:rFonts w:ascii="Arial" w:hAnsi="Arial" w:cs="Arial"/>
                <w:sz w:val="22"/>
                <w:szCs w:val="22"/>
              </w:rPr>
            </w:pPr>
          </w:p>
          <w:p w14:paraId="75F66FD4" w14:textId="663A028B" w:rsidR="00F9760C" w:rsidRPr="003E40E8" w:rsidRDefault="006B4FE5" w:rsidP="00147D66">
            <w:pPr>
              <w:rPr>
                <w:rFonts w:ascii="Arial" w:hAnsi="Arial" w:cs="Arial"/>
                <w:color w:val="00B050"/>
                <w:sz w:val="22"/>
                <w:szCs w:val="22"/>
              </w:rPr>
            </w:pPr>
            <w:r w:rsidRPr="003E40E8">
              <w:rPr>
                <w:rFonts w:ascii="Arial" w:hAnsi="Arial" w:cs="Arial"/>
                <w:color w:val="00B050"/>
                <w:sz w:val="22"/>
                <w:szCs w:val="22"/>
                <w:lang w:val="cy-GB"/>
              </w:rPr>
              <w:t xml:space="preserve">Mae'r term "gor-grynodiad" yng nghyd-destun y Polisi hwn yn cyfeirio at amlhau safleoedd carafannau teithiol, safleoedd gwersylla, a safleoedd gwersylla amgen nad ydynt yn barhaol sy'n arwain at effeithiau andwyol ar gymeriad, swyddogaeth ac amwynder yr ardal. Dylid ystyried nifer a dwysedd cyfleusterau tebyg yn yr ardal yn ogystal â'u patrwm dosbarthiad ac a yw'r </w:t>
            </w:r>
            <w:r w:rsidR="00D256AB" w:rsidRPr="00D256AB">
              <w:rPr>
                <w:rFonts w:ascii="Arial" w:hAnsi="Arial" w:cs="Arial"/>
                <w:strike/>
                <w:color w:val="FF0000"/>
                <w:sz w:val="22"/>
                <w:szCs w:val="22"/>
                <w:lang w:val="cy-GB"/>
              </w:rPr>
              <w:t>effaith weledol neu amgylcheddol gronnol</w:t>
            </w:r>
            <w:r w:rsidR="00D256AB" w:rsidRPr="00D256AB">
              <w:rPr>
                <w:rFonts w:ascii="Arial" w:hAnsi="Arial" w:cs="Arial"/>
                <w:color w:val="FF0000"/>
                <w:sz w:val="22"/>
                <w:szCs w:val="22"/>
                <w:lang w:val="cy-GB"/>
              </w:rPr>
              <w:t xml:space="preserve"> </w:t>
            </w:r>
            <w:r w:rsidRPr="003E40E8">
              <w:rPr>
                <w:rFonts w:ascii="Arial" w:hAnsi="Arial" w:cs="Arial"/>
                <w:color w:val="0070C0"/>
                <w:sz w:val="22"/>
                <w:szCs w:val="22"/>
                <w:highlight w:val="yellow"/>
                <w:lang w:val="cy-GB"/>
              </w:rPr>
              <w:t xml:space="preserve">effeithiau </w:t>
            </w:r>
            <w:r w:rsidRPr="00D256AB">
              <w:rPr>
                <w:rFonts w:ascii="Arial" w:hAnsi="Arial" w:cs="Arial"/>
                <w:color w:val="0070C0"/>
                <w:sz w:val="22"/>
                <w:szCs w:val="22"/>
                <w:highlight w:val="yellow"/>
                <w:lang w:val="cy-GB"/>
              </w:rPr>
              <w:t>gweledol</w:t>
            </w:r>
            <w:r w:rsidR="00D256AB" w:rsidRPr="00D256AB">
              <w:rPr>
                <w:rFonts w:ascii="Arial" w:hAnsi="Arial" w:cs="Arial"/>
                <w:color w:val="0070C0"/>
                <w:sz w:val="22"/>
                <w:szCs w:val="22"/>
                <w:highlight w:val="yellow"/>
                <w:lang w:val="cy-GB"/>
              </w:rPr>
              <w:t xml:space="preserve"> </w:t>
            </w:r>
            <w:r w:rsidRPr="00D256AB">
              <w:rPr>
                <w:rFonts w:ascii="Arial" w:hAnsi="Arial" w:cs="Arial"/>
                <w:color w:val="0070C0"/>
                <w:sz w:val="22"/>
                <w:szCs w:val="22"/>
                <w:highlight w:val="yellow"/>
                <w:lang w:val="cy-GB"/>
              </w:rPr>
              <w:t>neu amgylcheddol cronnol</w:t>
            </w:r>
            <w:r w:rsidRPr="00D256AB">
              <w:rPr>
                <w:rFonts w:ascii="Arial" w:hAnsi="Arial" w:cs="Arial"/>
                <w:color w:val="0070C0"/>
                <w:sz w:val="22"/>
                <w:szCs w:val="22"/>
                <w:lang w:val="cy-GB"/>
              </w:rPr>
              <w:t xml:space="preserve"> </w:t>
            </w:r>
            <w:r w:rsidRPr="003E40E8">
              <w:rPr>
                <w:rFonts w:ascii="Arial" w:hAnsi="Arial" w:cs="Arial"/>
                <w:color w:val="00B050"/>
                <w:sz w:val="22"/>
                <w:szCs w:val="22"/>
                <w:lang w:val="cy-GB"/>
              </w:rPr>
              <w:t>yn tynnu sylw oddi wrth gymeriad y dirwedd, y forwedd neu'r drefwedd.</w:t>
            </w:r>
          </w:p>
          <w:p w14:paraId="75F66FD5" w14:textId="77777777" w:rsidR="00F9760C" w:rsidRPr="003E40E8" w:rsidRDefault="00F9760C" w:rsidP="008173CE">
            <w:pPr>
              <w:rPr>
                <w:rFonts w:ascii="Arial" w:hAnsi="Arial" w:cs="Arial"/>
              </w:rPr>
            </w:pPr>
          </w:p>
        </w:tc>
        <w:tc>
          <w:tcPr>
            <w:tcW w:w="2268" w:type="dxa"/>
          </w:tcPr>
          <w:p w14:paraId="75F66FD6" w14:textId="77777777" w:rsidR="00F9760C" w:rsidRPr="003E40E8" w:rsidRDefault="006B4FE5" w:rsidP="00EA18B0">
            <w:pPr>
              <w:rPr>
                <w:rFonts w:ascii="Arial" w:hAnsi="Arial" w:cs="Arial"/>
              </w:rPr>
            </w:pPr>
            <w:r w:rsidRPr="003E40E8">
              <w:rPr>
                <w:rFonts w:ascii="Arial" w:hAnsi="Arial" w:cs="Arial"/>
                <w:lang w:val="cy-GB"/>
              </w:rPr>
              <w:lastRenderedPageBreak/>
              <w:t>Yn amodol ar y newid a awgrymwyd, cytunir ar y newidiadau.</w:t>
            </w:r>
          </w:p>
          <w:p w14:paraId="75F66FD7" w14:textId="77777777" w:rsidR="00F9760C" w:rsidRPr="003E40E8" w:rsidRDefault="00F9760C" w:rsidP="008173CE">
            <w:pPr>
              <w:rPr>
                <w:rFonts w:ascii="Arial" w:hAnsi="Arial" w:cs="Arial"/>
              </w:rPr>
            </w:pPr>
          </w:p>
        </w:tc>
      </w:tr>
      <w:tr w:rsidR="00BD0782" w14:paraId="75F66FED" w14:textId="77777777" w:rsidTr="00F9760C">
        <w:tc>
          <w:tcPr>
            <w:tcW w:w="1129" w:type="dxa"/>
          </w:tcPr>
          <w:p w14:paraId="75F66FD9" w14:textId="77777777" w:rsidR="00F9760C" w:rsidRPr="003E40E8" w:rsidRDefault="006B4FE5" w:rsidP="004B17C9">
            <w:pPr>
              <w:spacing w:line="276" w:lineRule="auto"/>
              <w:rPr>
                <w:rFonts w:ascii="Arial" w:hAnsi="Arial" w:cs="Arial"/>
              </w:rPr>
            </w:pPr>
            <w:r w:rsidRPr="003E40E8">
              <w:rPr>
                <w:rFonts w:ascii="Arial" w:hAnsi="Arial" w:cs="Arial"/>
                <w:b/>
                <w:bCs/>
                <w:lang w:val="cy-GB"/>
              </w:rPr>
              <w:t>AP4/11</w:t>
            </w:r>
            <w:r w:rsidRPr="003E40E8">
              <w:rPr>
                <w:rFonts w:ascii="Arial" w:hAnsi="Arial" w:cs="Arial"/>
                <w:lang w:val="cy-GB"/>
              </w:rPr>
              <w:t xml:space="preserve"> </w:t>
            </w:r>
          </w:p>
          <w:p w14:paraId="75F66FDA" w14:textId="77777777" w:rsidR="00F9760C" w:rsidRPr="003E40E8" w:rsidRDefault="00F9760C" w:rsidP="008173CE">
            <w:pPr>
              <w:rPr>
                <w:rFonts w:ascii="Arial" w:hAnsi="Arial" w:cs="Arial"/>
              </w:rPr>
            </w:pPr>
          </w:p>
        </w:tc>
        <w:tc>
          <w:tcPr>
            <w:tcW w:w="10348" w:type="dxa"/>
          </w:tcPr>
          <w:p w14:paraId="75F66FDB" w14:textId="77777777" w:rsidR="00F9760C" w:rsidRPr="003E40E8" w:rsidRDefault="006B4FE5" w:rsidP="00E21A54">
            <w:pPr>
              <w:rPr>
                <w:rFonts w:ascii="Arial" w:hAnsi="Arial" w:cs="Arial"/>
                <w:bCs/>
              </w:rPr>
            </w:pPr>
            <w:r w:rsidRPr="003E40E8">
              <w:rPr>
                <w:rFonts w:ascii="Arial" w:hAnsi="Arial" w:cs="Arial"/>
                <w:bCs/>
                <w:lang w:val="cy-GB"/>
              </w:rPr>
              <w:t>Diwygio Polisi VE4 fel a ganlyn:</w:t>
            </w:r>
          </w:p>
          <w:p w14:paraId="75F66FDC" w14:textId="77777777" w:rsidR="00F9760C" w:rsidRPr="003E40E8" w:rsidRDefault="00F9760C" w:rsidP="00E21A54">
            <w:pPr>
              <w:rPr>
                <w:rFonts w:ascii="Arial" w:hAnsi="Arial" w:cs="Arial"/>
                <w:b/>
                <w:color w:val="F1A983" w:themeColor="accent2" w:themeTint="99"/>
              </w:rPr>
            </w:pPr>
          </w:p>
          <w:p w14:paraId="75F66FDD" w14:textId="77777777" w:rsidR="00F9760C" w:rsidRPr="003E40E8" w:rsidRDefault="006B4FE5" w:rsidP="00E21A54">
            <w:pPr>
              <w:rPr>
                <w:rFonts w:ascii="Arial" w:hAnsi="Arial" w:cs="Arial"/>
                <w:b/>
                <w:color w:val="F1A983" w:themeColor="accent2" w:themeTint="99"/>
              </w:rPr>
            </w:pPr>
            <w:r w:rsidRPr="003E40E8">
              <w:rPr>
                <w:rFonts w:ascii="Arial" w:hAnsi="Arial" w:cs="Arial"/>
                <w:b/>
                <w:bCs/>
                <w:color w:val="F1A983" w:themeColor="accent2" w:themeTint="99"/>
                <w:lang w:val="cy-GB"/>
              </w:rPr>
              <w:t>VE4: Safleoedd Carafanau Sefydlog a Chalets a Safleoedd Gwersylla Parhaol Eraill.</w:t>
            </w:r>
          </w:p>
          <w:p w14:paraId="75F66FDE" w14:textId="77777777" w:rsidR="00F9760C" w:rsidRPr="003E40E8" w:rsidRDefault="00F9760C" w:rsidP="00E21A54">
            <w:pPr>
              <w:rPr>
                <w:rFonts w:ascii="Arial" w:hAnsi="Arial" w:cs="Arial"/>
                <w:b/>
              </w:rPr>
            </w:pPr>
          </w:p>
          <w:p w14:paraId="75F66FDF" w14:textId="77777777" w:rsidR="00F9760C" w:rsidRPr="003E40E8" w:rsidRDefault="006B4FE5" w:rsidP="00FA6A73">
            <w:pPr>
              <w:rPr>
                <w:rFonts w:ascii="Arial" w:hAnsi="Arial" w:cs="Arial"/>
                <w:b/>
              </w:rPr>
            </w:pPr>
            <w:r w:rsidRPr="003E40E8">
              <w:rPr>
                <w:rFonts w:ascii="Arial" w:hAnsi="Arial" w:cs="Arial"/>
                <w:b/>
                <w:bCs/>
                <w:strike/>
                <w:color w:val="FF0000"/>
                <w:lang w:val="cy-GB"/>
              </w:rPr>
              <w:t>a)</w:t>
            </w:r>
            <w:r w:rsidRPr="003E40E8">
              <w:rPr>
                <w:rFonts w:ascii="Arial" w:hAnsi="Arial" w:cs="Arial"/>
                <w:b/>
                <w:bCs/>
                <w:color w:val="FF0000"/>
                <w:lang w:val="cy-GB"/>
              </w:rPr>
              <w:t xml:space="preserve"> </w:t>
            </w:r>
            <w:r w:rsidRPr="003E40E8">
              <w:rPr>
                <w:rFonts w:ascii="Arial" w:hAnsi="Arial" w:cs="Arial"/>
                <w:b/>
                <w:bCs/>
                <w:lang w:val="cy-GB"/>
              </w:rPr>
              <w:t>Bydd cynigion ar gyfer Safleoedd Carafanau Sefydlog a Chalets newydd yn cael eu caniatáu dan yr amgylchiadau canlynol:</w:t>
            </w:r>
          </w:p>
          <w:p w14:paraId="75F66FE0" w14:textId="77777777" w:rsidR="00F9760C" w:rsidRPr="003E40E8" w:rsidRDefault="006B4FE5" w:rsidP="00E21A54">
            <w:pPr>
              <w:numPr>
                <w:ilvl w:val="1"/>
                <w:numId w:val="28"/>
              </w:numPr>
              <w:tabs>
                <w:tab w:val="num" w:pos="1440"/>
              </w:tabs>
              <w:rPr>
                <w:rFonts w:ascii="Arial" w:hAnsi="Arial" w:cs="Arial"/>
                <w:b/>
              </w:rPr>
            </w:pPr>
            <w:r w:rsidRPr="003E40E8">
              <w:rPr>
                <w:rFonts w:ascii="Arial" w:hAnsi="Arial" w:cs="Arial"/>
                <w:b/>
                <w:bCs/>
                <w:color w:val="00B050"/>
                <w:lang w:val="cy-GB"/>
              </w:rPr>
              <w:t xml:space="preserve">a) </w:t>
            </w:r>
            <w:r w:rsidRPr="003E40E8">
              <w:rPr>
                <w:rFonts w:ascii="Arial" w:hAnsi="Arial" w:cs="Arial"/>
                <w:b/>
                <w:bCs/>
                <w:lang w:val="cy-GB"/>
              </w:rPr>
              <w:t>lle maent o fewn anheddiad diffiniedig neu'n uniongyrchol gysylltiedig ag ef (Polisi SP3), neu lle maent wedi’u lleoli mewn cyfleuster neu atyniad twristiaeth presennol perthnasol neu’n dangos perthynas ofodol a swyddogaethol â chyfleuster neu atyniad o’r fath;</w:t>
            </w:r>
          </w:p>
          <w:p w14:paraId="75F66FE1" w14:textId="77777777" w:rsidR="00F9760C" w:rsidRPr="003E40E8" w:rsidRDefault="006B4FE5" w:rsidP="00E21A54">
            <w:pPr>
              <w:numPr>
                <w:ilvl w:val="1"/>
                <w:numId w:val="28"/>
              </w:numPr>
              <w:tabs>
                <w:tab w:val="num" w:pos="1440"/>
              </w:tabs>
              <w:rPr>
                <w:rFonts w:ascii="Arial" w:hAnsi="Arial" w:cs="Arial"/>
                <w:b/>
              </w:rPr>
            </w:pPr>
            <w:r w:rsidRPr="003E40E8">
              <w:rPr>
                <w:rFonts w:ascii="Arial" w:hAnsi="Arial" w:cs="Arial"/>
                <w:b/>
                <w:bCs/>
                <w:color w:val="00B050"/>
                <w:lang w:val="cy-GB"/>
              </w:rPr>
              <w:lastRenderedPageBreak/>
              <w:t xml:space="preserve">b) </w:t>
            </w:r>
            <w:r w:rsidRPr="003E40E8">
              <w:rPr>
                <w:rFonts w:ascii="Arial" w:hAnsi="Arial" w:cs="Arial"/>
                <w:b/>
                <w:bCs/>
                <w:lang w:val="cy-GB"/>
              </w:rPr>
              <w:t xml:space="preserve">lle maent o ansawdd uchel yn ôl dyluniad, cynllun ac ymddangosiad, a lle na fyddant yn cael effaith niweidiol annerbyniol ar y dirwedd a/neu’r drefwedd o amgylch; </w:t>
            </w:r>
            <w:r w:rsidRPr="003E40E8">
              <w:rPr>
                <w:rFonts w:ascii="Arial" w:hAnsi="Arial" w:cs="Arial"/>
                <w:b/>
                <w:bCs/>
                <w:color w:val="00B050"/>
                <w:lang w:val="cy-GB"/>
              </w:rPr>
              <w:t>a</w:t>
            </w:r>
          </w:p>
          <w:p w14:paraId="75F66FE2" w14:textId="77777777" w:rsidR="00F9760C" w:rsidRPr="003E40E8" w:rsidRDefault="006B4FE5" w:rsidP="00E21A54">
            <w:pPr>
              <w:numPr>
                <w:ilvl w:val="1"/>
                <w:numId w:val="28"/>
              </w:numPr>
              <w:tabs>
                <w:tab w:val="num" w:pos="1440"/>
              </w:tabs>
              <w:rPr>
                <w:rFonts w:ascii="Arial" w:hAnsi="Arial" w:cs="Arial"/>
                <w:b/>
              </w:rPr>
            </w:pPr>
            <w:r w:rsidRPr="003E40E8">
              <w:rPr>
                <w:rFonts w:ascii="Arial" w:hAnsi="Arial" w:cs="Arial"/>
                <w:b/>
                <w:bCs/>
                <w:color w:val="00B050"/>
                <w:lang w:val="cy-GB"/>
              </w:rPr>
              <w:t xml:space="preserve">c) </w:t>
            </w:r>
            <w:r w:rsidRPr="003E40E8">
              <w:rPr>
                <w:rFonts w:ascii="Arial" w:hAnsi="Arial" w:cs="Arial"/>
                <w:b/>
                <w:bCs/>
                <w:lang w:val="cy-GB"/>
              </w:rPr>
              <w:t>lle na fyddant yn arwain at ddwysâd sylweddol ac annerbyniol yn y safleoedd a ddarperir yn yr ardal leol;</w:t>
            </w:r>
          </w:p>
          <w:p w14:paraId="75F66FE3" w14:textId="77777777" w:rsidR="00F9760C" w:rsidRPr="003E40E8" w:rsidRDefault="00F9760C" w:rsidP="003D4756">
            <w:pPr>
              <w:ind w:left="720"/>
              <w:rPr>
                <w:rFonts w:ascii="Arial" w:hAnsi="Arial" w:cs="Arial"/>
                <w:b/>
              </w:rPr>
            </w:pPr>
          </w:p>
          <w:p w14:paraId="75F66FE4" w14:textId="77777777" w:rsidR="00F9760C" w:rsidRPr="003E40E8" w:rsidRDefault="006B4FE5" w:rsidP="00FA6A73">
            <w:pPr>
              <w:rPr>
                <w:rFonts w:ascii="Arial" w:hAnsi="Arial" w:cs="Arial"/>
                <w:b/>
              </w:rPr>
            </w:pPr>
            <w:r w:rsidRPr="003E40E8">
              <w:rPr>
                <w:rFonts w:ascii="Arial" w:hAnsi="Arial" w:cs="Arial"/>
                <w:b/>
                <w:bCs/>
                <w:strike/>
                <w:color w:val="FF0000"/>
                <w:lang w:val="cy-GB"/>
              </w:rPr>
              <w:t>b)</w:t>
            </w:r>
            <w:r w:rsidRPr="003E40E8">
              <w:rPr>
                <w:rFonts w:ascii="Arial" w:hAnsi="Arial" w:cs="Arial"/>
                <w:color w:val="FF0000"/>
                <w:lang w:val="cy-GB"/>
              </w:rPr>
              <w:t xml:space="preserve"> </w:t>
            </w:r>
            <w:r w:rsidRPr="003E40E8">
              <w:rPr>
                <w:rFonts w:ascii="Arial" w:hAnsi="Arial" w:cs="Arial"/>
                <w:b/>
                <w:bCs/>
                <w:lang w:val="cy-GB"/>
              </w:rPr>
              <w:t>Bydd cynigion i wella ac estyn safleoedd presennol yn cael eu caniatáu dan yr amgylchiadau canlynol:</w:t>
            </w:r>
          </w:p>
          <w:p w14:paraId="75F66FE5" w14:textId="77777777" w:rsidR="00F9760C" w:rsidRPr="003E40E8" w:rsidRDefault="006B4FE5" w:rsidP="00E21A54">
            <w:pPr>
              <w:numPr>
                <w:ilvl w:val="1"/>
                <w:numId w:val="29"/>
              </w:numPr>
              <w:tabs>
                <w:tab w:val="num" w:pos="1440"/>
              </w:tabs>
              <w:rPr>
                <w:rFonts w:ascii="Arial" w:hAnsi="Arial" w:cs="Arial"/>
                <w:b/>
              </w:rPr>
            </w:pPr>
            <w:r w:rsidRPr="003E40E8">
              <w:rPr>
                <w:rFonts w:ascii="Arial" w:hAnsi="Arial" w:cs="Arial"/>
                <w:b/>
                <w:bCs/>
                <w:color w:val="00B050"/>
                <w:lang w:val="cy-GB"/>
              </w:rPr>
              <w:t>d)</w:t>
            </w:r>
            <w:r w:rsidRPr="003E40E8">
              <w:rPr>
                <w:rFonts w:ascii="Arial" w:hAnsi="Arial" w:cs="Arial"/>
                <w:b/>
                <w:bCs/>
                <w:lang w:val="cy-GB"/>
              </w:rPr>
              <w:t>lle bydd yn cynyddu bywiogrwydd, cynaliadwyedd ac ansawdd amgylcheddol y safle;</w:t>
            </w:r>
          </w:p>
          <w:p w14:paraId="75F66FE6" w14:textId="77777777" w:rsidR="00F9760C" w:rsidRPr="003E40E8" w:rsidRDefault="006B4FE5" w:rsidP="00E21A54">
            <w:pPr>
              <w:numPr>
                <w:ilvl w:val="1"/>
                <w:numId w:val="29"/>
              </w:numPr>
              <w:tabs>
                <w:tab w:val="num" w:pos="1440"/>
              </w:tabs>
              <w:rPr>
                <w:rFonts w:ascii="Arial" w:hAnsi="Arial" w:cs="Arial"/>
                <w:b/>
              </w:rPr>
            </w:pPr>
            <w:r w:rsidRPr="003E40E8">
              <w:rPr>
                <w:rFonts w:ascii="Arial" w:hAnsi="Arial" w:cs="Arial"/>
                <w:b/>
                <w:bCs/>
                <w:color w:val="00B050"/>
                <w:lang w:val="cy-GB"/>
              </w:rPr>
              <w:t xml:space="preserve">e) </w:t>
            </w:r>
            <w:r w:rsidRPr="003E40E8">
              <w:rPr>
                <w:rFonts w:ascii="Arial" w:hAnsi="Arial" w:cs="Arial"/>
                <w:b/>
                <w:bCs/>
                <w:lang w:val="cy-GB"/>
              </w:rPr>
              <w:t>lle na fyddant yn arwain at gynnydd annerbyniol yn nwyster unedau a/neu raddfa’r safle ar y cyfan</w:t>
            </w:r>
          </w:p>
          <w:p w14:paraId="75F66FE7" w14:textId="77777777" w:rsidR="00F9760C" w:rsidRPr="003E40E8" w:rsidRDefault="006B4FE5" w:rsidP="00E21A54">
            <w:pPr>
              <w:numPr>
                <w:ilvl w:val="1"/>
                <w:numId w:val="29"/>
              </w:numPr>
              <w:tabs>
                <w:tab w:val="num" w:pos="1440"/>
              </w:tabs>
              <w:rPr>
                <w:rFonts w:ascii="Arial" w:hAnsi="Arial" w:cs="Arial"/>
                <w:b/>
              </w:rPr>
            </w:pPr>
            <w:r w:rsidRPr="003E40E8">
              <w:rPr>
                <w:rFonts w:ascii="Arial" w:hAnsi="Arial" w:cs="Arial"/>
                <w:b/>
                <w:bCs/>
                <w:color w:val="00B050"/>
                <w:lang w:val="cy-GB"/>
              </w:rPr>
              <w:t xml:space="preserve">f) </w:t>
            </w:r>
            <w:r w:rsidRPr="003E40E8">
              <w:rPr>
                <w:rFonts w:ascii="Arial" w:hAnsi="Arial" w:cs="Arial"/>
                <w:b/>
                <w:bCs/>
                <w:lang w:val="cy-GB"/>
              </w:rPr>
              <w:t xml:space="preserve">lle na fydd yn creu niwed annerbyniol i’r dirwedd, y morwedd a / neu’r drefwedd o amgylch; </w:t>
            </w:r>
            <w:r w:rsidRPr="003E40E8">
              <w:rPr>
                <w:rFonts w:ascii="Arial" w:hAnsi="Arial" w:cs="Arial"/>
                <w:b/>
                <w:bCs/>
                <w:color w:val="00B050"/>
                <w:lang w:val="cy-GB"/>
              </w:rPr>
              <w:t>a</w:t>
            </w:r>
          </w:p>
          <w:p w14:paraId="75F66FE8" w14:textId="77777777" w:rsidR="00F9760C" w:rsidRPr="003E40E8" w:rsidRDefault="006B4FE5" w:rsidP="00E21A54">
            <w:pPr>
              <w:numPr>
                <w:ilvl w:val="1"/>
                <w:numId w:val="29"/>
              </w:numPr>
              <w:tabs>
                <w:tab w:val="num" w:pos="1440"/>
              </w:tabs>
              <w:rPr>
                <w:rFonts w:ascii="Arial" w:hAnsi="Arial" w:cs="Arial"/>
                <w:b/>
              </w:rPr>
            </w:pPr>
            <w:r w:rsidRPr="003E40E8">
              <w:rPr>
                <w:rFonts w:ascii="Arial" w:hAnsi="Arial" w:cs="Arial"/>
                <w:b/>
                <w:bCs/>
                <w:color w:val="00B050"/>
                <w:lang w:val="cy-GB"/>
              </w:rPr>
              <w:t xml:space="preserve">g) </w:t>
            </w:r>
            <w:r w:rsidRPr="003E40E8">
              <w:rPr>
                <w:rFonts w:ascii="Arial" w:hAnsi="Arial" w:cs="Arial"/>
                <w:b/>
                <w:bCs/>
                <w:lang w:val="cy-GB"/>
              </w:rPr>
              <w:t>lle mae’n darparu (lle y bo’n briodol) ar gyfer gwelliant sylweddol yn ansawdd, ymddangosiad a lleoliad y safle ar y cyfan.</w:t>
            </w:r>
          </w:p>
          <w:p w14:paraId="75F66FE9" w14:textId="77777777" w:rsidR="00F9760C" w:rsidRPr="003E40E8" w:rsidRDefault="00F9760C" w:rsidP="00E21A54">
            <w:pPr>
              <w:numPr>
                <w:ilvl w:val="1"/>
                <w:numId w:val="29"/>
              </w:numPr>
              <w:tabs>
                <w:tab w:val="num" w:pos="1440"/>
              </w:tabs>
              <w:rPr>
                <w:rFonts w:ascii="Arial" w:hAnsi="Arial" w:cs="Arial"/>
                <w:b/>
              </w:rPr>
            </w:pPr>
          </w:p>
          <w:p w14:paraId="75F66FEA" w14:textId="77777777" w:rsidR="00F9760C" w:rsidRPr="003E40E8" w:rsidRDefault="00F9760C" w:rsidP="008173CE">
            <w:pPr>
              <w:rPr>
                <w:rFonts w:ascii="Arial" w:hAnsi="Arial" w:cs="Arial"/>
                <w:b/>
              </w:rPr>
            </w:pPr>
          </w:p>
          <w:p w14:paraId="75F66FEB" w14:textId="77777777" w:rsidR="00F9760C" w:rsidRPr="003E40E8" w:rsidRDefault="00F9760C" w:rsidP="008173CE">
            <w:pPr>
              <w:rPr>
                <w:rFonts w:ascii="Arial" w:hAnsi="Arial" w:cs="Arial"/>
                <w:b/>
              </w:rPr>
            </w:pPr>
          </w:p>
        </w:tc>
        <w:tc>
          <w:tcPr>
            <w:tcW w:w="2268" w:type="dxa"/>
          </w:tcPr>
          <w:p w14:paraId="75F66FEC" w14:textId="77777777" w:rsidR="00F9760C" w:rsidRPr="003E40E8" w:rsidRDefault="006B4FE5" w:rsidP="008173CE">
            <w:pPr>
              <w:rPr>
                <w:rFonts w:ascii="Arial" w:hAnsi="Arial" w:cs="Arial"/>
              </w:rPr>
            </w:pPr>
            <w:r w:rsidRPr="003E40E8">
              <w:rPr>
                <w:rFonts w:ascii="Arial" w:hAnsi="Arial" w:cs="Arial"/>
                <w:lang w:val="cy-GB"/>
              </w:rPr>
              <w:lastRenderedPageBreak/>
              <w:t>Cytunir ar y newidiadau.</w:t>
            </w:r>
          </w:p>
        </w:tc>
      </w:tr>
      <w:tr w:rsidR="00BD0782" w14:paraId="75F66FFC" w14:textId="77777777" w:rsidTr="00F9760C">
        <w:tc>
          <w:tcPr>
            <w:tcW w:w="1129" w:type="dxa"/>
          </w:tcPr>
          <w:p w14:paraId="75F66FEE" w14:textId="77777777" w:rsidR="00F9760C" w:rsidRPr="003E40E8" w:rsidRDefault="006B4FE5" w:rsidP="004B17C9">
            <w:pPr>
              <w:spacing w:line="276" w:lineRule="auto"/>
              <w:rPr>
                <w:rFonts w:ascii="Arial" w:hAnsi="Arial" w:cs="Arial"/>
              </w:rPr>
            </w:pPr>
            <w:r w:rsidRPr="003E40E8">
              <w:rPr>
                <w:rFonts w:ascii="Arial" w:hAnsi="Arial" w:cs="Arial"/>
                <w:b/>
                <w:bCs/>
                <w:lang w:val="cy-GB"/>
              </w:rPr>
              <w:t>AP4/12</w:t>
            </w:r>
            <w:r w:rsidRPr="003E40E8">
              <w:rPr>
                <w:rFonts w:ascii="Arial" w:hAnsi="Arial" w:cs="Arial"/>
                <w:lang w:val="cy-GB"/>
              </w:rPr>
              <w:t xml:space="preserve"> </w:t>
            </w:r>
          </w:p>
        </w:tc>
        <w:tc>
          <w:tcPr>
            <w:tcW w:w="10348" w:type="dxa"/>
          </w:tcPr>
          <w:p w14:paraId="75F66FEF" w14:textId="77777777" w:rsidR="00F9760C" w:rsidRPr="003E40E8" w:rsidRDefault="006B4FE5" w:rsidP="00FC2376">
            <w:pPr>
              <w:rPr>
                <w:rFonts w:ascii="Arial" w:hAnsi="Arial" w:cs="Arial"/>
              </w:rPr>
            </w:pPr>
            <w:r w:rsidRPr="003E40E8">
              <w:rPr>
                <w:rFonts w:ascii="Arial" w:hAnsi="Arial" w:cs="Arial"/>
                <w:lang w:val="cy-GB"/>
              </w:rPr>
              <w:t>Diwygio Polisi RD5 fel a ganlyn:</w:t>
            </w:r>
          </w:p>
          <w:p w14:paraId="75F66FF0" w14:textId="77777777" w:rsidR="00F9760C" w:rsidRPr="003E40E8" w:rsidRDefault="00F9760C" w:rsidP="00FC2376">
            <w:pPr>
              <w:rPr>
                <w:rFonts w:ascii="Arial" w:hAnsi="Arial" w:cs="Arial"/>
                <w:b/>
                <w:bCs/>
                <w:color w:val="92D050"/>
              </w:rPr>
            </w:pPr>
          </w:p>
          <w:p w14:paraId="75F66FF1" w14:textId="77777777" w:rsidR="00F9760C" w:rsidRPr="003E40E8" w:rsidRDefault="006B4FE5" w:rsidP="00FC2376">
            <w:pPr>
              <w:rPr>
                <w:rFonts w:ascii="Arial" w:hAnsi="Arial" w:cs="Arial"/>
                <w:b/>
                <w:bCs/>
                <w:color w:val="92D050"/>
              </w:rPr>
            </w:pPr>
            <w:r w:rsidRPr="003E40E8">
              <w:rPr>
                <w:rFonts w:ascii="Arial" w:hAnsi="Arial" w:cs="Arial"/>
                <w:b/>
                <w:bCs/>
                <w:color w:val="92D050"/>
                <w:lang w:val="cy-GB"/>
              </w:rPr>
              <w:t>RD5: Cyfleusterau Marchogaeth</w:t>
            </w:r>
          </w:p>
          <w:p w14:paraId="75F66FF2" w14:textId="77777777" w:rsidR="00F9760C" w:rsidRPr="003E40E8" w:rsidRDefault="00F9760C" w:rsidP="00FC2376">
            <w:pPr>
              <w:rPr>
                <w:rFonts w:ascii="Arial" w:hAnsi="Arial" w:cs="Arial"/>
                <w:b/>
                <w:bCs/>
                <w:color w:val="92D050"/>
              </w:rPr>
            </w:pPr>
          </w:p>
          <w:p w14:paraId="75F66FF3" w14:textId="77777777" w:rsidR="00F9760C" w:rsidRPr="003E40E8" w:rsidRDefault="006B4FE5" w:rsidP="00FC2376">
            <w:pPr>
              <w:rPr>
                <w:rFonts w:ascii="Arial" w:hAnsi="Arial" w:cs="Arial"/>
                <w:b/>
                <w:bCs/>
              </w:rPr>
            </w:pPr>
            <w:r w:rsidRPr="003E40E8">
              <w:rPr>
                <w:rFonts w:ascii="Arial" w:hAnsi="Arial" w:cs="Arial"/>
                <w:b/>
                <w:bCs/>
                <w:lang w:val="cy-GB"/>
              </w:rPr>
              <w:t xml:space="preserve">Bydd cynigion datblygu ar gyfer stablau, cyfleusterau marchogol neu ddefnyddio tir ar gyfer gweithgareddau marchogol yn cael eu caniatáu dan yr amgylchiadau canlynol: </w:t>
            </w:r>
          </w:p>
          <w:p w14:paraId="75F66FF4" w14:textId="77777777" w:rsidR="00F9760C" w:rsidRPr="003E40E8" w:rsidRDefault="006B4FE5" w:rsidP="00FC2376">
            <w:pPr>
              <w:numPr>
                <w:ilvl w:val="0"/>
                <w:numId w:val="19"/>
              </w:numPr>
              <w:rPr>
                <w:rFonts w:ascii="Arial" w:hAnsi="Arial" w:cs="Arial"/>
                <w:b/>
                <w:bCs/>
              </w:rPr>
            </w:pPr>
            <w:r w:rsidRPr="003E40E8">
              <w:rPr>
                <w:rFonts w:ascii="Arial" w:hAnsi="Arial" w:cs="Arial"/>
                <w:b/>
                <w:bCs/>
                <w:lang w:val="cy-GB"/>
              </w:rPr>
              <w:t xml:space="preserve">lle mae’r cyfleuster wedi'i grwpio o fewn cyfadeilad fferm presennol, neu wedi'i leoli mor agos â phosibl at adeiladau presennol; </w:t>
            </w:r>
          </w:p>
          <w:p w14:paraId="75F66FF5" w14:textId="77777777" w:rsidR="00F9760C" w:rsidRPr="003E40E8" w:rsidRDefault="006B4FE5" w:rsidP="00FC2376">
            <w:pPr>
              <w:numPr>
                <w:ilvl w:val="0"/>
                <w:numId w:val="19"/>
              </w:numPr>
              <w:rPr>
                <w:rFonts w:ascii="Arial" w:hAnsi="Arial" w:cs="Arial"/>
                <w:b/>
                <w:bCs/>
              </w:rPr>
            </w:pPr>
            <w:r w:rsidRPr="003E40E8">
              <w:rPr>
                <w:rFonts w:ascii="Arial" w:hAnsi="Arial" w:cs="Arial"/>
                <w:b/>
                <w:bCs/>
                <w:lang w:val="cy-GB"/>
              </w:rPr>
              <w:t xml:space="preserve">lle bydd y defnydd arfaethedig o </w:t>
            </w:r>
            <w:r w:rsidRPr="003E40E8">
              <w:rPr>
                <w:rFonts w:ascii="Arial" w:hAnsi="Arial" w:cs="Arial"/>
                <w:b/>
                <w:bCs/>
                <w:color w:val="00B050"/>
                <w:lang w:val="cy-GB"/>
              </w:rPr>
              <w:t>raddfa a natur</w:t>
            </w:r>
            <w:r w:rsidRPr="003E40E8">
              <w:rPr>
                <w:rFonts w:ascii="Arial" w:hAnsi="Arial" w:cs="Arial"/>
                <w:b/>
                <w:bCs/>
                <w:lang w:val="cy-GB"/>
              </w:rPr>
              <w:t xml:space="preserve"> </w:t>
            </w:r>
            <w:r w:rsidRPr="003E40E8">
              <w:rPr>
                <w:rFonts w:ascii="Arial" w:hAnsi="Arial" w:cs="Arial"/>
                <w:b/>
                <w:bCs/>
                <w:strike/>
                <w:color w:val="FF0000"/>
                <w:lang w:val="cy-GB"/>
              </w:rPr>
              <w:t xml:space="preserve"> ddwyster</w:t>
            </w:r>
            <w:r w:rsidRPr="003E40E8">
              <w:rPr>
                <w:rFonts w:ascii="Arial" w:hAnsi="Arial" w:cs="Arial"/>
                <w:b/>
                <w:bCs/>
                <w:color w:val="FF0000"/>
                <w:lang w:val="cy-GB"/>
              </w:rPr>
              <w:t xml:space="preserve"> </w:t>
            </w:r>
            <w:r w:rsidRPr="003E40E8">
              <w:rPr>
                <w:rFonts w:ascii="Arial" w:hAnsi="Arial" w:cs="Arial"/>
                <w:b/>
                <w:bCs/>
                <w:lang w:val="cy-GB"/>
              </w:rPr>
              <w:t>sy'n briodol i'w amgylchedd a'i leoliad;</w:t>
            </w:r>
          </w:p>
          <w:p w14:paraId="75F66FF6" w14:textId="77777777" w:rsidR="00F9760C" w:rsidRPr="003E40E8" w:rsidRDefault="006B4FE5" w:rsidP="00FC2376">
            <w:pPr>
              <w:numPr>
                <w:ilvl w:val="0"/>
                <w:numId w:val="19"/>
              </w:numPr>
              <w:rPr>
                <w:rFonts w:ascii="Arial" w:hAnsi="Arial" w:cs="Arial"/>
                <w:b/>
                <w:bCs/>
              </w:rPr>
            </w:pPr>
            <w:r w:rsidRPr="003E40E8">
              <w:rPr>
                <w:rFonts w:ascii="Arial" w:hAnsi="Arial" w:cs="Arial"/>
                <w:b/>
                <w:bCs/>
                <w:lang w:val="cy-GB"/>
              </w:rPr>
              <w:t xml:space="preserve">lle na fydd y datblygiad yn cael effaith niweidiol ar y dirwedd nac ar fuddiannau cadwraeth natur; </w:t>
            </w:r>
            <w:r w:rsidRPr="003E40E8">
              <w:rPr>
                <w:rFonts w:ascii="Arial" w:hAnsi="Arial" w:cs="Arial"/>
                <w:b/>
                <w:bCs/>
                <w:strike/>
                <w:color w:val="FF0000"/>
                <w:lang w:val="cy-GB"/>
              </w:rPr>
              <w:t>a</w:t>
            </w:r>
          </w:p>
          <w:p w14:paraId="75F66FF7" w14:textId="773C3DCA" w:rsidR="00F9760C" w:rsidRPr="003E40E8" w:rsidRDefault="006B4FE5" w:rsidP="00FC2376">
            <w:pPr>
              <w:numPr>
                <w:ilvl w:val="0"/>
                <w:numId w:val="19"/>
              </w:numPr>
              <w:rPr>
                <w:rFonts w:ascii="Arial" w:hAnsi="Arial" w:cs="Arial"/>
                <w:b/>
                <w:bCs/>
              </w:rPr>
            </w:pPr>
            <w:r w:rsidRPr="003E40E8">
              <w:rPr>
                <w:rFonts w:ascii="Arial" w:hAnsi="Arial" w:cs="Arial"/>
                <w:b/>
                <w:bCs/>
                <w:lang w:val="cy-GB"/>
              </w:rPr>
              <w:lastRenderedPageBreak/>
              <w:t xml:space="preserve">lle gellir darparu mynediad a lleoedd parcio addas ar gyfer blychau ceffylau a’r lefel </w:t>
            </w:r>
            <w:r w:rsidRPr="00A85843">
              <w:rPr>
                <w:rFonts w:ascii="Arial" w:hAnsi="Arial" w:cs="Arial"/>
                <w:b/>
                <w:bCs/>
                <w:lang w:val="cy-GB"/>
              </w:rPr>
              <w:t>arfaethedig o weithgarwch masnachol;</w:t>
            </w:r>
            <w:r w:rsidRPr="003E40E8">
              <w:rPr>
                <w:rFonts w:ascii="Arial" w:hAnsi="Arial" w:cs="Arial"/>
                <w:b/>
                <w:bCs/>
                <w:color w:val="0070C0"/>
                <w:lang w:val="cy-GB"/>
              </w:rPr>
              <w:t xml:space="preserve"> </w:t>
            </w:r>
            <w:r w:rsidRPr="003E40E8">
              <w:rPr>
                <w:rFonts w:ascii="Arial" w:hAnsi="Arial" w:cs="Arial"/>
                <w:b/>
                <w:bCs/>
                <w:color w:val="00B050"/>
                <w:u w:val="single"/>
                <w:lang w:val="cy-GB"/>
              </w:rPr>
              <w:t>a</w:t>
            </w:r>
          </w:p>
          <w:p w14:paraId="75F66FF8" w14:textId="77777777" w:rsidR="00F9760C" w:rsidRPr="003E40E8" w:rsidRDefault="006B4FE5" w:rsidP="00FC2376">
            <w:pPr>
              <w:numPr>
                <w:ilvl w:val="0"/>
                <w:numId w:val="19"/>
              </w:numPr>
              <w:rPr>
                <w:rFonts w:ascii="Arial" w:hAnsi="Arial" w:cs="Arial"/>
                <w:b/>
                <w:bCs/>
              </w:rPr>
            </w:pPr>
            <w:r w:rsidRPr="003E40E8">
              <w:rPr>
                <w:rFonts w:ascii="Arial" w:hAnsi="Arial" w:cs="Arial"/>
                <w:b/>
                <w:bCs/>
                <w:lang w:val="cy-GB"/>
              </w:rPr>
              <w:t>lle mae gan gyfleusterau masnachol fynediad addas at y rhwydwaith priffyrdd.</w:t>
            </w:r>
          </w:p>
          <w:p w14:paraId="75F66FF9" w14:textId="77777777" w:rsidR="00F9760C" w:rsidRPr="003E40E8" w:rsidRDefault="00F9760C" w:rsidP="008173CE">
            <w:pPr>
              <w:rPr>
                <w:rFonts w:ascii="Arial" w:hAnsi="Arial" w:cs="Arial"/>
              </w:rPr>
            </w:pPr>
          </w:p>
        </w:tc>
        <w:tc>
          <w:tcPr>
            <w:tcW w:w="2268" w:type="dxa"/>
          </w:tcPr>
          <w:p w14:paraId="75F66FFA" w14:textId="77777777" w:rsidR="00F9760C" w:rsidRPr="003E40E8" w:rsidRDefault="006B4FE5" w:rsidP="0058307C">
            <w:pPr>
              <w:rPr>
                <w:rFonts w:ascii="Arial" w:hAnsi="Arial" w:cs="Arial"/>
              </w:rPr>
            </w:pPr>
            <w:r w:rsidRPr="003E40E8">
              <w:rPr>
                <w:rFonts w:ascii="Arial" w:hAnsi="Arial" w:cs="Arial"/>
                <w:lang w:val="cy-GB"/>
              </w:rPr>
              <w:lastRenderedPageBreak/>
              <w:t>Yn amodol ar y newidiadau a awgrymwyd, cytunir ar y newidiadau.</w:t>
            </w:r>
          </w:p>
          <w:p w14:paraId="75F66FFB" w14:textId="77777777" w:rsidR="00F9760C" w:rsidRPr="003E40E8" w:rsidRDefault="00F9760C" w:rsidP="008173CE">
            <w:pPr>
              <w:rPr>
                <w:rFonts w:ascii="Arial" w:hAnsi="Arial" w:cs="Arial"/>
              </w:rPr>
            </w:pPr>
          </w:p>
        </w:tc>
      </w:tr>
      <w:tr w:rsidR="00BD0782" w14:paraId="75F67015" w14:textId="77777777" w:rsidTr="00F9760C">
        <w:tc>
          <w:tcPr>
            <w:tcW w:w="1129" w:type="dxa"/>
          </w:tcPr>
          <w:p w14:paraId="75F66FFD" w14:textId="77777777" w:rsidR="00F9760C" w:rsidRPr="003E40E8" w:rsidRDefault="006B4FE5" w:rsidP="004B17C9">
            <w:pPr>
              <w:spacing w:line="276" w:lineRule="auto"/>
              <w:rPr>
                <w:rFonts w:ascii="Arial" w:hAnsi="Arial" w:cs="Arial"/>
              </w:rPr>
            </w:pPr>
            <w:r w:rsidRPr="003E40E8">
              <w:rPr>
                <w:rFonts w:ascii="Arial" w:hAnsi="Arial" w:cs="Arial"/>
                <w:b/>
                <w:bCs/>
                <w:lang w:val="cy-GB"/>
              </w:rPr>
              <w:t>AP4/13</w:t>
            </w:r>
          </w:p>
          <w:p w14:paraId="75F66FFE" w14:textId="77777777" w:rsidR="00F9760C" w:rsidRPr="003E40E8" w:rsidRDefault="00F9760C" w:rsidP="008173CE">
            <w:pPr>
              <w:rPr>
                <w:rFonts w:ascii="Arial" w:hAnsi="Arial" w:cs="Arial"/>
              </w:rPr>
            </w:pPr>
          </w:p>
        </w:tc>
        <w:tc>
          <w:tcPr>
            <w:tcW w:w="10348" w:type="dxa"/>
          </w:tcPr>
          <w:p w14:paraId="75F66FFF" w14:textId="77777777" w:rsidR="00F9760C" w:rsidRPr="003E40E8" w:rsidRDefault="006B4FE5" w:rsidP="00650681">
            <w:pPr>
              <w:rPr>
                <w:rFonts w:ascii="Arial" w:hAnsi="Arial" w:cs="Arial"/>
                <w:bCs/>
              </w:rPr>
            </w:pPr>
            <w:r w:rsidRPr="003E40E8">
              <w:rPr>
                <w:rFonts w:ascii="Arial" w:hAnsi="Arial" w:cs="Arial"/>
                <w:bCs/>
                <w:lang w:val="cy-GB"/>
              </w:rPr>
              <w:t>Diwygio Polisi INF3 fel a ganlyn:</w:t>
            </w:r>
          </w:p>
          <w:p w14:paraId="75F67000" w14:textId="77777777" w:rsidR="00F9760C" w:rsidRPr="003E40E8" w:rsidRDefault="00F9760C" w:rsidP="00650681">
            <w:pPr>
              <w:rPr>
                <w:rFonts w:ascii="Arial" w:hAnsi="Arial" w:cs="Arial"/>
                <w:b/>
                <w:color w:val="F1A983" w:themeColor="accent2" w:themeTint="99"/>
              </w:rPr>
            </w:pPr>
          </w:p>
          <w:p w14:paraId="75F67001" w14:textId="77777777" w:rsidR="00F9760C" w:rsidRPr="003E40E8" w:rsidRDefault="006B4FE5" w:rsidP="00650681">
            <w:pPr>
              <w:rPr>
                <w:rFonts w:ascii="Arial" w:hAnsi="Arial" w:cs="Arial"/>
                <w:b/>
                <w:color w:val="F1A983" w:themeColor="accent2" w:themeTint="99"/>
              </w:rPr>
            </w:pPr>
            <w:r w:rsidRPr="003E40E8">
              <w:rPr>
                <w:rFonts w:ascii="Arial" w:hAnsi="Arial" w:cs="Arial"/>
                <w:b/>
                <w:bCs/>
                <w:color w:val="F1A983" w:themeColor="accent2" w:themeTint="99"/>
                <w:lang w:val="cy-GB"/>
              </w:rPr>
              <w:t>INF3: Band Eang a Thelathrebu </w:t>
            </w:r>
          </w:p>
          <w:p w14:paraId="75F67002" w14:textId="77777777" w:rsidR="00F9760C" w:rsidRPr="003E40E8" w:rsidRDefault="006B4FE5" w:rsidP="00650681">
            <w:pPr>
              <w:rPr>
                <w:rFonts w:ascii="Arial" w:hAnsi="Arial" w:cs="Arial"/>
                <w:strike/>
                <w:color w:val="FF0000"/>
              </w:rPr>
            </w:pPr>
            <w:r w:rsidRPr="003E40E8">
              <w:rPr>
                <w:rFonts w:ascii="Arial" w:hAnsi="Arial" w:cs="Arial"/>
                <w:b/>
                <w:bCs/>
                <w:strike/>
                <w:color w:val="FF0000"/>
                <w:lang w:val="cy-GB"/>
              </w:rPr>
              <w:t>Bydd y Cyngor yn gweithio gyda’r diwydiant telathrebu a’r corff rheoleiddio cyfathrebu Ofcom i gynyddu i’r eithaf fynediad at fand eang cyflym iawn, llecynnau diwifr ac argaeledd darpariaeth symudol gwell ar gyfer yr holl breswylwyr a busnesau, gan eu cynorthwyo (lle y bo’n briodol) i gyflawni eu cynlluniau buddsoddi i fynd i’r afael ag unrhyw ddiffygion mewn seilwaith.</w:t>
            </w:r>
            <w:r w:rsidRPr="003E40E8">
              <w:rPr>
                <w:rFonts w:ascii="Arial" w:hAnsi="Arial" w:cs="Arial"/>
                <w:strike/>
                <w:color w:val="FF0000"/>
                <w:lang w:val="cy-GB"/>
              </w:rPr>
              <w:t> </w:t>
            </w:r>
          </w:p>
          <w:p w14:paraId="75F67003" w14:textId="77777777" w:rsidR="00F9760C" w:rsidRPr="003E40E8" w:rsidRDefault="006B4FE5" w:rsidP="00650681">
            <w:pPr>
              <w:rPr>
                <w:rFonts w:ascii="Arial" w:hAnsi="Arial" w:cs="Arial"/>
              </w:rPr>
            </w:pPr>
            <w:r w:rsidRPr="003E40E8">
              <w:rPr>
                <w:rFonts w:ascii="Arial" w:hAnsi="Arial" w:cs="Arial"/>
                <w:lang w:val="cy-GB"/>
              </w:rPr>
              <w:t> </w:t>
            </w:r>
          </w:p>
          <w:p w14:paraId="75F67004" w14:textId="77777777" w:rsidR="00F9760C" w:rsidRPr="003E40E8" w:rsidRDefault="006B4FE5" w:rsidP="00650681">
            <w:pPr>
              <w:rPr>
                <w:rFonts w:ascii="Arial" w:hAnsi="Arial" w:cs="Arial"/>
              </w:rPr>
            </w:pPr>
            <w:r w:rsidRPr="003E40E8">
              <w:rPr>
                <w:rFonts w:ascii="Arial" w:hAnsi="Arial" w:cs="Arial"/>
                <w:b/>
                <w:bCs/>
                <w:lang w:val="cy-GB"/>
              </w:rPr>
              <w:t>Dylai datblygiadau newydd gynnwys darparu seilwaith band eang sy'n gallu trosglwyddo ar gyfradd Gigadid o'r cychwyn cyntaf. </w:t>
            </w:r>
          </w:p>
          <w:p w14:paraId="75F67005" w14:textId="77777777" w:rsidR="00F9760C" w:rsidRPr="003E40E8" w:rsidRDefault="006B4FE5" w:rsidP="00650681">
            <w:pPr>
              <w:rPr>
                <w:rFonts w:ascii="Arial" w:hAnsi="Arial" w:cs="Arial"/>
              </w:rPr>
            </w:pPr>
            <w:r w:rsidRPr="003E40E8">
              <w:rPr>
                <w:rFonts w:ascii="Arial" w:hAnsi="Arial" w:cs="Arial"/>
                <w:lang w:val="cy-GB"/>
              </w:rPr>
              <w:t> </w:t>
            </w:r>
          </w:p>
          <w:p w14:paraId="75F67006" w14:textId="77777777" w:rsidR="00F9760C" w:rsidRPr="003E40E8" w:rsidRDefault="006B4FE5" w:rsidP="00650681">
            <w:pPr>
              <w:rPr>
                <w:rFonts w:ascii="Arial" w:hAnsi="Arial" w:cs="Arial"/>
              </w:rPr>
            </w:pPr>
            <w:r w:rsidRPr="003E40E8">
              <w:rPr>
                <w:rFonts w:ascii="Arial" w:hAnsi="Arial" w:cs="Arial"/>
                <w:b/>
                <w:bCs/>
                <w:lang w:val="cy-GB"/>
              </w:rPr>
              <w:t>Rhaid i ddatblygiadau pwysig newydd gael eu gwasanaethu gan gyswllt band eang cyflym iawn a dibynadwy â’r adeiladau. </w:t>
            </w:r>
            <w:r w:rsidRPr="003E40E8">
              <w:rPr>
                <w:rFonts w:ascii="Arial" w:hAnsi="Arial" w:cs="Arial"/>
                <w:lang w:val="cy-GB"/>
              </w:rPr>
              <w:t> </w:t>
            </w:r>
          </w:p>
          <w:p w14:paraId="75F67007" w14:textId="77777777" w:rsidR="00F9760C" w:rsidRPr="003E40E8" w:rsidRDefault="006B4FE5" w:rsidP="00650681">
            <w:pPr>
              <w:rPr>
                <w:rFonts w:ascii="Arial" w:hAnsi="Arial" w:cs="Arial"/>
              </w:rPr>
            </w:pPr>
            <w:r w:rsidRPr="003E40E8">
              <w:rPr>
                <w:rFonts w:ascii="Arial" w:hAnsi="Arial" w:cs="Arial"/>
                <w:lang w:val="cy-GB"/>
              </w:rPr>
              <w:t> </w:t>
            </w:r>
          </w:p>
          <w:p w14:paraId="75F67008" w14:textId="77777777" w:rsidR="00F9760C" w:rsidRPr="003E40E8" w:rsidRDefault="006B4FE5" w:rsidP="00650681">
            <w:pPr>
              <w:rPr>
                <w:rFonts w:ascii="Arial" w:hAnsi="Arial" w:cs="Arial"/>
              </w:rPr>
            </w:pPr>
            <w:r w:rsidRPr="003E40E8">
              <w:rPr>
                <w:rFonts w:ascii="Arial" w:hAnsi="Arial" w:cs="Arial"/>
                <w:b/>
                <w:bCs/>
                <w:lang w:val="cy-GB"/>
              </w:rPr>
              <w:t>Dylai datblygiadau llai ddarparu mynediad at y cyswllt cyflym iawn mwyaf hyfyw yn ogystal â dwythellau ychwanegol ar gyfer Cysylltiad Ffeibr i’r Adeilad (FTTP) neu ddarpariaeth arall yn y dyfodol. </w:t>
            </w:r>
            <w:r w:rsidRPr="003E40E8">
              <w:rPr>
                <w:rFonts w:ascii="Arial" w:hAnsi="Arial" w:cs="Arial"/>
                <w:lang w:val="cy-GB"/>
              </w:rPr>
              <w:t> </w:t>
            </w:r>
          </w:p>
          <w:p w14:paraId="75F67009" w14:textId="77777777" w:rsidR="00F9760C" w:rsidRPr="003E40E8" w:rsidRDefault="006B4FE5" w:rsidP="00650681">
            <w:pPr>
              <w:rPr>
                <w:rFonts w:ascii="Arial" w:hAnsi="Arial" w:cs="Arial"/>
              </w:rPr>
            </w:pPr>
            <w:r w:rsidRPr="003E40E8">
              <w:rPr>
                <w:rFonts w:ascii="Arial" w:hAnsi="Arial" w:cs="Arial"/>
                <w:lang w:val="cy-GB"/>
              </w:rPr>
              <w:t> </w:t>
            </w:r>
          </w:p>
          <w:p w14:paraId="75F6700A" w14:textId="77777777" w:rsidR="00F9760C" w:rsidRPr="003E40E8" w:rsidRDefault="006B4FE5" w:rsidP="00650681">
            <w:pPr>
              <w:rPr>
                <w:rFonts w:ascii="Arial" w:hAnsi="Arial" w:cs="Arial"/>
                <w:strike/>
                <w:color w:val="FF0000"/>
              </w:rPr>
            </w:pPr>
            <w:r w:rsidRPr="003E40E8">
              <w:rPr>
                <w:rFonts w:ascii="Arial" w:hAnsi="Arial" w:cs="Arial"/>
                <w:b/>
                <w:bCs/>
                <w:strike/>
                <w:color w:val="FF0000"/>
                <w:lang w:val="cy-GB"/>
              </w:rPr>
              <w:t>Bydd eithriadau’n cael eu gwneud lle mae ymgeiswyr wedi dangos trwy ymgynghori â darparwyr seilwaith band eang na fyddai hyn yn bosibl, yn ymarferol nac yn hyfyw yn economaidd. Mewn achosion o’r fath, gellid ceisio cyfraniad cyfwerth gan ddatblygwr tuag at waith oddi ar y safle a allai wneud mwy o fynediad yn bosibl yn y dyfodol.</w:t>
            </w:r>
            <w:r w:rsidRPr="003E40E8">
              <w:rPr>
                <w:rFonts w:ascii="Arial" w:hAnsi="Arial" w:cs="Arial"/>
                <w:strike/>
                <w:color w:val="FF0000"/>
                <w:lang w:val="cy-GB"/>
              </w:rPr>
              <w:t> </w:t>
            </w:r>
          </w:p>
          <w:p w14:paraId="75F6700B" w14:textId="77777777" w:rsidR="00F9760C" w:rsidRPr="003E40E8" w:rsidRDefault="00F9760C" w:rsidP="008173CE">
            <w:pPr>
              <w:rPr>
                <w:rFonts w:ascii="Arial" w:hAnsi="Arial" w:cs="Arial"/>
              </w:rPr>
            </w:pPr>
          </w:p>
          <w:p w14:paraId="75F6700C" w14:textId="77777777" w:rsidR="00F9760C" w:rsidRPr="003E40E8" w:rsidRDefault="006B4FE5" w:rsidP="008173CE">
            <w:pPr>
              <w:rPr>
                <w:rFonts w:ascii="Arial" w:hAnsi="Arial" w:cs="Arial"/>
              </w:rPr>
            </w:pPr>
            <w:r w:rsidRPr="003E40E8">
              <w:rPr>
                <w:rFonts w:ascii="Arial" w:hAnsi="Arial" w:cs="Arial"/>
                <w:lang w:val="cy-GB"/>
              </w:rPr>
              <w:t>Diwygio'r cyfiawnhad rhesymegol i bolisi INF3 i gynnwys y paragraff newydd canlynol ar ôl 11.198.</w:t>
            </w:r>
          </w:p>
          <w:p w14:paraId="75F6700D" w14:textId="77777777" w:rsidR="00F9760C" w:rsidRPr="003E40E8" w:rsidRDefault="00F9760C" w:rsidP="008173CE">
            <w:pPr>
              <w:rPr>
                <w:rFonts w:ascii="Arial" w:hAnsi="Arial" w:cs="Arial"/>
              </w:rPr>
            </w:pPr>
          </w:p>
          <w:p w14:paraId="75F6700E" w14:textId="5D1B67C4" w:rsidR="00F9760C" w:rsidRPr="003E40E8" w:rsidRDefault="006B4FE5" w:rsidP="00A10356">
            <w:pPr>
              <w:rPr>
                <w:rFonts w:ascii="Arial" w:hAnsi="Arial" w:cs="Arial"/>
                <w:color w:val="00B050"/>
                <w:sz w:val="22"/>
                <w:szCs w:val="22"/>
              </w:rPr>
            </w:pPr>
            <w:r w:rsidRPr="00A85843">
              <w:rPr>
                <w:rFonts w:ascii="Arial" w:hAnsi="Arial" w:cs="Arial"/>
                <w:color w:val="00B050"/>
                <w:sz w:val="22"/>
                <w:szCs w:val="22"/>
                <w:lang w:val="cy-GB"/>
              </w:rPr>
              <w:lastRenderedPageBreak/>
              <w:t xml:space="preserve">Bydd </w:t>
            </w:r>
            <w:r w:rsidRPr="00D01521">
              <w:rPr>
                <w:rFonts w:ascii="Arial" w:hAnsi="Arial" w:cs="Arial"/>
                <w:strike/>
                <w:color w:val="00B050"/>
                <w:sz w:val="22"/>
                <w:szCs w:val="22"/>
                <w:highlight w:val="yellow"/>
                <w:lang w:val="cy-GB"/>
              </w:rPr>
              <w:t>y C</w:t>
            </w:r>
            <w:r w:rsidRPr="003E40E8">
              <w:rPr>
                <w:rFonts w:ascii="Arial" w:hAnsi="Arial" w:cs="Arial"/>
                <w:strike/>
                <w:color w:val="00B050"/>
                <w:sz w:val="22"/>
                <w:szCs w:val="22"/>
                <w:highlight w:val="yellow"/>
                <w:lang w:val="cy-GB"/>
              </w:rPr>
              <w:t>yngor</w:t>
            </w:r>
            <w:r w:rsidRPr="003E40E8">
              <w:rPr>
                <w:rFonts w:ascii="Arial" w:hAnsi="Arial" w:cs="Arial"/>
                <w:color w:val="00B050"/>
                <w:sz w:val="22"/>
                <w:szCs w:val="22"/>
                <w:lang w:val="cy-GB"/>
              </w:rPr>
              <w:t xml:space="preserve"> </w:t>
            </w:r>
            <w:r w:rsidRPr="003E40E8">
              <w:rPr>
                <w:rFonts w:ascii="Arial" w:hAnsi="Arial" w:cs="Arial"/>
                <w:color w:val="0070C0"/>
                <w:sz w:val="22"/>
                <w:szCs w:val="22"/>
                <w:highlight w:val="yellow"/>
                <w:lang w:val="cy-GB"/>
              </w:rPr>
              <w:t>Awdurdodau Cynllunio</w:t>
            </w:r>
            <w:r w:rsidRPr="003E40E8">
              <w:rPr>
                <w:rFonts w:ascii="Arial" w:hAnsi="Arial" w:cs="Arial"/>
                <w:color w:val="0070C0"/>
                <w:sz w:val="22"/>
                <w:szCs w:val="22"/>
                <w:lang w:val="cy-GB"/>
              </w:rPr>
              <w:t xml:space="preserve"> </w:t>
            </w:r>
            <w:r w:rsidRPr="003E40E8">
              <w:rPr>
                <w:rFonts w:ascii="Arial" w:hAnsi="Arial" w:cs="Arial"/>
                <w:color w:val="00B050"/>
                <w:sz w:val="22"/>
                <w:szCs w:val="22"/>
                <w:lang w:val="cy-GB"/>
              </w:rPr>
              <w:t>yn gweithio gyda’r diwydiant telathrebu a’r corff rheoleiddio cyfathrebu Ofcom i gynyddu i’r eithaf fynediad at fand eang cyflym iawn, llecynnau diwifr ac argaeledd darpariaeth symudol gwell ar gyfer yr holl breswylwyr a busnesau, gan eu cynorthwyo (lle y bo’n briodol) i gyflawni eu cynlluniau buddsoddi i fynd i’r afael ag unrhyw ddiffygion mewn seilwaith. </w:t>
            </w:r>
          </w:p>
          <w:p w14:paraId="75F6700F" w14:textId="77777777" w:rsidR="00F9760C" w:rsidRPr="003E40E8" w:rsidRDefault="00F9760C" w:rsidP="008173CE">
            <w:pPr>
              <w:rPr>
                <w:rFonts w:ascii="Arial" w:hAnsi="Arial" w:cs="Arial"/>
              </w:rPr>
            </w:pPr>
          </w:p>
          <w:p w14:paraId="75F67010" w14:textId="77777777" w:rsidR="00F9760C" w:rsidRPr="003E40E8" w:rsidRDefault="006B4FE5" w:rsidP="008173CE">
            <w:pPr>
              <w:rPr>
                <w:rFonts w:ascii="Arial" w:hAnsi="Arial" w:cs="Arial"/>
              </w:rPr>
            </w:pPr>
            <w:r w:rsidRPr="003E40E8">
              <w:rPr>
                <w:rFonts w:ascii="Arial" w:hAnsi="Arial" w:cs="Arial"/>
                <w:lang w:val="cy-GB"/>
              </w:rPr>
              <w:t>Diwygio paragraff 11.201 i ddarllen fel a ganlyn:</w:t>
            </w:r>
          </w:p>
          <w:p w14:paraId="75F67011" w14:textId="77777777" w:rsidR="00F9760C" w:rsidRPr="003E40E8" w:rsidRDefault="00F9760C" w:rsidP="008173CE">
            <w:pPr>
              <w:rPr>
                <w:rFonts w:ascii="Arial" w:hAnsi="Arial" w:cs="Arial"/>
              </w:rPr>
            </w:pPr>
          </w:p>
          <w:p w14:paraId="75F67012" w14:textId="77777777" w:rsidR="00F9760C" w:rsidRPr="003E40E8" w:rsidRDefault="006B4FE5" w:rsidP="005E48D2">
            <w:pPr>
              <w:rPr>
                <w:rFonts w:ascii="Arial" w:hAnsi="Arial" w:cs="Arial"/>
                <w:strike/>
                <w:color w:val="FF0000"/>
                <w:sz w:val="22"/>
                <w:szCs w:val="22"/>
              </w:rPr>
            </w:pPr>
            <w:r w:rsidRPr="003E40E8">
              <w:rPr>
                <w:rFonts w:ascii="Arial" w:hAnsi="Arial" w:cs="Arial"/>
                <w:sz w:val="22"/>
                <w:szCs w:val="22"/>
                <w:lang w:val="cy-GB"/>
              </w:rPr>
              <w:t xml:space="preserve">Mae’r polisi hefyd yn cydnabod, mewn cyfran fach o achosion, na fydd yn bosibl darparu band eang ar gyfer datblygiadau newydd oherwydd eu lleoliad gwledig iawn. Felly mae’r polisi’n cynnwys y potensial i ddarparu swm o arian i gyfrannu tuag at ddatrysiad arall. </w:t>
            </w:r>
            <w:r w:rsidRPr="003E40E8">
              <w:rPr>
                <w:rFonts w:ascii="Arial" w:hAnsi="Arial" w:cs="Arial"/>
                <w:color w:val="00B050"/>
                <w:sz w:val="22"/>
                <w:szCs w:val="22"/>
                <w:lang w:val="cy-GB"/>
              </w:rPr>
              <w:t>Bydd eithriadau o'r fath yn cael eu gwneud lle mae ymgeiswyr wedi dangos trwy ymgynghori â darparwyr seilwaith band eang na fyddai hyn yn bosibl, yn ymarferol nac yn hyfyw yn economaidd.  Mewn achosion o’r fath, gellid ceisio cyfraniad cyfwerth gan ddatblygwr tuag at waith oddi ar y safle a allai wneud mwy o fynediad yn bosibl yn y dyfodol</w:t>
            </w:r>
            <w:r w:rsidRPr="003E40E8">
              <w:rPr>
                <w:rFonts w:ascii="Arial" w:hAnsi="Arial" w:cs="Arial"/>
                <w:b/>
                <w:bCs/>
                <w:color w:val="00B050"/>
                <w:sz w:val="22"/>
                <w:szCs w:val="22"/>
                <w:lang w:val="cy-GB"/>
              </w:rPr>
              <w:t>.</w:t>
            </w:r>
            <w:r w:rsidRPr="003E40E8">
              <w:rPr>
                <w:rFonts w:ascii="Arial" w:hAnsi="Arial" w:cs="Arial"/>
                <w:color w:val="00B050"/>
                <w:sz w:val="22"/>
                <w:szCs w:val="22"/>
                <w:lang w:val="cy-GB"/>
              </w:rPr>
              <w:t xml:space="preserve">   </w:t>
            </w:r>
            <w:r w:rsidRPr="003E40E8">
              <w:rPr>
                <w:rFonts w:ascii="Arial" w:hAnsi="Arial" w:cs="Arial"/>
                <w:sz w:val="22"/>
                <w:szCs w:val="22"/>
                <w:lang w:val="cy-GB"/>
              </w:rPr>
              <w:t xml:space="preserve">Fodd bynnag, lle bynnag y bo’n bosibl dylai’r datrysiad gynnwys bod y datblygiad yn trefnu darpariaeth angenrheidiol ar gyfer seilwaith ar y safle i hwyluso’r gwelliannau. </w:t>
            </w:r>
            <w:r w:rsidRPr="003E40E8">
              <w:rPr>
                <w:rFonts w:ascii="Arial" w:hAnsi="Arial" w:cs="Arial"/>
                <w:strike/>
                <w:color w:val="FF0000"/>
                <w:sz w:val="22"/>
                <w:szCs w:val="22"/>
                <w:lang w:val="cy-GB"/>
              </w:rPr>
              <w:t xml:space="preserve"> </w:t>
            </w:r>
          </w:p>
          <w:p w14:paraId="75F67013" w14:textId="77777777" w:rsidR="00F9760C" w:rsidRPr="003E40E8" w:rsidRDefault="00F9760C" w:rsidP="008173CE">
            <w:pPr>
              <w:rPr>
                <w:rFonts w:ascii="Arial" w:hAnsi="Arial" w:cs="Arial"/>
              </w:rPr>
            </w:pPr>
          </w:p>
        </w:tc>
        <w:tc>
          <w:tcPr>
            <w:tcW w:w="2268" w:type="dxa"/>
          </w:tcPr>
          <w:p w14:paraId="75F67014" w14:textId="77777777" w:rsidR="00F9760C" w:rsidRPr="003E40E8" w:rsidRDefault="006B4FE5" w:rsidP="008173CE">
            <w:pPr>
              <w:rPr>
                <w:rFonts w:ascii="Arial" w:hAnsi="Arial" w:cs="Arial"/>
              </w:rPr>
            </w:pPr>
            <w:r w:rsidRPr="003E40E8">
              <w:rPr>
                <w:rFonts w:ascii="Arial" w:hAnsi="Arial" w:cs="Arial"/>
                <w:lang w:val="cy-GB"/>
              </w:rPr>
              <w:lastRenderedPageBreak/>
              <w:t>Cytunir ar y newidiadau.</w:t>
            </w:r>
          </w:p>
        </w:tc>
      </w:tr>
      <w:tr w:rsidR="00881BEB" w14:paraId="1BA85A59" w14:textId="77777777" w:rsidTr="00F9760C">
        <w:tc>
          <w:tcPr>
            <w:tcW w:w="1129" w:type="dxa"/>
          </w:tcPr>
          <w:p w14:paraId="0F95995E" w14:textId="2EB6E61E" w:rsidR="00881BEB" w:rsidRPr="003E40E8" w:rsidRDefault="00881BEB" w:rsidP="004B17C9">
            <w:pPr>
              <w:spacing w:line="276" w:lineRule="auto"/>
              <w:rPr>
                <w:rFonts w:ascii="Arial" w:hAnsi="Arial" w:cs="Arial"/>
                <w:b/>
                <w:bCs/>
                <w:lang w:val="cy-GB"/>
              </w:rPr>
            </w:pPr>
            <w:r>
              <w:rPr>
                <w:rFonts w:ascii="Arial" w:hAnsi="Arial" w:cs="Arial"/>
                <w:b/>
                <w:bCs/>
                <w:lang w:val="cy-GB"/>
              </w:rPr>
              <w:t>AP4/14</w:t>
            </w:r>
          </w:p>
        </w:tc>
        <w:tc>
          <w:tcPr>
            <w:tcW w:w="10348" w:type="dxa"/>
          </w:tcPr>
          <w:p w14:paraId="1B95AAFA" w14:textId="77777777" w:rsidR="009E245C" w:rsidRDefault="009E245C" w:rsidP="009E245C">
            <w:pPr>
              <w:rPr>
                <w:rFonts w:ascii="Arial" w:hAnsi="Arial" w:cs="Arial"/>
                <w:bCs/>
              </w:rPr>
            </w:pPr>
            <w:r>
              <w:rPr>
                <w:rFonts w:ascii="Arial" w:hAnsi="Arial" w:cs="Arial"/>
                <w:bCs/>
                <w:lang w:val="cy-GB"/>
              </w:rPr>
              <w:t>Y newid canlynol i'w wneud i faen prawf a) o Bolisi Strategol - SP2: Adwerthu a Chanol Trefi</w:t>
            </w:r>
          </w:p>
          <w:p w14:paraId="57CCEDDE" w14:textId="77777777" w:rsidR="009E245C" w:rsidRDefault="009E245C" w:rsidP="009E245C">
            <w:pPr>
              <w:rPr>
                <w:rFonts w:ascii="Arial" w:hAnsi="Arial" w:cs="Arial"/>
                <w:bCs/>
              </w:rPr>
            </w:pPr>
          </w:p>
          <w:p w14:paraId="6BCE4E90" w14:textId="77777777" w:rsidR="009E245C" w:rsidRDefault="009E245C" w:rsidP="009E245C">
            <w:pPr>
              <w:pStyle w:val="ListParagraph"/>
              <w:numPr>
                <w:ilvl w:val="0"/>
                <w:numId w:val="41"/>
              </w:numPr>
              <w:contextualSpacing w:val="0"/>
              <w:rPr>
                <w:rFonts w:eastAsia="Times New Roman"/>
                <w:sz w:val="23"/>
                <w:szCs w:val="23"/>
              </w:rPr>
            </w:pPr>
            <w:r>
              <w:rPr>
                <w:rFonts w:eastAsia="Times New Roman"/>
                <w:sz w:val="23"/>
                <w:szCs w:val="23"/>
                <w:lang w:val="cy-GB"/>
              </w:rPr>
              <w:t xml:space="preserve">Caniateir cynigion ar gyfer adwerthu a defnyddiau canol tref priodol eraill o fewn ffin canol tref Caerfyrddin (gan gynnwys defnydd hamdden, dinesig, diwylliannol, addysg, busnes </w:t>
            </w:r>
            <w:r>
              <w:rPr>
                <w:rFonts w:eastAsia="Times New Roman"/>
                <w:color w:val="494847"/>
                <w:sz w:val="23"/>
                <w:szCs w:val="23"/>
                <w:lang w:val="cy-GB"/>
              </w:rPr>
              <w:t xml:space="preserve"> </w:t>
            </w:r>
            <w:r w:rsidRPr="00D504B9">
              <w:rPr>
                <w:rFonts w:eastAsia="Times New Roman"/>
                <w:color w:val="00B050"/>
                <w:sz w:val="23"/>
                <w:szCs w:val="23"/>
                <w:lang w:val="cy-GB"/>
              </w:rPr>
              <w:t>(gan gynnwys swyddfeydd B1(a)),</w:t>
            </w:r>
            <w:r>
              <w:rPr>
                <w:rFonts w:eastAsia="Times New Roman"/>
                <w:sz w:val="23"/>
                <w:szCs w:val="23"/>
                <w:lang w:val="cy-GB"/>
              </w:rPr>
              <w:t xml:space="preserve"> iechyd a phreswyl (ar loriau uchaf)) sy'n cefnogi twf Caerfyrddin fel canol tref adwerthu is-ranbarthol lle maent yn cynnal ac yn gwella bywiogrwydd, hyfywedd ac apêl Canol Tref Caerfyrddin.</w:t>
            </w:r>
          </w:p>
          <w:p w14:paraId="79296DE8" w14:textId="77777777" w:rsidR="00881BEB" w:rsidRPr="003E40E8" w:rsidRDefault="00881BEB" w:rsidP="00650681">
            <w:pPr>
              <w:rPr>
                <w:rFonts w:ascii="Arial" w:hAnsi="Arial" w:cs="Arial"/>
                <w:bCs/>
                <w:lang w:val="cy-GB"/>
              </w:rPr>
            </w:pPr>
          </w:p>
        </w:tc>
        <w:tc>
          <w:tcPr>
            <w:tcW w:w="2268" w:type="dxa"/>
          </w:tcPr>
          <w:p w14:paraId="456A576A" w14:textId="10541CCE" w:rsidR="00881BEB" w:rsidRPr="003E40E8" w:rsidRDefault="0018083F" w:rsidP="008173CE">
            <w:pPr>
              <w:rPr>
                <w:rFonts w:ascii="Arial" w:hAnsi="Arial" w:cs="Arial"/>
                <w:lang w:val="cy-GB"/>
              </w:rPr>
            </w:pPr>
            <w:r>
              <w:rPr>
                <w:rFonts w:ascii="Arial" w:hAnsi="Arial" w:cs="Arial"/>
                <w:lang w:val="cy-GB"/>
              </w:rPr>
              <w:t>Cytunir ar y newid.</w:t>
            </w:r>
          </w:p>
        </w:tc>
      </w:tr>
    </w:tbl>
    <w:p w14:paraId="75F67016" w14:textId="77777777" w:rsidR="004C7B77" w:rsidRPr="003E40E8" w:rsidRDefault="004C7B77">
      <w:pPr>
        <w:rPr>
          <w:rFonts w:ascii="Arial" w:hAnsi="Arial" w:cs="Arial"/>
        </w:rPr>
      </w:pPr>
    </w:p>
    <w:p w14:paraId="75F67017" w14:textId="77777777" w:rsidR="00A93003" w:rsidRDefault="00A93003" w:rsidP="00193BD8">
      <w:pPr>
        <w:rPr>
          <w:b/>
          <w:bCs/>
        </w:rPr>
        <w:sectPr w:rsidR="00A93003" w:rsidSect="004C7B77">
          <w:footerReference w:type="default" r:id="rId11"/>
          <w:pgSz w:w="16838" w:h="11906" w:orient="landscape"/>
          <w:pgMar w:top="1440" w:right="1440" w:bottom="1440" w:left="1440" w:header="708" w:footer="708" w:gutter="0"/>
          <w:cols w:space="708"/>
          <w:docGrid w:linePitch="360"/>
        </w:sectPr>
      </w:pPr>
    </w:p>
    <w:p w14:paraId="75F67018" w14:textId="77777777" w:rsidR="00067776" w:rsidRDefault="006B4FE5" w:rsidP="00B20E1B">
      <w:pPr>
        <w:pStyle w:val="Heading1"/>
      </w:pPr>
      <w:r>
        <w:rPr>
          <w:lang w:val="cy-GB"/>
        </w:rPr>
        <w:lastRenderedPageBreak/>
        <w:t xml:space="preserve">Atodiad 1 – </w:t>
      </w:r>
    </w:p>
    <w:p w14:paraId="75F67019" w14:textId="77777777" w:rsidR="004C226D" w:rsidRDefault="006B4FE5" w:rsidP="00067776">
      <w:r w:rsidRPr="00067776">
        <w:rPr>
          <w:lang w:val="cy-GB"/>
        </w:rPr>
        <w:t>Pwynt Gweithredu AP4/2</w:t>
      </w:r>
    </w:p>
    <w:p w14:paraId="75F6701A" w14:textId="77777777" w:rsidR="00A62721" w:rsidRDefault="006B4FE5" w:rsidP="00DE6E01">
      <w:pPr>
        <w:spacing w:line="276" w:lineRule="auto"/>
        <w:rPr>
          <w:rFonts w:ascii="Arial" w:hAnsi="Arial" w:cs="Arial"/>
          <w:b/>
          <w:bCs/>
        </w:rPr>
      </w:pPr>
      <w:r w:rsidRPr="008F6BB7">
        <w:rPr>
          <w:rFonts w:ascii="Arial" w:hAnsi="Arial" w:cs="Arial"/>
          <w:b/>
          <w:bCs/>
          <w:lang w:val="cy-GB"/>
        </w:rPr>
        <w:t>Atodiad Newydd – Dyraniadau Cyflogaeth (Polisi EME3)</w:t>
      </w:r>
    </w:p>
    <w:p w14:paraId="75F6701B" w14:textId="77777777" w:rsidR="00A62721" w:rsidRPr="003F32A7" w:rsidRDefault="006B4FE5" w:rsidP="00A62721">
      <w:pPr>
        <w:rPr>
          <w:b/>
          <w:bCs/>
        </w:rPr>
      </w:pPr>
      <w:r w:rsidRPr="003F32A7">
        <w:rPr>
          <w:b/>
          <w:bCs/>
          <w:lang w:val="cy-GB"/>
        </w:rPr>
        <w:t>Clwstwr 1</w:t>
      </w:r>
    </w:p>
    <w:tbl>
      <w:tblPr>
        <w:tblStyle w:val="TableGrid"/>
        <w:tblW w:w="0" w:type="auto"/>
        <w:tblLook w:val="04A0" w:firstRow="1" w:lastRow="0" w:firstColumn="1" w:lastColumn="0" w:noHBand="0" w:noVBand="1"/>
      </w:tblPr>
      <w:tblGrid>
        <w:gridCol w:w="3539"/>
        <w:gridCol w:w="10409"/>
      </w:tblGrid>
      <w:tr w:rsidR="00BD0782" w14:paraId="75F6701E" w14:textId="77777777">
        <w:tc>
          <w:tcPr>
            <w:tcW w:w="3539" w:type="dxa"/>
            <w:shd w:val="clear" w:color="auto" w:fill="D9F2D0" w:themeFill="accent6" w:themeFillTint="33"/>
          </w:tcPr>
          <w:p w14:paraId="75F6701C" w14:textId="77777777" w:rsidR="00A62721" w:rsidRPr="007F0E6D" w:rsidRDefault="006B4FE5">
            <w:pPr>
              <w:rPr>
                <w:rFonts w:ascii="Arial" w:hAnsi="Arial" w:cs="Arial"/>
                <w:b/>
              </w:rPr>
            </w:pPr>
            <w:r w:rsidRPr="007F0E6D">
              <w:rPr>
                <w:rFonts w:ascii="Arial" w:hAnsi="Arial" w:cs="Arial"/>
                <w:b/>
                <w:bCs/>
                <w:lang w:val="cy-GB"/>
              </w:rPr>
              <w:t>Cyfeirnod y Safle / Enw'r Safle</w:t>
            </w:r>
          </w:p>
        </w:tc>
        <w:tc>
          <w:tcPr>
            <w:tcW w:w="10409" w:type="dxa"/>
          </w:tcPr>
          <w:p w14:paraId="75F6701D" w14:textId="77777777" w:rsidR="00A62721" w:rsidRPr="007F0E6D" w:rsidRDefault="006B4FE5">
            <w:pPr>
              <w:rPr>
                <w:rFonts w:ascii="Arial" w:hAnsi="Arial" w:cs="Arial"/>
                <w:b/>
              </w:rPr>
            </w:pPr>
            <w:r w:rsidRPr="007F0E6D">
              <w:rPr>
                <w:rFonts w:ascii="Arial" w:hAnsi="Arial" w:cs="Arial"/>
                <w:b/>
                <w:bCs/>
                <w:lang w:val="cy-GB"/>
              </w:rPr>
              <w:t>PrC1/E1 Ystâd Ddiwydiannol Cillefwr</w:t>
            </w:r>
          </w:p>
        </w:tc>
      </w:tr>
      <w:tr w:rsidR="00BD0782" w14:paraId="75F67021" w14:textId="77777777">
        <w:tc>
          <w:tcPr>
            <w:tcW w:w="3539" w:type="dxa"/>
            <w:shd w:val="clear" w:color="auto" w:fill="D9F2D0" w:themeFill="accent6" w:themeFillTint="33"/>
          </w:tcPr>
          <w:p w14:paraId="75F6701F" w14:textId="77777777" w:rsidR="00A62721" w:rsidRPr="007F0E6D" w:rsidRDefault="006B4FE5">
            <w:pPr>
              <w:rPr>
                <w:rFonts w:ascii="Arial" w:hAnsi="Arial" w:cs="Arial"/>
                <w:b/>
              </w:rPr>
            </w:pPr>
            <w:r w:rsidRPr="007F0E6D">
              <w:rPr>
                <w:rFonts w:ascii="Arial" w:hAnsi="Arial" w:cs="Arial"/>
                <w:b/>
                <w:bCs/>
                <w:lang w:val="cy-GB"/>
              </w:rPr>
              <w:t>Maint y Safle (ha)</w:t>
            </w:r>
          </w:p>
        </w:tc>
        <w:tc>
          <w:tcPr>
            <w:tcW w:w="10409" w:type="dxa"/>
          </w:tcPr>
          <w:p w14:paraId="75F67020" w14:textId="77777777" w:rsidR="00A62721" w:rsidRPr="007F0E6D" w:rsidRDefault="006B4FE5">
            <w:pPr>
              <w:rPr>
                <w:rFonts w:ascii="Arial" w:hAnsi="Arial" w:cs="Arial"/>
              </w:rPr>
            </w:pPr>
            <w:r w:rsidRPr="007F0E6D">
              <w:rPr>
                <w:rFonts w:ascii="Arial" w:hAnsi="Arial" w:cs="Arial"/>
                <w:lang w:val="cy-GB"/>
              </w:rPr>
              <w:t>4.167ha</w:t>
            </w:r>
          </w:p>
        </w:tc>
      </w:tr>
      <w:tr w:rsidR="00BD0782" w14:paraId="75F67025" w14:textId="77777777">
        <w:tc>
          <w:tcPr>
            <w:tcW w:w="3539" w:type="dxa"/>
            <w:shd w:val="clear" w:color="auto" w:fill="D9F2D0" w:themeFill="accent6" w:themeFillTint="33"/>
          </w:tcPr>
          <w:p w14:paraId="75F67022" w14:textId="77777777" w:rsidR="00A62721" w:rsidRPr="007F0E6D" w:rsidRDefault="006B4FE5">
            <w:pPr>
              <w:rPr>
                <w:rFonts w:ascii="Arial" w:hAnsi="Arial" w:cs="Arial"/>
                <w:b/>
              </w:rPr>
            </w:pPr>
            <w:r w:rsidRPr="007F0E6D">
              <w:rPr>
                <w:rFonts w:ascii="Arial" w:hAnsi="Arial" w:cs="Arial"/>
                <w:b/>
                <w:bCs/>
                <w:lang w:val="cy-GB"/>
              </w:rPr>
              <w:t>Disgrifiad o’r Safle</w:t>
            </w:r>
          </w:p>
        </w:tc>
        <w:tc>
          <w:tcPr>
            <w:tcW w:w="10409" w:type="dxa"/>
          </w:tcPr>
          <w:p w14:paraId="75F67023" w14:textId="77777777" w:rsidR="00A62721" w:rsidRPr="007F0E6D" w:rsidRDefault="006B4FE5">
            <w:pPr>
              <w:rPr>
                <w:rFonts w:ascii="Arial" w:hAnsi="Arial" w:cs="Arial"/>
              </w:rPr>
            </w:pPr>
            <w:r w:rsidRPr="007F0E6D">
              <w:rPr>
                <w:rFonts w:ascii="Arial" w:hAnsi="Arial" w:cs="Arial"/>
                <w:lang w:val="cy-GB"/>
              </w:rPr>
              <w:t xml:space="preserve">Mae'r safle wedi'i leoli o fewn a gerllaw safle cyflogaeth presennol yn Ystâd Ddiwydiannol Cillefwr ac mae'n cynnwys ardaloedd cymharol wastad o dir pori gwag.  Mae maint a graddfa'r safle yn gyfle i ddatblygu ar raddfa fach a chanolig.  Er hwylustod, mae'r safle wedi'i rannu'n dair elfen ar wahân fel y nodir ar fap cynigion y CDLl </w:t>
            </w:r>
            <w:r w:rsidRPr="001F783B">
              <w:rPr>
                <w:rFonts w:ascii="Arial" w:hAnsi="Arial" w:cs="Arial"/>
                <w:strike/>
                <w:highlight w:val="yellow"/>
                <w:lang w:val="cy-GB"/>
              </w:rPr>
              <w:t>Adneuo</w:t>
            </w:r>
            <w:r w:rsidRPr="007F0E6D">
              <w:rPr>
                <w:rFonts w:ascii="Arial" w:hAnsi="Arial" w:cs="Arial"/>
                <w:lang w:val="cy-GB"/>
              </w:rPr>
              <w:t xml:space="preserve"> </w:t>
            </w:r>
            <w:r w:rsidR="00902EC0" w:rsidRPr="00902EC0">
              <w:rPr>
                <w:rFonts w:ascii="Arial" w:hAnsi="Arial" w:cs="Arial"/>
                <w:color w:val="0070C0"/>
                <w:highlight w:val="yellow"/>
                <w:lang w:val="cy-GB"/>
              </w:rPr>
              <w:t>Diwygiedig</w:t>
            </w:r>
            <w:r w:rsidR="00902EC0" w:rsidRPr="00902EC0">
              <w:rPr>
                <w:rFonts w:ascii="Arial" w:hAnsi="Arial" w:cs="Arial"/>
                <w:color w:val="0070C0"/>
                <w:lang w:val="cy-GB"/>
              </w:rPr>
              <w:t xml:space="preserve"> </w:t>
            </w:r>
            <w:r w:rsidRPr="007F0E6D">
              <w:rPr>
                <w:rFonts w:ascii="Arial" w:hAnsi="Arial" w:cs="Arial"/>
                <w:lang w:val="cy-GB"/>
              </w:rPr>
              <w:t xml:space="preserve"> ac ym Mholisi EME3.  Ymrwymwyd i ran fach o'r safle, fel y nodir yn Nhabl 7. </w:t>
            </w:r>
          </w:p>
          <w:p w14:paraId="75F67024" w14:textId="77777777" w:rsidR="00A62721" w:rsidRPr="007F0E6D" w:rsidRDefault="00A62721">
            <w:pPr>
              <w:rPr>
                <w:rFonts w:ascii="Arial" w:hAnsi="Arial" w:cs="Arial"/>
              </w:rPr>
            </w:pPr>
          </w:p>
        </w:tc>
      </w:tr>
      <w:tr w:rsidR="00BD0782" w14:paraId="75F6702A" w14:textId="77777777">
        <w:tc>
          <w:tcPr>
            <w:tcW w:w="3539" w:type="dxa"/>
            <w:shd w:val="clear" w:color="auto" w:fill="D9F2D0" w:themeFill="accent6" w:themeFillTint="33"/>
          </w:tcPr>
          <w:p w14:paraId="75F67026" w14:textId="77777777" w:rsidR="00A62721" w:rsidRPr="007F0E6D" w:rsidRDefault="006B4FE5">
            <w:pPr>
              <w:rPr>
                <w:rFonts w:ascii="Arial" w:hAnsi="Arial" w:cs="Arial"/>
                <w:b/>
              </w:rPr>
            </w:pPr>
            <w:r w:rsidRPr="007F0E6D">
              <w:rPr>
                <w:rFonts w:ascii="Arial" w:hAnsi="Arial" w:cs="Arial"/>
                <w:b/>
                <w:bCs/>
                <w:lang w:val="cy-GB"/>
              </w:rPr>
              <w:t>Ystyriaethau a Chyfyngiadau Allweddol</w:t>
            </w:r>
          </w:p>
        </w:tc>
        <w:tc>
          <w:tcPr>
            <w:tcW w:w="10409" w:type="dxa"/>
          </w:tcPr>
          <w:p w14:paraId="75F67027" w14:textId="77777777" w:rsidR="00A62721" w:rsidRPr="007F0E6D" w:rsidRDefault="006B4FE5">
            <w:pPr>
              <w:rPr>
                <w:rFonts w:ascii="Arial" w:hAnsi="Arial" w:cs="Arial"/>
              </w:rPr>
            </w:pPr>
            <w:r w:rsidRPr="007F0E6D">
              <w:rPr>
                <w:rFonts w:ascii="Arial" w:hAnsi="Arial" w:cs="Arial"/>
                <w:b/>
                <w:bCs/>
                <w:lang w:val="cy-GB"/>
              </w:rPr>
              <w:t>Priffyrdd a Thrafnidiaeth</w:t>
            </w:r>
            <w:r w:rsidRPr="007F0E6D">
              <w:rPr>
                <w:rFonts w:ascii="Arial" w:hAnsi="Arial" w:cs="Arial"/>
                <w:lang w:val="cy-GB"/>
              </w:rPr>
              <w:t xml:space="preserve"> - Mae gan y safle seilwaith ffyrdd yn ei le sy'n golygu ei fod ar gael i'w ddatblygu ar unwaith.  </w:t>
            </w:r>
          </w:p>
          <w:p w14:paraId="75F67028" w14:textId="77777777" w:rsidR="00A62721" w:rsidRPr="007F0E6D" w:rsidRDefault="006B4FE5">
            <w:pPr>
              <w:rPr>
                <w:rFonts w:ascii="Arial" w:hAnsi="Arial" w:cs="Arial"/>
              </w:rPr>
            </w:pPr>
            <w:r w:rsidRPr="007F0E6D">
              <w:rPr>
                <w:rFonts w:ascii="Arial" w:hAnsi="Arial" w:cs="Arial"/>
                <w:b/>
                <w:bCs/>
                <w:lang w:val="cy-GB"/>
              </w:rPr>
              <w:t xml:space="preserve">Perchnogaeth Tir - </w:t>
            </w:r>
            <w:r w:rsidRPr="007F0E6D">
              <w:rPr>
                <w:rFonts w:ascii="Arial" w:hAnsi="Arial" w:cs="Arial"/>
                <w:lang w:val="cy-GB"/>
              </w:rPr>
              <w:t>Cymysgedd o berchnogaeth gyhoeddus a phreifat.</w:t>
            </w:r>
          </w:p>
          <w:p w14:paraId="75F67029" w14:textId="77777777" w:rsidR="00A62721" w:rsidRPr="007F0E6D" w:rsidRDefault="006B4FE5">
            <w:pPr>
              <w:rPr>
                <w:rFonts w:ascii="Arial" w:hAnsi="Arial" w:cs="Arial"/>
              </w:rPr>
            </w:pPr>
            <w:r w:rsidRPr="007F0E6D">
              <w:rPr>
                <w:rFonts w:ascii="Arial" w:hAnsi="Arial" w:cs="Arial"/>
                <w:b/>
                <w:bCs/>
                <w:lang w:val="cy-GB"/>
              </w:rPr>
              <w:t xml:space="preserve">Cyfleustodau - </w:t>
            </w:r>
            <w:r w:rsidRPr="007F0E6D">
              <w:rPr>
                <w:rFonts w:ascii="Arial" w:hAnsi="Arial" w:cs="Arial"/>
                <w:lang w:val="cy-GB"/>
              </w:rPr>
              <w:t>Gan ei fod wedi'i leoli o fewn a gerllaw Ystâd Ddiwydiannol Cillefwr, mae'r safle'n elwa o gyfleustodau sydd ar gael yn hwylus.</w:t>
            </w:r>
          </w:p>
        </w:tc>
      </w:tr>
    </w:tbl>
    <w:p w14:paraId="75F6702B" w14:textId="77777777" w:rsidR="008C4D8F" w:rsidRDefault="008C4D8F" w:rsidP="00A62721"/>
    <w:tbl>
      <w:tblPr>
        <w:tblStyle w:val="TableGrid"/>
        <w:tblW w:w="0" w:type="auto"/>
        <w:tblLook w:val="04A0" w:firstRow="1" w:lastRow="0" w:firstColumn="1" w:lastColumn="0" w:noHBand="0" w:noVBand="1"/>
      </w:tblPr>
      <w:tblGrid>
        <w:gridCol w:w="3539"/>
        <w:gridCol w:w="10409"/>
      </w:tblGrid>
      <w:tr w:rsidR="00BD0782" w14:paraId="75F6702E" w14:textId="77777777">
        <w:tc>
          <w:tcPr>
            <w:tcW w:w="3539" w:type="dxa"/>
            <w:shd w:val="clear" w:color="auto" w:fill="D9F2D0" w:themeFill="accent6" w:themeFillTint="33"/>
          </w:tcPr>
          <w:p w14:paraId="75F6702C" w14:textId="77777777" w:rsidR="00A62721" w:rsidRPr="007F0E6D" w:rsidRDefault="006B4FE5">
            <w:pPr>
              <w:rPr>
                <w:rFonts w:ascii="Arial" w:hAnsi="Arial" w:cs="Arial"/>
                <w:b/>
              </w:rPr>
            </w:pPr>
            <w:bookmarkStart w:id="2" w:name="_Hlk181181496"/>
            <w:r w:rsidRPr="007F0E6D">
              <w:rPr>
                <w:rFonts w:ascii="Arial" w:hAnsi="Arial" w:cs="Arial"/>
                <w:b/>
                <w:bCs/>
                <w:lang w:val="cy-GB"/>
              </w:rPr>
              <w:t>Cyfeirnod y Safle / Enw'r Safle</w:t>
            </w:r>
          </w:p>
        </w:tc>
        <w:tc>
          <w:tcPr>
            <w:tcW w:w="10409" w:type="dxa"/>
          </w:tcPr>
          <w:p w14:paraId="75F6702D" w14:textId="77777777" w:rsidR="00A62721" w:rsidRPr="007F0E6D" w:rsidRDefault="006B4FE5">
            <w:pPr>
              <w:rPr>
                <w:rFonts w:ascii="Arial" w:hAnsi="Arial" w:cs="Arial"/>
                <w:b/>
              </w:rPr>
            </w:pPr>
            <w:r w:rsidRPr="007F0E6D">
              <w:rPr>
                <w:rFonts w:ascii="Arial" w:hAnsi="Arial" w:cs="Arial"/>
                <w:b/>
                <w:bCs/>
                <w:lang w:val="cy-GB"/>
              </w:rPr>
              <w:t>PrC1/MU1 – Gorllewin Caerfyrddin</w:t>
            </w:r>
          </w:p>
        </w:tc>
      </w:tr>
      <w:tr w:rsidR="00BD0782" w14:paraId="75F67031" w14:textId="77777777">
        <w:tc>
          <w:tcPr>
            <w:tcW w:w="3539" w:type="dxa"/>
            <w:shd w:val="clear" w:color="auto" w:fill="D9F2D0" w:themeFill="accent6" w:themeFillTint="33"/>
          </w:tcPr>
          <w:p w14:paraId="75F6702F" w14:textId="77777777" w:rsidR="00A62721" w:rsidRPr="007F0E6D" w:rsidRDefault="006B4FE5">
            <w:pPr>
              <w:rPr>
                <w:rFonts w:ascii="Arial" w:hAnsi="Arial" w:cs="Arial"/>
                <w:b/>
              </w:rPr>
            </w:pPr>
            <w:r w:rsidRPr="007F0E6D">
              <w:rPr>
                <w:rFonts w:ascii="Arial" w:hAnsi="Arial" w:cs="Arial"/>
                <w:b/>
                <w:bCs/>
                <w:lang w:val="cy-GB"/>
              </w:rPr>
              <w:t>Maint y Safle (ha)</w:t>
            </w:r>
          </w:p>
        </w:tc>
        <w:tc>
          <w:tcPr>
            <w:tcW w:w="10409" w:type="dxa"/>
          </w:tcPr>
          <w:p w14:paraId="75F67030" w14:textId="77777777" w:rsidR="00A62721" w:rsidRPr="007F0E6D" w:rsidRDefault="006B4FE5">
            <w:pPr>
              <w:rPr>
                <w:rFonts w:ascii="Arial" w:hAnsi="Arial" w:cs="Arial"/>
              </w:rPr>
            </w:pPr>
            <w:r w:rsidRPr="007F0E6D">
              <w:rPr>
                <w:rFonts w:ascii="Arial" w:hAnsi="Arial" w:cs="Arial"/>
                <w:lang w:val="cy-GB"/>
              </w:rPr>
              <w:t>4.53ha</w:t>
            </w:r>
          </w:p>
        </w:tc>
      </w:tr>
      <w:tr w:rsidR="00BD0782" w14:paraId="75F67035" w14:textId="77777777">
        <w:tc>
          <w:tcPr>
            <w:tcW w:w="3539" w:type="dxa"/>
            <w:shd w:val="clear" w:color="auto" w:fill="D9F2D0" w:themeFill="accent6" w:themeFillTint="33"/>
          </w:tcPr>
          <w:p w14:paraId="75F67032" w14:textId="77777777" w:rsidR="00A62721" w:rsidRPr="007F0E6D" w:rsidRDefault="006B4FE5">
            <w:pPr>
              <w:rPr>
                <w:rFonts w:ascii="Arial" w:hAnsi="Arial" w:cs="Arial"/>
                <w:b/>
              </w:rPr>
            </w:pPr>
            <w:r w:rsidRPr="007F0E6D">
              <w:rPr>
                <w:rFonts w:ascii="Arial" w:hAnsi="Arial" w:cs="Arial"/>
                <w:b/>
                <w:bCs/>
                <w:lang w:val="cy-GB"/>
              </w:rPr>
              <w:t>Disgrifiad o’r Safle</w:t>
            </w:r>
          </w:p>
        </w:tc>
        <w:tc>
          <w:tcPr>
            <w:tcW w:w="10409" w:type="dxa"/>
          </w:tcPr>
          <w:p w14:paraId="75F67033" w14:textId="77777777" w:rsidR="00BE338D" w:rsidRPr="007F0E6D" w:rsidRDefault="006B4FE5" w:rsidP="00BE338D">
            <w:pPr>
              <w:autoSpaceDE w:val="0"/>
              <w:autoSpaceDN w:val="0"/>
              <w:adjustRightInd w:val="0"/>
              <w:rPr>
                <w:rFonts w:ascii="Arial" w:hAnsi="Arial" w:cs="Arial"/>
              </w:rPr>
            </w:pPr>
            <w:r w:rsidRPr="007F0E6D">
              <w:rPr>
                <w:rFonts w:ascii="Arial" w:hAnsi="Arial" w:cs="Arial"/>
                <w:lang w:val="cy-GB"/>
              </w:rPr>
              <w:t xml:space="preserve">Mae'r safle ehangach wedi'i ddyrannu fel safle defnydd cymysg sy'n darparu ar gyfer amrywiaeth o ddefnyddiau gan gynnwys defnydd preswyl, Ysgol Gynradd newydd, amwynderau/hamdden, cyflogaeth a chyfleusterau cymunedol. Mae ffigur dangosol o dros 4 hectar wedi'i bennu ar gyfer defnyddiau cyflogaeth. Mabwysiadwyd Briff Cynllunio a Datblygu ar gyfer y safle yn 2010, ac mae'r datblygiad yn digwydd yn unol â hynny. </w:t>
            </w:r>
          </w:p>
          <w:p w14:paraId="75F67034" w14:textId="77777777" w:rsidR="00A62721" w:rsidRPr="007F0E6D" w:rsidRDefault="00A62721">
            <w:pPr>
              <w:rPr>
                <w:rFonts w:ascii="Arial" w:hAnsi="Arial" w:cs="Arial"/>
              </w:rPr>
            </w:pPr>
          </w:p>
        </w:tc>
      </w:tr>
      <w:tr w:rsidR="00BD0782" w14:paraId="75F6703B" w14:textId="77777777">
        <w:tc>
          <w:tcPr>
            <w:tcW w:w="3539" w:type="dxa"/>
            <w:shd w:val="clear" w:color="auto" w:fill="D9F2D0" w:themeFill="accent6" w:themeFillTint="33"/>
          </w:tcPr>
          <w:p w14:paraId="75F67036" w14:textId="77777777" w:rsidR="00A62721" w:rsidRPr="007F0E6D" w:rsidRDefault="006B4FE5">
            <w:pPr>
              <w:rPr>
                <w:rFonts w:ascii="Arial" w:hAnsi="Arial" w:cs="Arial"/>
                <w:b/>
              </w:rPr>
            </w:pPr>
            <w:r w:rsidRPr="007F0E6D">
              <w:rPr>
                <w:rFonts w:ascii="Arial" w:hAnsi="Arial" w:cs="Arial"/>
                <w:b/>
                <w:bCs/>
                <w:lang w:val="cy-GB"/>
              </w:rPr>
              <w:lastRenderedPageBreak/>
              <w:t>Ystyriaethau a Chyfyngiadau Allweddol</w:t>
            </w:r>
          </w:p>
        </w:tc>
        <w:tc>
          <w:tcPr>
            <w:tcW w:w="10409" w:type="dxa"/>
          </w:tcPr>
          <w:p w14:paraId="75F67037" w14:textId="77777777" w:rsidR="00A62721" w:rsidRPr="007F0E6D" w:rsidRDefault="006B4FE5">
            <w:pPr>
              <w:rPr>
                <w:rFonts w:ascii="Arial" w:hAnsi="Arial" w:cs="Arial"/>
              </w:rPr>
            </w:pPr>
            <w:r w:rsidRPr="007F0E6D">
              <w:rPr>
                <w:rFonts w:ascii="Arial" w:hAnsi="Arial" w:cs="Arial"/>
                <w:b/>
                <w:bCs/>
                <w:lang w:val="cy-GB"/>
              </w:rPr>
              <w:t xml:space="preserve">Priffyrdd a Thrafnidiaeth - </w:t>
            </w:r>
            <w:r w:rsidRPr="007F0E6D">
              <w:rPr>
                <w:rFonts w:ascii="Arial" w:hAnsi="Arial" w:cs="Arial"/>
                <w:lang w:val="cy-GB"/>
              </w:rPr>
              <w:t>Ers mabwysiadu'r Briff Cynllunio a Datblygu yn 2010, mae'r ffordd gyswllt wedi'i chwblhau ac mae'r datblygiad (elfennau tai) wedi'i gwblhau ar ochr ddeheuol y safle.</w:t>
            </w:r>
          </w:p>
          <w:p w14:paraId="75F67038" w14:textId="77777777" w:rsidR="00A62721" w:rsidRPr="006D5957" w:rsidRDefault="006B4FE5">
            <w:pPr>
              <w:rPr>
                <w:rFonts w:ascii="Arial" w:hAnsi="Arial" w:cs="Arial"/>
                <w:color w:val="0070C0"/>
              </w:rPr>
            </w:pPr>
            <w:r w:rsidRPr="007F0E6D">
              <w:rPr>
                <w:rFonts w:ascii="Arial" w:hAnsi="Arial" w:cs="Arial"/>
                <w:b/>
                <w:bCs/>
                <w:lang w:val="cy-GB"/>
              </w:rPr>
              <w:t xml:space="preserve">Perchnogaeth Tir - </w:t>
            </w:r>
            <w:r w:rsidRPr="007F0E6D">
              <w:rPr>
                <w:rFonts w:ascii="Arial" w:hAnsi="Arial" w:cs="Arial"/>
                <w:lang w:val="cy-GB"/>
              </w:rPr>
              <w:t xml:space="preserve">Mae'r ardal a nodwyd ar gyfer cyflogaeth mewn </w:t>
            </w:r>
            <w:r w:rsidR="006D5957" w:rsidRPr="000D7A6C">
              <w:rPr>
                <w:rFonts w:ascii="Arial" w:hAnsi="Arial" w:cs="Arial"/>
                <w:color w:val="0070C0"/>
                <w:highlight w:val="yellow"/>
                <w:lang w:val="cy-GB"/>
              </w:rPr>
              <w:t>perchnogaeth breifat.</w:t>
            </w:r>
          </w:p>
          <w:p w14:paraId="75F67039" w14:textId="77777777" w:rsidR="00A62721" w:rsidRPr="007F0E6D" w:rsidRDefault="006B4FE5">
            <w:pPr>
              <w:rPr>
                <w:rFonts w:ascii="Arial" w:hAnsi="Arial" w:cs="Arial"/>
              </w:rPr>
            </w:pPr>
            <w:r w:rsidRPr="007F0E6D">
              <w:rPr>
                <w:rFonts w:ascii="Arial" w:hAnsi="Arial" w:cs="Arial"/>
                <w:b/>
                <w:bCs/>
                <w:lang w:val="cy-GB"/>
              </w:rPr>
              <w:t xml:space="preserve">Cyfyngiadau Amgylcheddol – </w:t>
            </w:r>
            <w:r w:rsidRPr="007F0E6D">
              <w:rPr>
                <w:rFonts w:ascii="Arial" w:hAnsi="Arial" w:cs="Arial"/>
                <w:lang w:val="cy-GB"/>
              </w:rPr>
              <w:t>Llifogydd – Mae'r ardal a nodwyd ar gyfer defnyddiau cyflogaeth wedi'i lleoli y tu allan i'r ardaloedd perygl llifogydd.</w:t>
            </w:r>
          </w:p>
          <w:p w14:paraId="75F6703A" w14:textId="77777777" w:rsidR="00A62721" w:rsidRPr="007F0E6D" w:rsidRDefault="006B4FE5">
            <w:pPr>
              <w:rPr>
                <w:rFonts w:ascii="Arial" w:hAnsi="Arial" w:cs="Arial"/>
              </w:rPr>
            </w:pPr>
            <w:r w:rsidRPr="007F0E6D">
              <w:rPr>
                <w:rFonts w:ascii="Arial" w:hAnsi="Arial" w:cs="Arial"/>
                <w:b/>
                <w:bCs/>
                <w:lang w:val="cy-GB"/>
              </w:rPr>
              <w:t xml:space="preserve">Cyfleustodau - </w:t>
            </w:r>
            <w:r w:rsidRPr="007F0E6D">
              <w:rPr>
                <w:rFonts w:ascii="Arial" w:hAnsi="Arial" w:cs="Arial"/>
                <w:lang w:val="cy-GB"/>
              </w:rPr>
              <w:t>Mae'r ardal a nodwyd ar gyfer defnyddiau cyflogaeth wedi'i hamgylchynu gan ddatblygiad presennol ac felly mae'n elwa o gyfleustodau sydd ar gael yn hwylus.</w:t>
            </w:r>
          </w:p>
        </w:tc>
      </w:tr>
      <w:bookmarkEnd w:id="2"/>
    </w:tbl>
    <w:p w14:paraId="75F6703C" w14:textId="77777777" w:rsidR="00A62721" w:rsidRDefault="00A62721" w:rsidP="00A62721"/>
    <w:tbl>
      <w:tblPr>
        <w:tblStyle w:val="TableGrid"/>
        <w:tblW w:w="0" w:type="auto"/>
        <w:tblLook w:val="04A0" w:firstRow="1" w:lastRow="0" w:firstColumn="1" w:lastColumn="0" w:noHBand="0" w:noVBand="1"/>
      </w:tblPr>
      <w:tblGrid>
        <w:gridCol w:w="3539"/>
        <w:gridCol w:w="10409"/>
      </w:tblGrid>
      <w:tr w:rsidR="00BD0782" w14:paraId="75F6703F" w14:textId="77777777">
        <w:tc>
          <w:tcPr>
            <w:tcW w:w="3539" w:type="dxa"/>
            <w:shd w:val="clear" w:color="auto" w:fill="D9F2D0" w:themeFill="accent6" w:themeFillTint="33"/>
          </w:tcPr>
          <w:p w14:paraId="75F6703D" w14:textId="77777777" w:rsidR="00A62721" w:rsidRPr="007F0E6D" w:rsidRDefault="006B4FE5">
            <w:pPr>
              <w:rPr>
                <w:rFonts w:ascii="Arial" w:hAnsi="Arial" w:cs="Arial"/>
                <w:b/>
              </w:rPr>
            </w:pPr>
            <w:r w:rsidRPr="007F0E6D">
              <w:rPr>
                <w:rFonts w:ascii="Arial" w:hAnsi="Arial" w:cs="Arial"/>
                <w:b/>
                <w:bCs/>
                <w:lang w:val="cy-GB"/>
              </w:rPr>
              <w:t>Cyfeirnod y Safle / Enw'r Safle</w:t>
            </w:r>
          </w:p>
        </w:tc>
        <w:tc>
          <w:tcPr>
            <w:tcW w:w="10409" w:type="dxa"/>
          </w:tcPr>
          <w:p w14:paraId="75F6703E" w14:textId="77777777" w:rsidR="00A62721" w:rsidRPr="007F0E6D" w:rsidRDefault="006B4FE5">
            <w:pPr>
              <w:rPr>
                <w:rFonts w:ascii="Arial" w:hAnsi="Arial" w:cs="Arial"/>
              </w:rPr>
            </w:pPr>
            <w:r w:rsidRPr="007F0E6D">
              <w:rPr>
                <w:rFonts w:ascii="Arial" w:hAnsi="Arial" w:cs="Arial"/>
                <w:b/>
                <w:bCs/>
                <w:lang w:val="cy-GB"/>
              </w:rPr>
              <w:t>PrC2/MU2 - Pibwr-lwyd, Caerfyrddin</w:t>
            </w:r>
          </w:p>
        </w:tc>
      </w:tr>
      <w:tr w:rsidR="00BD0782" w14:paraId="75F67042" w14:textId="77777777">
        <w:tc>
          <w:tcPr>
            <w:tcW w:w="3539" w:type="dxa"/>
            <w:shd w:val="clear" w:color="auto" w:fill="D9F2D0" w:themeFill="accent6" w:themeFillTint="33"/>
          </w:tcPr>
          <w:p w14:paraId="75F67040" w14:textId="77777777" w:rsidR="00A62721" w:rsidRPr="007F0E6D" w:rsidRDefault="006B4FE5">
            <w:pPr>
              <w:rPr>
                <w:rFonts w:ascii="Arial" w:hAnsi="Arial" w:cs="Arial"/>
                <w:b/>
              </w:rPr>
            </w:pPr>
            <w:r w:rsidRPr="007F0E6D">
              <w:rPr>
                <w:rFonts w:ascii="Arial" w:hAnsi="Arial" w:cs="Arial"/>
                <w:b/>
                <w:bCs/>
                <w:lang w:val="cy-GB"/>
              </w:rPr>
              <w:t>Maint y Safle (ha)</w:t>
            </w:r>
          </w:p>
        </w:tc>
        <w:tc>
          <w:tcPr>
            <w:tcW w:w="10409" w:type="dxa"/>
          </w:tcPr>
          <w:p w14:paraId="75F67041" w14:textId="77777777" w:rsidR="00A62721" w:rsidRPr="007F0E6D" w:rsidRDefault="006B4FE5">
            <w:pPr>
              <w:rPr>
                <w:rFonts w:ascii="Arial" w:hAnsi="Arial" w:cs="Arial"/>
              </w:rPr>
            </w:pPr>
            <w:r w:rsidRPr="007F0E6D">
              <w:rPr>
                <w:rFonts w:ascii="Arial" w:hAnsi="Arial" w:cs="Arial"/>
                <w:lang w:val="cy-GB"/>
              </w:rPr>
              <w:t>8.95ha</w:t>
            </w:r>
          </w:p>
        </w:tc>
      </w:tr>
      <w:tr w:rsidR="00BD0782" w14:paraId="75F67046" w14:textId="77777777">
        <w:tc>
          <w:tcPr>
            <w:tcW w:w="3539" w:type="dxa"/>
            <w:shd w:val="clear" w:color="auto" w:fill="D9F2D0" w:themeFill="accent6" w:themeFillTint="33"/>
          </w:tcPr>
          <w:p w14:paraId="75F67043" w14:textId="77777777" w:rsidR="00A62721" w:rsidRPr="007F0E6D" w:rsidRDefault="006B4FE5">
            <w:pPr>
              <w:rPr>
                <w:rFonts w:ascii="Arial" w:hAnsi="Arial" w:cs="Arial"/>
                <w:b/>
              </w:rPr>
            </w:pPr>
            <w:r w:rsidRPr="007F0E6D">
              <w:rPr>
                <w:rFonts w:ascii="Arial" w:hAnsi="Arial" w:cs="Arial"/>
                <w:b/>
                <w:bCs/>
                <w:lang w:val="cy-GB"/>
              </w:rPr>
              <w:t>Disgrifiad o’r Safle</w:t>
            </w:r>
          </w:p>
        </w:tc>
        <w:tc>
          <w:tcPr>
            <w:tcW w:w="10409" w:type="dxa"/>
          </w:tcPr>
          <w:p w14:paraId="75F67044" w14:textId="77777777" w:rsidR="008D613D" w:rsidRPr="007F0E6D" w:rsidRDefault="006B4FE5" w:rsidP="008D613D">
            <w:pPr>
              <w:rPr>
                <w:rFonts w:ascii="Arial" w:hAnsi="Arial" w:cs="Arial"/>
              </w:rPr>
            </w:pPr>
            <w:r w:rsidRPr="007F0E6D">
              <w:rPr>
                <w:rFonts w:ascii="Arial" w:hAnsi="Arial" w:cs="Arial"/>
                <w:lang w:val="cy-GB"/>
              </w:rPr>
              <w:t>Mae mewn lleoliad strategol yn agos at yr A48. Mae'r safle maes glas hwn yn wastad ar y cyfan, ac ar ychydig o lethr mewn mannau, o fewn ardal lle mae cyfleusterau cyflogaeth, adwerthu ac addysgol yn amlwg.  Datblygwyd uwchgynllun ar gyfer y safle sy'n pennu cymysgedd o ddefnyddiau posibl, gan gynnwys defnyddiau preswyl, addysg a masnachol ar ffurf swyddfeydd a diwydiant ysgafn.  Mae'r ardal ddangosol ar gyfer defnyddiau sy'n gysylltiedig â chyflogaeth yn agos at 9 hectar.  Ymrwymwyd i ran fach o'r safle, fel y nodir yn Nhabl 7.</w:t>
            </w:r>
          </w:p>
          <w:p w14:paraId="75F67045" w14:textId="77777777" w:rsidR="00A62721" w:rsidRPr="007F0E6D" w:rsidRDefault="00A62721">
            <w:pPr>
              <w:rPr>
                <w:rFonts w:ascii="Arial" w:hAnsi="Arial" w:cs="Arial"/>
              </w:rPr>
            </w:pPr>
          </w:p>
        </w:tc>
      </w:tr>
      <w:tr w:rsidR="00BD0782" w14:paraId="75F6704C" w14:textId="77777777">
        <w:tc>
          <w:tcPr>
            <w:tcW w:w="3539" w:type="dxa"/>
            <w:shd w:val="clear" w:color="auto" w:fill="D9F2D0" w:themeFill="accent6" w:themeFillTint="33"/>
          </w:tcPr>
          <w:p w14:paraId="75F67047" w14:textId="77777777" w:rsidR="00A62721" w:rsidRPr="007F0E6D" w:rsidRDefault="006B4FE5">
            <w:pPr>
              <w:rPr>
                <w:rFonts w:ascii="Arial" w:hAnsi="Arial" w:cs="Arial"/>
                <w:b/>
              </w:rPr>
            </w:pPr>
            <w:r w:rsidRPr="007F0E6D">
              <w:rPr>
                <w:rFonts w:ascii="Arial" w:hAnsi="Arial" w:cs="Arial"/>
                <w:b/>
                <w:bCs/>
                <w:lang w:val="cy-GB"/>
              </w:rPr>
              <w:t>Ystyriaethau a Chyfyngiadau Allweddol</w:t>
            </w:r>
          </w:p>
        </w:tc>
        <w:tc>
          <w:tcPr>
            <w:tcW w:w="10409" w:type="dxa"/>
          </w:tcPr>
          <w:p w14:paraId="75F67048" w14:textId="77777777" w:rsidR="00A62721" w:rsidRPr="007F0E6D" w:rsidRDefault="006B4FE5">
            <w:pPr>
              <w:rPr>
                <w:rFonts w:ascii="Arial" w:hAnsi="Arial" w:cs="Arial"/>
              </w:rPr>
            </w:pPr>
            <w:r w:rsidRPr="007F0E6D">
              <w:rPr>
                <w:rFonts w:ascii="Arial" w:hAnsi="Arial" w:cs="Arial"/>
                <w:b/>
                <w:bCs/>
                <w:lang w:val="cy-GB"/>
              </w:rPr>
              <w:t xml:space="preserve">Priffyrdd a Thrafnidiaeth - </w:t>
            </w:r>
            <w:r w:rsidRPr="007F0E6D">
              <w:rPr>
                <w:rFonts w:ascii="Arial" w:hAnsi="Arial" w:cs="Arial"/>
                <w:lang w:val="cy-GB"/>
              </w:rPr>
              <w:t>Mae'r safle mewn lleoliad strategol yn agos at brif Gefnffordd yr A48 ac mae seilwaith ffyrdd yn ei le ym mhen gogleddol y safle, lle gellir cael mynediad i weddill y safle.</w:t>
            </w:r>
          </w:p>
          <w:p w14:paraId="75F67049" w14:textId="77777777" w:rsidR="00A62721" w:rsidRPr="007F0E6D" w:rsidRDefault="006B4FE5">
            <w:pPr>
              <w:rPr>
                <w:rFonts w:ascii="Arial" w:hAnsi="Arial" w:cs="Arial"/>
              </w:rPr>
            </w:pPr>
            <w:r w:rsidRPr="007F0E6D">
              <w:rPr>
                <w:rFonts w:ascii="Arial" w:hAnsi="Arial" w:cs="Arial"/>
                <w:b/>
                <w:bCs/>
                <w:lang w:val="cy-GB"/>
              </w:rPr>
              <w:t xml:space="preserve">Perchnogaeth Tir - </w:t>
            </w:r>
            <w:r w:rsidRPr="007F0E6D">
              <w:rPr>
                <w:rFonts w:ascii="Arial" w:hAnsi="Arial" w:cs="Arial"/>
                <w:lang w:val="cy-GB"/>
              </w:rPr>
              <w:t>Preifat.</w:t>
            </w:r>
          </w:p>
          <w:p w14:paraId="75F6704A" w14:textId="77777777" w:rsidR="00A62721" w:rsidRPr="007F0E6D" w:rsidRDefault="006B4FE5">
            <w:pPr>
              <w:rPr>
                <w:rFonts w:ascii="Arial" w:hAnsi="Arial" w:cs="Arial"/>
              </w:rPr>
            </w:pPr>
            <w:r w:rsidRPr="007F0E6D">
              <w:rPr>
                <w:rFonts w:ascii="Arial" w:hAnsi="Arial" w:cs="Arial"/>
                <w:b/>
                <w:bCs/>
                <w:lang w:val="cy-GB"/>
              </w:rPr>
              <w:t xml:space="preserve">Cyfleustodau - </w:t>
            </w:r>
            <w:r w:rsidRPr="007F0E6D">
              <w:rPr>
                <w:rFonts w:ascii="Arial" w:hAnsi="Arial" w:cs="Arial"/>
                <w:lang w:val="cy-GB"/>
              </w:rPr>
              <w:t>Mae'r safle yn elwa o gyfleustodau sydd ar gael yn hwylus ac sydd eisoes yn gwasanaethu'r ardal a ddatblygwyd yng ngogledd y safle, yn ogystal â champws presennol Coleg Sir G</w:t>
            </w:r>
            <w:r w:rsidR="00C41BBF" w:rsidRPr="00C41BBF">
              <w:rPr>
                <w:rFonts w:ascii="Arial" w:hAnsi="Arial" w:cs="Arial"/>
                <w:color w:val="0070C0"/>
                <w:highlight w:val="yellow"/>
                <w:lang w:val="cy-GB"/>
              </w:rPr>
              <w:t>â</w:t>
            </w:r>
            <w:r w:rsidRPr="007F0E6D">
              <w:rPr>
                <w:rFonts w:ascii="Arial" w:hAnsi="Arial" w:cs="Arial"/>
                <w:lang w:val="cy-GB"/>
              </w:rPr>
              <w:t>r yn y de.</w:t>
            </w:r>
          </w:p>
          <w:p w14:paraId="75F6704B" w14:textId="77777777" w:rsidR="00A62721" w:rsidRPr="007F0E6D" w:rsidRDefault="00A62721">
            <w:pPr>
              <w:rPr>
                <w:rFonts w:ascii="Arial" w:hAnsi="Arial" w:cs="Arial"/>
              </w:rPr>
            </w:pPr>
          </w:p>
        </w:tc>
      </w:tr>
    </w:tbl>
    <w:p w14:paraId="75F6704D" w14:textId="77777777" w:rsidR="00A62721" w:rsidRDefault="00A62721" w:rsidP="00A62721"/>
    <w:tbl>
      <w:tblPr>
        <w:tblStyle w:val="TableGrid"/>
        <w:tblW w:w="0" w:type="auto"/>
        <w:tblLook w:val="04A0" w:firstRow="1" w:lastRow="0" w:firstColumn="1" w:lastColumn="0" w:noHBand="0" w:noVBand="1"/>
      </w:tblPr>
      <w:tblGrid>
        <w:gridCol w:w="3539"/>
        <w:gridCol w:w="10409"/>
      </w:tblGrid>
      <w:tr w:rsidR="00BD0782" w14:paraId="75F67050" w14:textId="77777777">
        <w:tc>
          <w:tcPr>
            <w:tcW w:w="3539" w:type="dxa"/>
            <w:shd w:val="clear" w:color="auto" w:fill="D9F2D0" w:themeFill="accent6" w:themeFillTint="33"/>
          </w:tcPr>
          <w:p w14:paraId="75F6704E" w14:textId="77777777" w:rsidR="00A62721" w:rsidRPr="007F0E6D" w:rsidRDefault="006B4FE5">
            <w:pPr>
              <w:rPr>
                <w:rFonts w:ascii="Arial" w:hAnsi="Arial" w:cs="Arial"/>
                <w:b/>
              </w:rPr>
            </w:pPr>
            <w:r w:rsidRPr="007F0E6D">
              <w:rPr>
                <w:rFonts w:ascii="Arial" w:hAnsi="Arial" w:cs="Arial"/>
                <w:b/>
                <w:bCs/>
                <w:lang w:val="cy-GB"/>
              </w:rPr>
              <w:lastRenderedPageBreak/>
              <w:t>Cyfeirnod y Safle / Enw'r Safle</w:t>
            </w:r>
          </w:p>
        </w:tc>
        <w:tc>
          <w:tcPr>
            <w:tcW w:w="10409" w:type="dxa"/>
          </w:tcPr>
          <w:p w14:paraId="75F6704F" w14:textId="77777777" w:rsidR="00A62721" w:rsidRPr="007F0E6D" w:rsidRDefault="006B4FE5">
            <w:pPr>
              <w:rPr>
                <w:rFonts w:ascii="Arial" w:hAnsi="Arial" w:cs="Arial"/>
                <w:b/>
              </w:rPr>
            </w:pPr>
            <w:r w:rsidRPr="007F0E6D">
              <w:rPr>
                <w:rFonts w:ascii="Arial" w:hAnsi="Arial" w:cs="Arial"/>
                <w:b/>
                <w:bCs/>
                <w:lang w:val="cy-GB"/>
              </w:rPr>
              <w:t>PrC1/SS1 - Yr Egin, Caerfyrddin</w:t>
            </w:r>
          </w:p>
        </w:tc>
      </w:tr>
      <w:tr w:rsidR="00BD0782" w14:paraId="75F67053" w14:textId="77777777">
        <w:tc>
          <w:tcPr>
            <w:tcW w:w="3539" w:type="dxa"/>
            <w:shd w:val="clear" w:color="auto" w:fill="D9F2D0" w:themeFill="accent6" w:themeFillTint="33"/>
          </w:tcPr>
          <w:p w14:paraId="75F67051" w14:textId="77777777" w:rsidR="00A62721" w:rsidRPr="007F0E6D" w:rsidRDefault="006B4FE5">
            <w:pPr>
              <w:rPr>
                <w:rFonts w:ascii="Arial" w:hAnsi="Arial" w:cs="Arial"/>
                <w:b/>
              </w:rPr>
            </w:pPr>
            <w:r w:rsidRPr="007F0E6D">
              <w:rPr>
                <w:rFonts w:ascii="Arial" w:hAnsi="Arial" w:cs="Arial"/>
                <w:b/>
                <w:bCs/>
                <w:lang w:val="cy-GB"/>
              </w:rPr>
              <w:t>Maint y Safle (ha)</w:t>
            </w:r>
          </w:p>
        </w:tc>
        <w:tc>
          <w:tcPr>
            <w:tcW w:w="10409" w:type="dxa"/>
          </w:tcPr>
          <w:p w14:paraId="75F67052" w14:textId="77777777" w:rsidR="00A62721" w:rsidRPr="007F0E6D" w:rsidRDefault="006B4FE5">
            <w:pPr>
              <w:rPr>
                <w:rFonts w:ascii="Arial" w:hAnsi="Arial" w:cs="Arial"/>
              </w:rPr>
            </w:pPr>
            <w:r w:rsidRPr="007F0E6D">
              <w:rPr>
                <w:rFonts w:ascii="Arial" w:hAnsi="Arial" w:cs="Arial"/>
                <w:lang w:val="cy-GB"/>
              </w:rPr>
              <w:t>1.04ha</w:t>
            </w:r>
          </w:p>
        </w:tc>
      </w:tr>
      <w:tr w:rsidR="00BD0782" w14:paraId="75F67057" w14:textId="77777777">
        <w:tc>
          <w:tcPr>
            <w:tcW w:w="3539" w:type="dxa"/>
            <w:shd w:val="clear" w:color="auto" w:fill="D9F2D0" w:themeFill="accent6" w:themeFillTint="33"/>
          </w:tcPr>
          <w:p w14:paraId="75F67054" w14:textId="77777777" w:rsidR="00A62721" w:rsidRPr="007F0E6D" w:rsidRDefault="006B4FE5">
            <w:pPr>
              <w:rPr>
                <w:rFonts w:ascii="Arial" w:hAnsi="Arial" w:cs="Arial"/>
                <w:b/>
              </w:rPr>
            </w:pPr>
            <w:r w:rsidRPr="007F0E6D">
              <w:rPr>
                <w:rFonts w:ascii="Arial" w:hAnsi="Arial" w:cs="Arial"/>
                <w:b/>
                <w:bCs/>
                <w:lang w:val="cy-GB"/>
              </w:rPr>
              <w:t>Disgrifiad o’r Safle</w:t>
            </w:r>
          </w:p>
        </w:tc>
        <w:tc>
          <w:tcPr>
            <w:tcW w:w="10409" w:type="dxa"/>
          </w:tcPr>
          <w:p w14:paraId="75F67055" w14:textId="77777777" w:rsidR="00A62721" w:rsidRPr="007F0E6D" w:rsidRDefault="006B4FE5">
            <w:pPr>
              <w:rPr>
                <w:rFonts w:ascii="Arial" w:hAnsi="Arial" w:cs="Arial"/>
              </w:rPr>
            </w:pPr>
            <w:r w:rsidRPr="007F0E6D">
              <w:rPr>
                <w:rFonts w:ascii="Arial" w:hAnsi="Arial" w:cs="Arial"/>
                <w:lang w:val="cy-GB"/>
              </w:rPr>
              <w:t>Mae'r safle hwn yr ymrwymwyd iddo gyferbyn â (i'r gogledd o) goleg y Drindod Dewi Sant, ac mae'n rhan o safle strategol mwy, sy'n cynnwys defnyddiau addysg yn ogystal â chyflogaeth. Mae'r elfen gyflogaeth yn cynnwys 1.04 ha, y mae rhan ohoni eisoes wedi'i datblygu ar gyfer swyddfeydd (Egin Cam 1).  Mae prosiect arall (Egin Cam 2) yn cael ei ddatblygu ar hyn o bryd.  Mae'r Egin yn un o dri phrosiect strategol yn benodol i Sir Gaerfyrddin sy'n deillio o Fargen Ddinesig Bae Abertawe.</w:t>
            </w:r>
          </w:p>
          <w:p w14:paraId="75F67056" w14:textId="77777777" w:rsidR="00A62721" w:rsidRPr="007F0E6D" w:rsidRDefault="00A62721">
            <w:pPr>
              <w:rPr>
                <w:rFonts w:ascii="Arial" w:hAnsi="Arial" w:cs="Arial"/>
              </w:rPr>
            </w:pPr>
          </w:p>
        </w:tc>
      </w:tr>
      <w:tr w:rsidR="00BD0782" w14:paraId="75F6705D" w14:textId="77777777">
        <w:tc>
          <w:tcPr>
            <w:tcW w:w="3539" w:type="dxa"/>
            <w:shd w:val="clear" w:color="auto" w:fill="D9F2D0" w:themeFill="accent6" w:themeFillTint="33"/>
          </w:tcPr>
          <w:p w14:paraId="75F67058" w14:textId="77777777" w:rsidR="00A62721" w:rsidRPr="007F0E6D" w:rsidRDefault="006B4FE5">
            <w:pPr>
              <w:rPr>
                <w:rFonts w:ascii="Arial" w:hAnsi="Arial" w:cs="Arial"/>
                <w:b/>
              </w:rPr>
            </w:pPr>
            <w:r w:rsidRPr="007F0E6D">
              <w:rPr>
                <w:rFonts w:ascii="Arial" w:hAnsi="Arial" w:cs="Arial"/>
                <w:b/>
                <w:bCs/>
                <w:lang w:val="cy-GB"/>
              </w:rPr>
              <w:t>Ystyriaethau a Chyfyngiadau Allweddol</w:t>
            </w:r>
          </w:p>
        </w:tc>
        <w:tc>
          <w:tcPr>
            <w:tcW w:w="10409" w:type="dxa"/>
          </w:tcPr>
          <w:p w14:paraId="75F67059" w14:textId="77777777" w:rsidR="00A62721" w:rsidRPr="007F0E6D" w:rsidRDefault="006B4FE5">
            <w:pPr>
              <w:rPr>
                <w:rFonts w:ascii="Arial" w:hAnsi="Arial" w:cs="Arial"/>
              </w:rPr>
            </w:pPr>
            <w:r w:rsidRPr="007F0E6D">
              <w:rPr>
                <w:rFonts w:ascii="Arial" w:hAnsi="Arial" w:cs="Arial"/>
                <w:b/>
                <w:bCs/>
                <w:lang w:val="cy-GB"/>
              </w:rPr>
              <w:t xml:space="preserve">Priffyrdd a Thrafnidiaeth - </w:t>
            </w:r>
            <w:r w:rsidRPr="007F0E6D">
              <w:rPr>
                <w:rFonts w:ascii="Arial" w:hAnsi="Arial" w:cs="Arial"/>
                <w:lang w:val="cy-GB"/>
              </w:rPr>
              <w:t>Mae'r safle mewn lleoliad strategol i'r gorllewin o ganol Caerfyrddin lle gellir ei gyrraedd ar hyd Ffordd y Coleg i'r dwyrain, neu o Heol Ffynnon Job i'r de.</w:t>
            </w:r>
          </w:p>
          <w:p w14:paraId="75F6705A" w14:textId="77777777" w:rsidR="00A62721" w:rsidRPr="007F0E6D" w:rsidRDefault="006B4FE5">
            <w:pPr>
              <w:rPr>
                <w:rFonts w:ascii="Arial" w:hAnsi="Arial" w:cs="Arial"/>
              </w:rPr>
            </w:pPr>
            <w:r w:rsidRPr="007F0E6D">
              <w:rPr>
                <w:rFonts w:ascii="Arial" w:hAnsi="Arial" w:cs="Arial"/>
                <w:b/>
                <w:bCs/>
                <w:lang w:val="cy-GB"/>
              </w:rPr>
              <w:t xml:space="preserve">Perchnogaeth Tir - </w:t>
            </w:r>
            <w:r w:rsidRPr="007F0E6D">
              <w:rPr>
                <w:rFonts w:ascii="Arial" w:hAnsi="Arial" w:cs="Arial"/>
                <w:lang w:val="cy-GB"/>
              </w:rPr>
              <w:t>Preifat</w:t>
            </w:r>
          </w:p>
          <w:p w14:paraId="75F6705B" w14:textId="77777777" w:rsidR="00A62721" w:rsidRPr="007F0E6D" w:rsidRDefault="006B4FE5">
            <w:pPr>
              <w:rPr>
                <w:rFonts w:ascii="Arial" w:hAnsi="Arial" w:cs="Arial"/>
              </w:rPr>
            </w:pPr>
            <w:r w:rsidRPr="007F0E6D">
              <w:rPr>
                <w:rFonts w:ascii="Arial" w:hAnsi="Arial" w:cs="Arial"/>
                <w:b/>
                <w:bCs/>
                <w:lang w:val="cy-GB"/>
              </w:rPr>
              <w:t xml:space="preserve">Cyfleustodau - </w:t>
            </w:r>
            <w:r w:rsidRPr="007F0E6D">
              <w:rPr>
                <w:rFonts w:ascii="Arial" w:hAnsi="Arial" w:cs="Arial"/>
                <w:lang w:val="cy-GB"/>
              </w:rPr>
              <w:t>Mae'r wefan yn elwa o gyfleustodau sydd eisoes yn gwasanaethu'r rhan ddatblygedig o'r safle.</w:t>
            </w:r>
          </w:p>
          <w:p w14:paraId="75F6705C" w14:textId="77777777" w:rsidR="00A62721" w:rsidRPr="007F0E6D" w:rsidRDefault="00A62721">
            <w:pPr>
              <w:rPr>
                <w:rFonts w:ascii="Arial" w:hAnsi="Arial" w:cs="Arial"/>
              </w:rPr>
            </w:pPr>
          </w:p>
        </w:tc>
      </w:tr>
    </w:tbl>
    <w:p w14:paraId="75F6705E" w14:textId="77777777" w:rsidR="00A62721" w:rsidRDefault="00A62721" w:rsidP="00A62721"/>
    <w:tbl>
      <w:tblPr>
        <w:tblStyle w:val="TableGrid"/>
        <w:tblW w:w="0" w:type="auto"/>
        <w:tblLook w:val="04A0" w:firstRow="1" w:lastRow="0" w:firstColumn="1" w:lastColumn="0" w:noHBand="0" w:noVBand="1"/>
      </w:tblPr>
      <w:tblGrid>
        <w:gridCol w:w="3539"/>
        <w:gridCol w:w="10409"/>
      </w:tblGrid>
      <w:tr w:rsidR="00BD0782" w14:paraId="75F67061" w14:textId="77777777">
        <w:tc>
          <w:tcPr>
            <w:tcW w:w="3539" w:type="dxa"/>
            <w:shd w:val="clear" w:color="auto" w:fill="D9F2D0" w:themeFill="accent6" w:themeFillTint="33"/>
          </w:tcPr>
          <w:p w14:paraId="75F6705F" w14:textId="77777777" w:rsidR="00A62721" w:rsidRPr="007F0E6D" w:rsidRDefault="006B4FE5">
            <w:pPr>
              <w:rPr>
                <w:rFonts w:ascii="Arial" w:hAnsi="Arial" w:cs="Arial"/>
                <w:b/>
              </w:rPr>
            </w:pPr>
            <w:r w:rsidRPr="007F0E6D">
              <w:rPr>
                <w:rFonts w:ascii="Arial" w:hAnsi="Arial" w:cs="Arial"/>
                <w:b/>
                <w:bCs/>
                <w:lang w:val="cy-GB"/>
              </w:rPr>
              <w:t>Cyfeirnod y Safle / Enw'r Safle</w:t>
            </w:r>
          </w:p>
        </w:tc>
        <w:tc>
          <w:tcPr>
            <w:tcW w:w="10409" w:type="dxa"/>
          </w:tcPr>
          <w:p w14:paraId="75F67060" w14:textId="77777777" w:rsidR="00A62721" w:rsidRPr="007F0E6D" w:rsidRDefault="006B4FE5">
            <w:pPr>
              <w:rPr>
                <w:rFonts w:ascii="Arial" w:hAnsi="Arial" w:cs="Arial"/>
                <w:b/>
              </w:rPr>
            </w:pPr>
            <w:r w:rsidRPr="007F0E6D">
              <w:rPr>
                <w:rFonts w:ascii="Arial" w:hAnsi="Arial" w:cs="Arial"/>
                <w:b/>
                <w:bCs/>
                <w:lang w:val="cy-GB"/>
              </w:rPr>
              <w:t>PrC2/E2 - Dafen, Llanelli</w:t>
            </w:r>
          </w:p>
        </w:tc>
      </w:tr>
      <w:tr w:rsidR="00BD0782" w14:paraId="75F67064" w14:textId="77777777">
        <w:tc>
          <w:tcPr>
            <w:tcW w:w="3539" w:type="dxa"/>
            <w:shd w:val="clear" w:color="auto" w:fill="D9F2D0" w:themeFill="accent6" w:themeFillTint="33"/>
          </w:tcPr>
          <w:p w14:paraId="75F67062" w14:textId="77777777" w:rsidR="00A62721" w:rsidRPr="007F0E6D" w:rsidRDefault="006B4FE5">
            <w:pPr>
              <w:rPr>
                <w:rFonts w:ascii="Arial" w:hAnsi="Arial" w:cs="Arial"/>
                <w:b/>
              </w:rPr>
            </w:pPr>
            <w:r w:rsidRPr="007F0E6D">
              <w:rPr>
                <w:rFonts w:ascii="Arial" w:hAnsi="Arial" w:cs="Arial"/>
                <w:b/>
                <w:bCs/>
                <w:lang w:val="cy-GB"/>
              </w:rPr>
              <w:t>Maint y Safle (ha)</w:t>
            </w:r>
          </w:p>
        </w:tc>
        <w:tc>
          <w:tcPr>
            <w:tcW w:w="10409" w:type="dxa"/>
          </w:tcPr>
          <w:p w14:paraId="75F67063" w14:textId="77777777" w:rsidR="00A62721" w:rsidRPr="007F0E6D" w:rsidRDefault="006B4FE5">
            <w:pPr>
              <w:rPr>
                <w:rFonts w:ascii="Arial" w:hAnsi="Arial" w:cs="Arial"/>
              </w:rPr>
            </w:pPr>
            <w:r w:rsidRPr="007F0E6D">
              <w:rPr>
                <w:rFonts w:ascii="Arial" w:hAnsi="Arial" w:cs="Arial"/>
                <w:lang w:val="cy-GB"/>
              </w:rPr>
              <w:t>17.489ha</w:t>
            </w:r>
          </w:p>
        </w:tc>
      </w:tr>
      <w:tr w:rsidR="00BD0782" w14:paraId="75F67068" w14:textId="77777777">
        <w:tc>
          <w:tcPr>
            <w:tcW w:w="3539" w:type="dxa"/>
            <w:shd w:val="clear" w:color="auto" w:fill="D9F2D0" w:themeFill="accent6" w:themeFillTint="33"/>
          </w:tcPr>
          <w:p w14:paraId="75F67065" w14:textId="77777777" w:rsidR="00A62721" w:rsidRPr="007F0E6D" w:rsidRDefault="006B4FE5">
            <w:pPr>
              <w:rPr>
                <w:rFonts w:ascii="Arial" w:hAnsi="Arial" w:cs="Arial"/>
                <w:b/>
              </w:rPr>
            </w:pPr>
            <w:r w:rsidRPr="007F0E6D">
              <w:rPr>
                <w:rFonts w:ascii="Arial" w:hAnsi="Arial" w:cs="Arial"/>
                <w:b/>
                <w:bCs/>
                <w:lang w:val="cy-GB"/>
              </w:rPr>
              <w:t>Disgrifiad o’r Safle</w:t>
            </w:r>
          </w:p>
        </w:tc>
        <w:tc>
          <w:tcPr>
            <w:tcW w:w="10409" w:type="dxa"/>
          </w:tcPr>
          <w:p w14:paraId="75F67066" w14:textId="77777777" w:rsidR="00715DED" w:rsidRPr="007F0E6D" w:rsidRDefault="006B4FE5" w:rsidP="00715DED">
            <w:pPr>
              <w:rPr>
                <w:rFonts w:ascii="Arial" w:hAnsi="Arial" w:cs="Arial"/>
              </w:rPr>
            </w:pPr>
            <w:r w:rsidRPr="007F0E6D">
              <w:rPr>
                <w:rFonts w:ascii="Arial" w:hAnsi="Arial" w:cs="Arial"/>
                <w:lang w:val="cy-GB"/>
              </w:rPr>
              <w:t>Mae'r safle wedi'i leoli o fewn a gerllaw ardal gyflogaeth bresennol yn Dafen yn rhan ogledd-ddwyreiniol Llanelli.  Mae maint a graddfa'r safle yn gyfle i ddatblygu ar raddfa fach a chanolig. Mae'r safle yn cynnwys naw elfen ar wahân fel y'u nodir ar fap cynigion y CDLl Diwygiedig ac ym Mholisi EME3.    Ymrwymwyd i ran fach o'r safle, fel y nodir yn Nhabl 7.</w:t>
            </w:r>
          </w:p>
          <w:p w14:paraId="75F67067" w14:textId="77777777" w:rsidR="00A62721" w:rsidRPr="007F0E6D" w:rsidRDefault="00A62721">
            <w:pPr>
              <w:rPr>
                <w:rFonts w:ascii="Arial" w:hAnsi="Arial" w:cs="Arial"/>
              </w:rPr>
            </w:pPr>
          </w:p>
        </w:tc>
      </w:tr>
      <w:tr w:rsidR="00BD0782" w14:paraId="75F6706E" w14:textId="77777777">
        <w:tc>
          <w:tcPr>
            <w:tcW w:w="3539" w:type="dxa"/>
            <w:shd w:val="clear" w:color="auto" w:fill="D9F2D0" w:themeFill="accent6" w:themeFillTint="33"/>
          </w:tcPr>
          <w:p w14:paraId="75F67069" w14:textId="77777777" w:rsidR="00A62721" w:rsidRPr="007F0E6D" w:rsidRDefault="006B4FE5">
            <w:pPr>
              <w:rPr>
                <w:rFonts w:ascii="Arial" w:hAnsi="Arial" w:cs="Arial"/>
                <w:b/>
              </w:rPr>
            </w:pPr>
            <w:r w:rsidRPr="007F0E6D">
              <w:rPr>
                <w:rFonts w:ascii="Arial" w:hAnsi="Arial" w:cs="Arial"/>
                <w:b/>
                <w:bCs/>
                <w:lang w:val="cy-GB"/>
              </w:rPr>
              <w:t>Ystyriaethau a Chyfyngiadau Allweddol</w:t>
            </w:r>
          </w:p>
        </w:tc>
        <w:tc>
          <w:tcPr>
            <w:tcW w:w="10409" w:type="dxa"/>
          </w:tcPr>
          <w:p w14:paraId="75F6706A" w14:textId="77777777" w:rsidR="00A62721" w:rsidRPr="007F0E6D" w:rsidRDefault="006B4FE5">
            <w:pPr>
              <w:rPr>
                <w:rFonts w:ascii="Arial" w:hAnsi="Arial" w:cs="Arial"/>
              </w:rPr>
            </w:pPr>
            <w:r w:rsidRPr="007F0E6D">
              <w:rPr>
                <w:rFonts w:ascii="Arial" w:hAnsi="Arial" w:cs="Arial"/>
                <w:b/>
                <w:bCs/>
                <w:lang w:val="cy-GB"/>
              </w:rPr>
              <w:t xml:space="preserve">Priffyrdd a Thrafnidiaeth - </w:t>
            </w:r>
            <w:r w:rsidRPr="007F0E6D">
              <w:rPr>
                <w:rFonts w:ascii="Arial" w:hAnsi="Arial" w:cs="Arial"/>
                <w:lang w:val="cy-GB"/>
              </w:rPr>
              <w:t>Mae'r safle mewn lleoliad strategol wrth ymyl yr A4138 sy'n cysylltu Llanelli â'r M4.  Mae gan y safle seilwaith ffyrdd yn ei le sy'n golygu ei fod ar gael i'w ddatblygu ar unwaith.</w:t>
            </w:r>
          </w:p>
          <w:p w14:paraId="75F6706B" w14:textId="77777777" w:rsidR="00A62721" w:rsidRPr="007F0E6D" w:rsidRDefault="006B4FE5">
            <w:pPr>
              <w:rPr>
                <w:rFonts w:ascii="Arial" w:hAnsi="Arial" w:cs="Arial"/>
              </w:rPr>
            </w:pPr>
            <w:r w:rsidRPr="007F0E6D">
              <w:rPr>
                <w:rFonts w:ascii="Arial" w:hAnsi="Arial" w:cs="Arial"/>
                <w:b/>
                <w:bCs/>
                <w:lang w:val="cy-GB"/>
              </w:rPr>
              <w:t xml:space="preserve">Perchnogaeth Tir - </w:t>
            </w:r>
            <w:r w:rsidRPr="007F0E6D">
              <w:rPr>
                <w:rFonts w:ascii="Arial" w:hAnsi="Arial" w:cs="Arial"/>
                <w:lang w:val="cy-GB"/>
              </w:rPr>
              <w:t>Preifat.</w:t>
            </w:r>
          </w:p>
          <w:p w14:paraId="75F6706C" w14:textId="77777777" w:rsidR="009743F3" w:rsidRPr="007F0E6D" w:rsidRDefault="006B4FE5" w:rsidP="009743F3">
            <w:pPr>
              <w:rPr>
                <w:rFonts w:ascii="Arial" w:hAnsi="Arial" w:cs="Arial"/>
                <w:b/>
              </w:rPr>
            </w:pPr>
            <w:r w:rsidRPr="007F0E6D">
              <w:rPr>
                <w:rFonts w:ascii="Arial" w:hAnsi="Arial" w:cs="Arial"/>
                <w:b/>
                <w:bCs/>
                <w:lang w:val="cy-GB"/>
              </w:rPr>
              <w:t xml:space="preserve">Cyfyngiadau Amgylcheddol - </w:t>
            </w:r>
            <w:r w:rsidRPr="007F0E6D">
              <w:rPr>
                <w:rFonts w:ascii="Arial" w:hAnsi="Arial" w:cs="Arial"/>
                <w:lang w:val="cy-GB"/>
              </w:rPr>
              <w:t xml:space="preserve">Er nad oes perygl llifogydd yn effeithio ar unrhyw un o'r safleoedd mewn perthynas â Mapiau Cyngor Datblygu TAN 15, nodwyd bod rhannau yn </w:t>
            </w:r>
            <w:r w:rsidRPr="007F0E6D">
              <w:rPr>
                <w:rFonts w:ascii="Arial" w:hAnsi="Arial" w:cs="Arial"/>
                <w:lang w:val="cy-GB"/>
              </w:rPr>
              <w:lastRenderedPageBreak/>
              <w:t>cynnwys cyrsiau dŵr bach Parth Llifogydd CNC a byddai angen ystyried y parthau hyn yr effeithir arnynt mewn cynigion yn y dyfodol.</w:t>
            </w:r>
          </w:p>
          <w:p w14:paraId="75F6706D" w14:textId="77777777" w:rsidR="00A62721" w:rsidRPr="007F0E6D" w:rsidRDefault="006B4FE5">
            <w:pPr>
              <w:rPr>
                <w:rFonts w:ascii="Arial" w:hAnsi="Arial" w:cs="Arial"/>
              </w:rPr>
            </w:pPr>
            <w:r w:rsidRPr="007F0E6D">
              <w:rPr>
                <w:rFonts w:ascii="Arial" w:hAnsi="Arial" w:cs="Arial"/>
                <w:b/>
                <w:bCs/>
                <w:lang w:val="cy-GB"/>
              </w:rPr>
              <w:t xml:space="preserve">Cyfleustodau - </w:t>
            </w:r>
            <w:r w:rsidRPr="007F0E6D">
              <w:rPr>
                <w:rFonts w:ascii="Arial" w:hAnsi="Arial" w:cs="Arial"/>
                <w:lang w:val="cy-GB"/>
              </w:rPr>
              <w:t xml:space="preserve">Mae'r safle yn elwa o gyfleustodau sydd ar gael yn hwylus ac sydd eisoes yn gwasanaethu'r gweithrediadau cyflogaeth presennol sydd gerllaw pob un o'r 9 elfen sy'n ffurfio'r safle hwn. </w:t>
            </w:r>
          </w:p>
        </w:tc>
      </w:tr>
    </w:tbl>
    <w:p w14:paraId="75F6706F" w14:textId="77777777" w:rsidR="00A62721" w:rsidRDefault="00A62721" w:rsidP="00A62721"/>
    <w:tbl>
      <w:tblPr>
        <w:tblStyle w:val="TableGrid"/>
        <w:tblW w:w="0" w:type="auto"/>
        <w:tblLook w:val="04A0" w:firstRow="1" w:lastRow="0" w:firstColumn="1" w:lastColumn="0" w:noHBand="0" w:noVBand="1"/>
      </w:tblPr>
      <w:tblGrid>
        <w:gridCol w:w="3539"/>
        <w:gridCol w:w="10409"/>
      </w:tblGrid>
      <w:tr w:rsidR="00BD0782" w14:paraId="75F67072" w14:textId="77777777">
        <w:tc>
          <w:tcPr>
            <w:tcW w:w="3539" w:type="dxa"/>
            <w:shd w:val="clear" w:color="auto" w:fill="D9F2D0" w:themeFill="accent6" w:themeFillTint="33"/>
          </w:tcPr>
          <w:p w14:paraId="75F67070" w14:textId="77777777" w:rsidR="00A62721" w:rsidRPr="007F0E6D" w:rsidRDefault="006B4FE5">
            <w:pPr>
              <w:rPr>
                <w:rFonts w:ascii="Arial" w:hAnsi="Arial" w:cs="Arial"/>
                <w:b/>
              </w:rPr>
            </w:pPr>
            <w:r w:rsidRPr="007F0E6D">
              <w:rPr>
                <w:rFonts w:ascii="Arial" w:hAnsi="Arial" w:cs="Arial"/>
                <w:b/>
                <w:bCs/>
                <w:lang w:val="cy-GB"/>
              </w:rPr>
              <w:t>Cyfeirnod y Safle / Enw'r Safle</w:t>
            </w:r>
          </w:p>
        </w:tc>
        <w:tc>
          <w:tcPr>
            <w:tcW w:w="10409" w:type="dxa"/>
          </w:tcPr>
          <w:p w14:paraId="75F67071" w14:textId="77777777" w:rsidR="00A62721" w:rsidRPr="007F0E6D" w:rsidRDefault="006B4FE5">
            <w:pPr>
              <w:rPr>
                <w:rFonts w:ascii="Arial" w:hAnsi="Arial" w:cs="Arial"/>
                <w:b/>
              </w:rPr>
            </w:pPr>
            <w:r w:rsidRPr="007F0E6D">
              <w:rPr>
                <w:rFonts w:ascii="Arial" w:hAnsi="Arial" w:cs="Arial"/>
                <w:b/>
                <w:bCs/>
                <w:lang w:val="cy-GB"/>
              </w:rPr>
              <w:t>PrC3/E1 - Dwyrain Cross Hands</w:t>
            </w:r>
          </w:p>
        </w:tc>
      </w:tr>
      <w:tr w:rsidR="00BD0782" w14:paraId="75F67075" w14:textId="77777777">
        <w:tc>
          <w:tcPr>
            <w:tcW w:w="3539" w:type="dxa"/>
            <w:shd w:val="clear" w:color="auto" w:fill="D9F2D0" w:themeFill="accent6" w:themeFillTint="33"/>
          </w:tcPr>
          <w:p w14:paraId="75F67073" w14:textId="77777777" w:rsidR="00A62721" w:rsidRPr="007F0E6D" w:rsidRDefault="006B4FE5">
            <w:pPr>
              <w:rPr>
                <w:rFonts w:ascii="Arial" w:hAnsi="Arial" w:cs="Arial"/>
                <w:b/>
              </w:rPr>
            </w:pPr>
            <w:r w:rsidRPr="007F0E6D">
              <w:rPr>
                <w:rFonts w:ascii="Arial" w:hAnsi="Arial" w:cs="Arial"/>
                <w:b/>
                <w:bCs/>
                <w:lang w:val="cy-GB"/>
              </w:rPr>
              <w:t>Maint y Safle (ha)</w:t>
            </w:r>
          </w:p>
        </w:tc>
        <w:tc>
          <w:tcPr>
            <w:tcW w:w="10409" w:type="dxa"/>
          </w:tcPr>
          <w:p w14:paraId="75F67074" w14:textId="77777777" w:rsidR="00A62721" w:rsidRPr="007F0E6D" w:rsidRDefault="006B4FE5">
            <w:pPr>
              <w:rPr>
                <w:rFonts w:ascii="Arial" w:hAnsi="Arial" w:cs="Arial"/>
              </w:rPr>
            </w:pPr>
            <w:r w:rsidRPr="007F0E6D">
              <w:rPr>
                <w:rFonts w:ascii="Arial" w:hAnsi="Arial" w:cs="Arial"/>
                <w:lang w:val="cy-GB"/>
              </w:rPr>
              <w:t>8.31ha</w:t>
            </w:r>
          </w:p>
        </w:tc>
      </w:tr>
      <w:tr w:rsidR="00BD0782" w14:paraId="75F67078" w14:textId="77777777">
        <w:tc>
          <w:tcPr>
            <w:tcW w:w="3539" w:type="dxa"/>
            <w:shd w:val="clear" w:color="auto" w:fill="D9F2D0" w:themeFill="accent6" w:themeFillTint="33"/>
          </w:tcPr>
          <w:p w14:paraId="75F67076" w14:textId="77777777" w:rsidR="00A62721" w:rsidRPr="007F0E6D" w:rsidRDefault="006B4FE5">
            <w:pPr>
              <w:rPr>
                <w:rFonts w:ascii="Arial" w:hAnsi="Arial" w:cs="Arial"/>
                <w:b/>
              </w:rPr>
            </w:pPr>
            <w:r w:rsidRPr="007F0E6D">
              <w:rPr>
                <w:rFonts w:ascii="Arial" w:hAnsi="Arial" w:cs="Arial"/>
                <w:b/>
                <w:bCs/>
                <w:lang w:val="cy-GB"/>
              </w:rPr>
              <w:t>Disgrifiad o’r Safle</w:t>
            </w:r>
          </w:p>
        </w:tc>
        <w:tc>
          <w:tcPr>
            <w:tcW w:w="10409" w:type="dxa"/>
          </w:tcPr>
          <w:p w14:paraId="75F67077" w14:textId="77777777" w:rsidR="00A62721" w:rsidRPr="007F0E6D" w:rsidRDefault="006B4FE5">
            <w:pPr>
              <w:rPr>
                <w:rFonts w:ascii="Arial" w:hAnsi="Arial" w:cs="Arial"/>
              </w:rPr>
            </w:pPr>
            <w:r w:rsidRPr="007F0E6D">
              <w:rPr>
                <w:rFonts w:ascii="Arial" w:hAnsi="Arial" w:cs="Arial"/>
                <w:lang w:val="cy-GB"/>
              </w:rPr>
              <w:t xml:space="preserve">Y safle hwn yr ymrwymwyd iddo yw'r dyraniad cyflogaeth mwyaf yn ardal Cross Hands.  Mae ganddo ganiatâd cynllunio ac mae wedi cael ei ddatblygu dros 2 gam i ddarparu seilwaith a chreu 17 llain.  Mae'r safle yn cynnwys defnyddiau cyflogaeth dosbarth B, ond mae ffocws ar Ynni a'r Amgylchedd, Gweithgynhyrchu Uwch, Creadigol, Technoleg Bwyd-Amaeth a'r sectorau Ariannol a Phroffesiynol. </w:t>
            </w:r>
          </w:p>
        </w:tc>
      </w:tr>
      <w:tr w:rsidR="00BD0782" w14:paraId="75F6707E" w14:textId="77777777">
        <w:tc>
          <w:tcPr>
            <w:tcW w:w="3539" w:type="dxa"/>
            <w:shd w:val="clear" w:color="auto" w:fill="D9F2D0" w:themeFill="accent6" w:themeFillTint="33"/>
          </w:tcPr>
          <w:p w14:paraId="75F67079" w14:textId="77777777" w:rsidR="00A62721" w:rsidRPr="007F0E6D" w:rsidRDefault="006B4FE5">
            <w:pPr>
              <w:rPr>
                <w:rFonts w:ascii="Arial" w:hAnsi="Arial" w:cs="Arial"/>
                <w:b/>
              </w:rPr>
            </w:pPr>
            <w:r w:rsidRPr="007F0E6D">
              <w:rPr>
                <w:rFonts w:ascii="Arial" w:hAnsi="Arial" w:cs="Arial"/>
                <w:b/>
                <w:bCs/>
                <w:lang w:val="cy-GB"/>
              </w:rPr>
              <w:t>Ystyriaethau a Chyfyngiadau Allweddol</w:t>
            </w:r>
          </w:p>
        </w:tc>
        <w:tc>
          <w:tcPr>
            <w:tcW w:w="10409" w:type="dxa"/>
          </w:tcPr>
          <w:p w14:paraId="75F6707A" w14:textId="77777777" w:rsidR="00A62721" w:rsidRPr="007F0E6D" w:rsidRDefault="006B4FE5">
            <w:pPr>
              <w:rPr>
                <w:rFonts w:ascii="Arial" w:hAnsi="Arial" w:cs="Arial"/>
              </w:rPr>
            </w:pPr>
            <w:r w:rsidRPr="007F0E6D">
              <w:rPr>
                <w:rFonts w:ascii="Arial" w:hAnsi="Arial" w:cs="Arial"/>
                <w:b/>
                <w:bCs/>
                <w:lang w:val="cy-GB"/>
              </w:rPr>
              <w:t xml:space="preserve">Priffyrdd a Thrafnidiaeth </w:t>
            </w:r>
            <w:r w:rsidRPr="007F0E6D">
              <w:rPr>
                <w:rFonts w:ascii="Arial" w:hAnsi="Arial" w:cs="Arial"/>
                <w:lang w:val="cy-GB"/>
              </w:rPr>
              <w:t xml:space="preserve">- Gellir cyrraedd y lleiniau trwy ffyrdd cangen 2 brif ffordd ystâd sy'n rhedeg trwy'r safle sydd wedi'u mabwysiadu, sy'n cysylltu'n uniongyrchol </w:t>
            </w:r>
            <w:r w:rsidRPr="000D7A6C">
              <w:rPr>
                <w:rFonts w:ascii="Arial" w:hAnsi="Arial" w:cs="Arial"/>
                <w:lang w:val="cy-GB"/>
              </w:rPr>
              <w:t xml:space="preserve">â ffordd gyswllt </w:t>
            </w:r>
            <w:r w:rsidRPr="007F0E6D">
              <w:rPr>
                <w:rFonts w:ascii="Arial" w:hAnsi="Arial" w:cs="Arial"/>
                <w:lang w:val="cy-GB"/>
              </w:rPr>
              <w:t>Cross Hands, sy'n galluogi mynediad i'r ffyrdd ymuno tua'r dwyrain/gorllewin ar yr A48/M4, yn ogystal â ffordd yr A483 rhwng Abertawe a Manceinion gan wneud yr ystâd yn hygyrch iawn.</w:t>
            </w:r>
          </w:p>
          <w:p w14:paraId="75F6707B" w14:textId="77777777" w:rsidR="00A62721" w:rsidRPr="007F0E6D" w:rsidRDefault="006B4FE5">
            <w:pPr>
              <w:rPr>
                <w:rFonts w:ascii="Arial" w:hAnsi="Arial" w:cs="Arial"/>
              </w:rPr>
            </w:pPr>
            <w:r w:rsidRPr="007F0E6D">
              <w:rPr>
                <w:rFonts w:ascii="Arial" w:hAnsi="Arial" w:cs="Arial"/>
                <w:b/>
                <w:bCs/>
                <w:lang w:val="cy-GB"/>
              </w:rPr>
              <w:t xml:space="preserve">Perchnogaeth y Tir </w:t>
            </w:r>
            <w:r w:rsidRPr="007F0E6D">
              <w:rPr>
                <w:rFonts w:ascii="Arial" w:hAnsi="Arial" w:cs="Arial"/>
                <w:lang w:val="cy-GB"/>
              </w:rPr>
              <w:t xml:space="preserve">- Mae'r safle mewn perchnogaeth gyhoeddus ac yn cael ei reoli gan Gyd-fenter Cross Hands, sef partneriaeth rhwng y Cyngor Sir a Llywodraeth Cymru. </w:t>
            </w:r>
          </w:p>
          <w:p w14:paraId="75F6707C" w14:textId="77777777" w:rsidR="00A62721" w:rsidRPr="007F0E6D" w:rsidRDefault="006B4FE5" w:rsidP="007649FC">
            <w:pPr>
              <w:rPr>
                <w:rFonts w:ascii="Arial" w:hAnsi="Arial" w:cs="Arial"/>
              </w:rPr>
            </w:pPr>
            <w:r w:rsidRPr="007F0E6D">
              <w:rPr>
                <w:rFonts w:ascii="Arial" w:hAnsi="Arial" w:cs="Arial"/>
                <w:b/>
                <w:bCs/>
                <w:lang w:val="cy-GB"/>
              </w:rPr>
              <w:t xml:space="preserve">Cyfleustodau </w:t>
            </w:r>
            <w:r w:rsidRPr="007F0E6D">
              <w:rPr>
                <w:rFonts w:ascii="Arial" w:hAnsi="Arial" w:cs="Arial"/>
                <w:lang w:val="cy-GB"/>
              </w:rPr>
              <w:t>- Mae'r gofynion seilwaith wedi cael sylw drwy'r buddsoddiad seilwaith 2 gam sydd bellach wedi'i gwblhau.</w:t>
            </w:r>
          </w:p>
          <w:p w14:paraId="75F6707D" w14:textId="77777777" w:rsidR="00A62721" w:rsidRPr="007F0E6D" w:rsidRDefault="00A62721">
            <w:pPr>
              <w:rPr>
                <w:rFonts w:ascii="Arial" w:hAnsi="Arial" w:cs="Arial"/>
              </w:rPr>
            </w:pPr>
          </w:p>
        </w:tc>
      </w:tr>
    </w:tbl>
    <w:p w14:paraId="75F6707F" w14:textId="77777777" w:rsidR="00A62721" w:rsidRDefault="00A62721" w:rsidP="00A62721"/>
    <w:tbl>
      <w:tblPr>
        <w:tblStyle w:val="TableGrid"/>
        <w:tblW w:w="0" w:type="auto"/>
        <w:tblLook w:val="04A0" w:firstRow="1" w:lastRow="0" w:firstColumn="1" w:lastColumn="0" w:noHBand="0" w:noVBand="1"/>
      </w:tblPr>
      <w:tblGrid>
        <w:gridCol w:w="3539"/>
        <w:gridCol w:w="10409"/>
      </w:tblGrid>
      <w:tr w:rsidR="00BD0782" w14:paraId="75F67082" w14:textId="77777777">
        <w:tc>
          <w:tcPr>
            <w:tcW w:w="3539" w:type="dxa"/>
            <w:shd w:val="clear" w:color="auto" w:fill="D9F2D0" w:themeFill="accent6" w:themeFillTint="33"/>
          </w:tcPr>
          <w:p w14:paraId="75F67080" w14:textId="77777777" w:rsidR="00A62721" w:rsidRPr="00023556" w:rsidRDefault="006B4FE5">
            <w:pPr>
              <w:rPr>
                <w:rFonts w:ascii="Arial" w:hAnsi="Arial" w:cs="Arial"/>
                <w:b/>
              </w:rPr>
            </w:pPr>
            <w:r w:rsidRPr="00023556">
              <w:rPr>
                <w:rFonts w:ascii="Arial" w:hAnsi="Arial" w:cs="Arial"/>
                <w:b/>
                <w:bCs/>
                <w:lang w:val="cy-GB"/>
              </w:rPr>
              <w:t>Cyfeirnod y Safle / Enw'r Safle</w:t>
            </w:r>
          </w:p>
        </w:tc>
        <w:tc>
          <w:tcPr>
            <w:tcW w:w="10409" w:type="dxa"/>
          </w:tcPr>
          <w:p w14:paraId="75F67081" w14:textId="77777777" w:rsidR="00A62721" w:rsidRPr="00023556" w:rsidRDefault="006B4FE5">
            <w:pPr>
              <w:rPr>
                <w:rFonts w:ascii="Arial" w:hAnsi="Arial" w:cs="Arial"/>
                <w:b/>
              </w:rPr>
            </w:pPr>
            <w:r w:rsidRPr="00023556">
              <w:rPr>
                <w:rFonts w:ascii="Arial" w:hAnsi="Arial" w:cs="Arial"/>
                <w:b/>
                <w:bCs/>
                <w:lang w:val="cy-GB"/>
              </w:rPr>
              <w:t>PrC3/E2 - Parc Bwyd Gorllewin Cross Hands</w:t>
            </w:r>
            <w:r w:rsidRPr="00023556">
              <w:rPr>
                <w:rFonts w:ascii="Arial" w:hAnsi="Arial" w:cs="Arial"/>
                <w:lang w:val="cy-GB"/>
              </w:rPr>
              <w:t xml:space="preserve">  </w:t>
            </w:r>
          </w:p>
        </w:tc>
      </w:tr>
      <w:tr w:rsidR="00BD0782" w14:paraId="75F67085" w14:textId="77777777">
        <w:tc>
          <w:tcPr>
            <w:tcW w:w="3539" w:type="dxa"/>
            <w:shd w:val="clear" w:color="auto" w:fill="D9F2D0" w:themeFill="accent6" w:themeFillTint="33"/>
          </w:tcPr>
          <w:p w14:paraId="75F67083" w14:textId="77777777" w:rsidR="00A62721" w:rsidRPr="00023556" w:rsidRDefault="006B4FE5">
            <w:pPr>
              <w:rPr>
                <w:rFonts w:ascii="Arial" w:hAnsi="Arial" w:cs="Arial"/>
                <w:b/>
              </w:rPr>
            </w:pPr>
            <w:r w:rsidRPr="00023556">
              <w:rPr>
                <w:rFonts w:ascii="Arial" w:hAnsi="Arial" w:cs="Arial"/>
                <w:b/>
                <w:bCs/>
                <w:lang w:val="cy-GB"/>
              </w:rPr>
              <w:t>Maint y Safle (ha)</w:t>
            </w:r>
          </w:p>
        </w:tc>
        <w:tc>
          <w:tcPr>
            <w:tcW w:w="10409" w:type="dxa"/>
          </w:tcPr>
          <w:p w14:paraId="75F67084" w14:textId="77777777" w:rsidR="00A62721" w:rsidRPr="00023556" w:rsidRDefault="006B4FE5">
            <w:pPr>
              <w:rPr>
                <w:rFonts w:ascii="Arial" w:hAnsi="Arial" w:cs="Arial"/>
              </w:rPr>
            </w:pPr>
            <w:r w:rsidRPr="00023556">
              <w:rPr>
                <w:rFonts w:ascii="Arial" w:hAnsi="Arial" w:cs="Arial"/>
                <w:lang w:val="cy-GB"/>
              </w:rPr>
              <w:t>5.647ha</w:t>
            </w:r>
          </w:p>
        </w:tc>
      </w:tr>
      <w:tr w:rsidR="00BD0782" w14:paraId="75F67089" w14:textId="77777777">
        <w:tc>
          <w:tcPr>
            <w:tcW w:w="3539" w:type="dxa"/>
            <w:shd w:val="clear" w:color="auto" w:fill="D9F2D0" w:themeFill="accent6" w:themeFillTint="33"/>
          </w:tcPr>
          <w:p w14:paraId="75F67086" w14:textId="77777777" w:rsidR="00A62721" w:rsidRPr="00023556" w:rsidRDefault="006B4FE5">
            <w:pPr>
              <w:rPr>
                <w:rFonts w:ascii="Arial" w:hAnsi="Arial" w:cs="Arial"/>
                <w:b/>
              </w:rPr>
            </w:pPr>
            <w:r w:rsidRPr="00023556">
              <w:rPr>
                <w:rFonts w:ascii="Arial" w:hAnsi="Arial" w:cs="Arial"/>
                <w:b/>
                <w:bCs/>
                <w:lang w:val="cy-GB"/>
              </w:rPr>
              <w:t>Disgrifiad o’r Safle</w:t>
            </w:r>
          </w:p>
        </w:tc>
        <w:tc>
          <w:tcPr>
            <w:tcW w:w="10409" w:type="dxa"/>
          </w:tcPr>
          <w:p w14:paraId="75F67087" w14:textId="77777777" w:rsidR="00A62721" w:rsidRPr="00023556" w:rsidRDefault="006B4FE5">
            <w:pPr>
              <w:rPr>
                <w:rFonts w:ascii="Arial" w:hAnsi="Arial" w:cs="Arial"/>
              </w:rPr>
            </w:pPr>
            <w:r w:rsidRPr="00023556">
              <w:rPr>
                <w:rFonts w:ascii="Arial" w:hAnsi="Arial" w:cs="Arial"/>
                <w:lang w:val="cy-GB"/>
              </w:rPr>
              <w:t xml:space="preserve">Mae'r safle wedi ei leoli o fewn y ffurf adeiledig bresennol mewn ardal sy'n cael ei nodweddu gan ddefnyddiau cyflogaeth yn Cross Hands.  Mae'n cynnwys tair elfen ar wahân fel y'u nodir ar fap cynigion y CDLl Diwygiedig ac ym Mholisi EME3.  Mae maint a graddfa'r safle yn gyfle ar </w:t>
            </w:r>
            <w:r w:rsidRPr="00023556">
              <w:rPr>
                <w:rFonts w:ascii="Arial" w:hAnsi="Arial" w:cs="Arial"/>
                <w:lang w:val="cy-GB"/>
              </w:rPr>
              <w:lastRenderedPageBreak/>
              <w:t xml:space="preserve">gyfer datblygiad sy'n gysylltiedig â defnyddiau cyflogaeth dosbarth B traddodiadol, yn enwedig cynhyrchu bwyd.  </w:t>
            </w:r>
          </w:p>
          <w:p w14:paraId="75F67088" w14:textId="77777777" w:rsidR="00A62721" w:rsidRPr="00023556" w:rsidRDefault="00A62721">
            <w:pPr>
              <w:rPr>
                <w:rFonts w:ascii="Arial" w:hAnsi="Arial" w:cs="Arial"/>
              </w:rPr>
            </w:pPr>
          </w:p>
        </w:tc>
      </w:tr>
      <w:tr w:rsidR="00BD0782" w14:paraId="75F6708E" w14:textId="77777777">
        <w:tc>
          <w:tcPr>
            <w:tcW w:w="3539" w:type="dxa"/>
            <w:shd w:val="clear" w:color="auto" w:fill="D9F2D0" w:themeFill="accent6" w:themeFillTint="33"/>
          </w:tcPr>
          <w:p w14:paraId="75F6708A" w14:textId="77777777" w:rsidR="00A62721" w:rsidRPr="00023556" w:rsidRDefault="006B4FE5">
            <w:pPr>
              <w:rPr>
                <w:rFonts w:ascii="Arial" w:hAnsi="Arial" w:cs="Arial"/>
                <w:b/>
              </w:rPr>
            </w:pPr>
            <w:r w:rsidRPr="00023556">
              <w:rPr>
                <w:rFonts w:ascii="Arial" w:hAnsi="Arial" w:cs="Arial"/>
                <w:b/>
                <w:bCs/>
                <w:lang w:val="cy-GB"/>
              </w:rPr>
              <w:lastRenderedPageBreak/>
              <w:t>Ystyriaethau a Chyfyngiadau Allweddol</w:t>
            </w:r>
          </w:p>
        </w:tc>
        <w:tc>
          <w:tcPr>
            <w:tcW w:w="10409" w:type="dxa"/>
          </w:tcPr>
          <w:p w14:paraId="75F6708B" w14:textId="77777777" w:rsidR="00A62721" w:rsidRPr="00023556" w:rsidRDefault="006B4FE5">
            <w:pPr>
              <w:rPr>
                <w:rFonts w:ascii="Arial" w:hAnsi="Arial" w:cs="Arial"/>
              </w:rPr>
            </w:pPr>
            <w:r w:rsidRPr="00023556">
              <w:rPr>
                <w:rFonts w:ascii="Arial" w:hAnsi="Arial" w:cs="Arial"/>
                <w:b/>
                <w:bCs/>
                <w:lang w:val="cy-GB"/>
              </w:rPr>
              <w:t>Priffyrdd a Thrafnidiaeth</w:t>
            </w:r>
            <w:r w:rsidRPr="00023556">
              <w:rPr>
                <w:rFonts w:ascii="Arial" w:hAnsi="Arial" w:cs="Arial"/>
                <w:lang w:val="cy-GB"/>
              </w:rPr>
              <w:t xml:space="preserve"> - Mae gan y safle seilwaith ffyrdd yn ei le sy'n golygu bod y safle ar gael i'w ddatblygu ar unwaith.</w:t>
            </w:r>
          </w:p>
          <w:p w14:paraId="75F6708C" w14:textId="77777777" w:rsidR="00A62721" w:rsidRPr="00023556" w:rsidRDefault="006B4FE5">
            <w:pPr>
              <w:rPr>
                <w:rFonts w:ascii="Arial" w:hAnsi="Arial" w:cs="Arial"/>
              </w:rPr>
            </w:pPr>
            <w:r w:rsidRPr="00023556">
              <w:rPr>
                <w:rFonts w:ascii="Arial" w:hAnsi="Arial" w:cs="Arial"/>
                <w:b/>
                <w:bCs/>
                <w:lang w:val="cy-GB"/>
              </w:rPr>
              <w:t xml:space="preserve">Perchnogaeth Tir - </w:t>
            </w:r>
            <w:r w:rsidRPr="00023556">
              <w:rPr>
                <w:rFonts w:ascii="Arial" w:hAnsi="Arial" w:cs="Arial"/>
                <w:lang w:val="cy-GB"/>
              </w:rPr>
              <w:t>Preifat.</w:t>
            </w:r>
          </w:p>
          <w:p w14:paraId="75F6708D" w14:textId="77777777" w:rsidR="00A62721" w:rsidRPr="00023556" w:rsidRDefault="006B4FE5">
            <w:pPr>
              <w:rPr>
                <w:rFonts w:ascii="Arial" w:hAnsi="Arial" w:cs="Arial"/>
              </w:rPr>
            </w:pPr>
            <w:r w:rsidRPr="00023556">
              <w:rPr>
                <w:rFonts w:ascii="Arial" w:hAnsi="Arial" w:cs="Arial"/>
                <w:b/>
                <w:bCs/>
                <w:lang w:val="cy-GB"/>
              </w:rPr>
              <w:t xml:space="preserve">Cyfleustodau - </w:t>
            </w:r>
            <w:r w:rsidRPr="00023556">
              <w:rPr>
                <w:rFonts w:ascii="Arial" w:hAnsi="Arial" w:cs="Arial"/>
                <w:lang w:val="cy-GB"/>
              </w:rPr>
              <w:t xml:space="preserve">Mae'r safle yn elwa o gyfleustodau sydd ar gael yn hwylus ac sydd eisoes yn gwasanaethu'r gweithrediadau cyflogaeth presennol sydd gerllaw pob un o'r </w:t>
            </w:r>
            <w:r w:rsidRPr="00863EE4">
              <w:rPr>
                <w:rFonts w:ascii="Arial" w:hAnsi="Arial" w:cs="Arial"/>
                <w:strike/>
                <w:highlight w:val="yellow"/>
                <w:lang w:val="cy-GB"/>
              </w:rPr>
              <w:t>3</w:t>
            </w:r>
            <w:r w:rsidRPr="00023556">
              <w:rPr>
                <w:rFonts w:ascii="Arial" w:hAnsi="Arial" w:cs="Arial"/>
                <w:lang w:val="cy-GB"/>
              </w:rPr>
              <w:t xml:space="preserve"> </w:t>
            </w:r>
            <w:r w:rsidR="00863EE4" w:rsidRPr="00863EE4">
              <w:rPr>
                <w:rFonts w:ascii="Arial" w:hAnsi="Arial" w:cs="Arial"/>
                <w:color w:val="0070C0"/>
                <w:highlight w:val="yellow"/>
                <w:lang w:val="cy-GB"/>
              </w:rPr>
              <w:t>tair</w:t>
            </w:r>
            <w:r w:rsidRPr="00863EE4">
              <w:rPr>
                <w:rFonts w:ascii="Arial" w:hAnsi="Arial" w:cs="Arial"/>
                <w:color w:val="0070C0"/>
                <w:lang w:val="cy-GB"/>
              </w:rPr>
              <w:t xml:space="preserve"> </w:t>
            </w:r>
            <w:r w:rsidRPr="00023556">
              <w:rPr>
                <w:rFonts w:ascii="Arial" w:hAnsi="Arial" w:cs="Arial"/>
                <w:lang w:val="cy-GB"/>
              </w:rPr>
              <w:t>elfen sy'n ffurfio'r safle hwn.</w:t>
            </w:r>
          </w:p>
        </w:tc>
      </w:tr>
    </w:tbl>
    <w:p w14:paraId="75F6708F" w14:textId="77777777" w:rsidR="00A62721" w:rsidRDefault="00A62721" w:rsidP="00A62721"/>
    <w:tbl>
      <w:tblPr>
        <w:tblStyle w:val="TableGrid"/>
        <w:tblW w:w="0" w:type="auto"/>
        <w:tblLook w:val="04A0" w:firstRow="1" w:lastRow="0" w:firstColumn="1" w:lastColumn="0" w:noHBand="0" w:noVBand="1"/>
      </w:tblPr>
      <w:tblGrid>
        <w:gridCol w:w="3539"/>
        <w:gridCol w:w="10409"/>
      </w:tblGrid>
      <w:tr w:rsidR="00BD0782" w14:paraId="75F67092" w14:textId="77777777">
        <w:tc>
          <w:tcPr>
            <w:tcW w:w="3539" w:type="dxa"/>
            <w:shd w:val="clear" w:color="auto" w:fill="D9F2D0" w:themeFill="accent6" w:themeFillTint="33"/>
          </w:tcPr>
          <w:p w14:paraId="75F67090" w14:textId="77777777" w:rsidR="00A62721" w:rsidRPr="00023556" w:rsidRDefault="006B4FE5">
            <w:pPr>
              <w:rPr>
                <w:rFonts w:ascii="Arial" w:hAnsi="Arial" w:cs="Arial"/>
                <w:b/>
              </w:rPr>
            </w:pPr>
            <w:r w:rsidRPr="00023556">
              <w:rPr>
                <w:rFonts w:ascii="Arial" w:hAnsi="Arial" w:cs="Arial"/>
                <w:b/>
                <w:bCs/>
                <w:lang w:val="cy-GB"/>
              </w:rPr>
              <w:t>Cyfeirnod y Safle / Enw'r Safle</w:t>
            </w:r>
          </w:p>
        </w:tc>
        <w:tc>
          <w:tcPr>
            <w:tcW w:w="10409" w:type="dxa"/>
          </w:tcPr>
          <w:p w14:paraId="75F67091" w14:textId="77777777" w:rsidR="00A62721" w:rsidRPr="00023556" w:rsidRDefault="006B4FE5">
            <w:pPr>
              <w:rPr>
                <w:rFonts w:ascii="Arial" w:hAnsi="Arial" w:cs="Arial"/>
                <w:b/>
              </w:rPr>
            </w:pPr>
            <w:r w:rsidRPr="00023556">
              <w:rPr>
                <w:rFonts w:ascii="Arial" w:hAnsi="Arial" w:cs="Arial"/>
                <w:b/>
                <w:bCs/>
                <w:lang w:val="cy-GB"/>
              </w:rPr>
              <w:t>PrC3/E3 - Parc Busnes Cross Hands</w:t>
            </w:r>
          </w:p>
        </w:tc>
      </w:tr>
      <w:tr w:rsidR="00BD0782" w14:paraId="75F67095" w14:textId="77777777">
        <w:tc>
          <w:tcPr>
            <w:tcW w:w="3539" w:type="dxa"/>
            <w:shd w:val="clear" w:color="auto" w:fill="D9F2D0" w:themeFill="accent6" w:themeFillTint="33"/>
          </w:tcPr>
          <w:p w14:paraId="75F67093" w14:textId="77777777" w:rsidR="00A62721" w:rsidRPr="00023556" w:rsidRDefault="006B4FE5">
            <w:pPr>
              <w:rPr>
                <w:rFonts w:ascii="Arial" w:hAnsi="Arial" w:cs="Arial"/>
                <w:b/>
              </w:rPr>
            </w:pPr>
            <w:r w:rsidRPr="00023556">
              <w:rPr>
                <w:rFonts w:ascii="Arial" w:hAnsi="Arial" w:cs="Arial"/>
                <w:b/>
                <w:bCs/>
                <w:lang w:val="cy-GB"/>
              </w:rPr>
              <w:t>Maint y Safle (ha)</w:t>
            </w:r>
          </w:p>
        </w:tc>
        <w:tc>
          <w:tcPr>
            <w:tcW w:w="10409" w:type="dxa"/>
          </w:tcPr>
          <w:p w14:paraId="75F67094" w14:textId="77777777" w:rsidR="00A62721" w:rsidRPr="00023556" w:rsidRDefault="006B4FE5">
            <w:pPr>
              <w:rPr>
                <w:rFonts w:ascii="Arial" w:hAnsi="Arial" w:cs="Arial"/>
              </w:rPr>
            </w:pPr>
            <w:r w:rsidRPr="00023556">
              <w:rPr>
                <w:rFonts w:ascii="Arial" w:hAnsi="Arial" w:cs="Arial"/>
                <w:lang w:val="cy-GB"/>
              </w:rPr>
              <w:t>4.76ha</w:t>
            </w:r>
          </w:p>
        </w:tc>
      </w:tr>
      <w:tr w:rsidR="00BD0782" w14:paraId="75F67099" w14:textId="77777777">
        <w:tc>
          <w:tcPr>
            <w:tcW w:w="3539" w:type="dxa"/>
            <w:shd w:val="clear" w:color="auto" w:fill="D9F2D0" w:themeFill="accent6" w:themeFillTint="33"/>
          </w:tcPr>
          <w:p w14:paraId="75F67096" w14:textId="77777777" w:rsidR="00A62721" w:rsidRPr="00023556" w:rsidRDefault="006B4FE5">
            <w:pPr>
              <w:rPr>
                <w:rFonts w:ascii="Arial" w:hAnsi="Arial" w:cs="Arial"/>
                <w:b/>
              </w:rPr>
            </w:pPr>
            <w:r w:rsidRPr="00023556">
              <w:rPr>
                <w:rFonts w:ascii="Arial" w:hAnsi="Arial" w:cs="Arial"/>
                <w:b/>
                <w:bCs/>
                <w:lang w:val="cy-GB"/>
              </w:rPr>
              <w:t>Disgrifiad o’r Safle</w:t>
            </w:r>
          </w:p>
        </w:tc>
        <w:tc>
          <w:tcPr>
            <w:tcW w:w="10409" w:type="dxa"/>
          </w:tcPr>
          <w:p w14:paraId="75F67097" w14:textId="4DBBC3FA" w:rsidR="00A62721" w:rsidRPr="00023556" w:rsidRDefault="006B4FE5">
            <w:pPr>
              <w:rPr>
                <w:rFonts w:ascii="Arial" w:hAnsi="Arial" w:cs="Arial"/>
              </w:rPr>
            </w:pPr>
            <w:r w:rsidRPr="00023556">
              <w:rPr>
                <w:rFonts w:ascii="Arial" w:hAnsi="Arial" w:cs="Arial"/>
                <w:lang w:val="cy-GB"/>
              </w:rPr>
              <w:t xml:space="preserve">Mae'r safle yn cynnwys tair elfen ar wahân, fel y'u nodir ar fap cynigion y CDLl </w:t>
            </w:r>
            <w:r w:rsidRPr="00227EB4">
              <w:rPr>
                <w:rFonts w:ascii="Arial" w:hAnsi="Arial" w:cs="Arial"/>
                <w:strike/>
                <w:highlight w:val="yellow"/>
                <w:lang w:val="cy-GB"/>
              </w:rPr>
              <w:t>Adneuo</w:t>
            </w:r>
            <w:r w:rsidRPr="00023556">
              <w:rPr>
                <w:rFonts w:ascii="Arial" w:hAnsi="Arial" w:cs="Arial"/>
                <w:lang w:val="cy-GB"/>
              </w:rPr>
              <w:t xml:space="preserve"> </w:t>
            </w:r>
            <w:r w:rsidR="00227EB4" w:rsidRPr="00227EB4">
              <w:rPr>
                <w:rFonts w:ascii="Arial" w:hAnsi="Arial" w:cs="Arial"/>
                <w:color w:val="0070C0"/>
                <w:highlight w:val="yellow"/>
                <w:lang w:val="cy-GB"/>
              </w:rPr>
              <w:t>Diwygiedig</w:t>
            </w:r>
            <w:r w:rsidR="00227EB4" w:rsidRPr="00227EB4">
              <w:rPr>
                <w:rFonts w:ascii="Arial" w:hAnsi="Arial" w:cs="Arial"/>
                <w:color w:val="0070C0"/>
                <w:lang w:val="cy-GB"/>
              </w:rPr>
              <w:t xml:space="preserve"> </w:t>
            </w:r>
            <w:r w:rsidRPr="00023556">
              <w:rPr>
                <w:rFonts w:ascii="Arial" w:hAnsi="Arial" w:cs="Arial"/>
                <w:lang w:val="cy-GB"/>
              </w:rPr>
              <w:t>ac ym Mholisi EME3 ac mae wedi'i amgylchynu gan ddefnyddiau cyflogaeth ac adwerthu presennol, gan ei wneud yn lleoliad rhesymegol ar gyfer defnyddiau cyflogaeth cysylltiedig.</w:t>
            </w:r>
          </w:p>
          <w:p w14:paraId="75F67098" w14:textId="77777777" w:rsidR="00A62721" w:rsidRPr="00023556" w:rsidRDefault="00A62721">
            <w:pPr>
              <w:rPr>
                <w:rFonts w:ascii="Arial" w:hAnsi="Arial" w:cs="Arial"/>
              </w:rPr>
            </w:pPr>
          </w:p>
        </w:tc>
      </w:tr>
      <w:tr w:rsidR="00BD0782" w14:paraId="75F670A1" w14:textId="77777777">
        <w:tc>
          <w:tcPr>
            <w:tcW w:w="3539" w:type="dxa"/>
            <w:shd w:val="clear" w:color="auto" w:fill="D9F2D0" w:themeFill="accent6" w:themeFillTint="33"/>
          </w:tcPr>
          <w:p w14:paraId="75F6709A" w14:textId="77777777" w:rsidR="00A62721" w:rsidRPr="00023556" w:rsidRDefault="006B4FE5">
            <w:pPr>
              <w:rPr>
                <w:rFonts w:ascii="Arial" w:hAnsi="Arial" w:cs="Arial"/>
                <w:b/>
              </w:rPr>
            </w:pPr>
            <w:r w:rsidRPr="00023556">
              <w:rPr>
                <w:rFonts w:ascii="Arial" w:hAnsi="Arial" w:cs="Arial"/>
                <w:b/>
                <w:bCs/>
                <w:lang w:val="cy-GB"/>
              </w:rPr>
              <w:t>Ystyriaethau a Chyfyngiadau Allweddol</w:t>
            </w:r>
          </w:p>
        </w:tc>
        <w:tc>
          <w:tcPr>
            <w:tcW w:w="10409" w:type="dxa"/>
          </w:tcPr>
          <w:p w14:paraId="75F6709B" w14:textId="77777777" w:rsidR="00A62721" w:rsidRPr="00023556" w:rsidRDefault="006B4FE5">
            <w:pPr>
              <w:rPr>
                <w:rFonts w:ascii="Arial" w:hAnsi="Arial" w:cs="Arial"/>
              </w:rPr>
            </w:pPr>
            <w:r w:rsidRPr="00023556">
              <w:rPr>
                <w:rFonts w:ascii="Arial" w:hAnsi="Arial" w:cs="Arial"/>
                <w:b/>
                <w:bCs/>
                <w:lang w:val="cy-GB"/>
              </w:rPr>
              <w:t xml:space="preserve">Priffyrdd a Thrafnidiaeth - </w:t>
            </w:r>
            <w:r w:rsidRPr="00023556">
              <w:rPr>
                <w:rFonts w:ascii="Arial" w:hAnsi="Arial" w:cs="Arial"/>
                <w:lang w:val="cy-GB"/>
              </w:rPr>
              <w:t xml:space="preserve">Mae'r safle wedi'i gysylltu'n dda, gan ei fod wedi'i leoli ger prif gefnffordd yr A48.  Mae ganddo seilwaith ffyrdd yn ei le sy'n golygu bod y safle ar gael i'w ddatblygu ar unwaith.  </w:t>
            </w:r>
          </w:p>
          <w:p w14:paraId="75F6709C" w14:textId="77777777" w:rsidR="00A62721" w:rsidRPr="00023556" w:rsidRDefault="006B4FE5">
            <w:pPr>
              <w:rPr>
                <w:rFonts w:ascii="Arial" w:hAnsi="Arial" w:cs="Arial"/>
              </w:rPr>
            </w:pPr>
            <w:r w:rsidRPr="00023556">
              <w:rPr>
                <w:rFonts w:ascii="Arial" w:hAnsi="Arial" w:cs="Arial"/>
                <w:b/>
                <w:bCs/>
                <w:lang w:val="cy-GB"/>
              </w:rPr>
              <w:t xml:space="preserve">Perchnogaeth Tir - </w:t>
            </w:r>
            <w:r w:rsidRPr="00023556">
              <w:rPr>
                <w:rFonts w:ascii="Arial" w:hAnsi="Arial" w:cs="Arial"/>
                <w:lang w:val="cy-GB"/>
              </w:rPr>
              <w:t>Preifat</w:t>
            </w:r>
          </w:p>
          <w:p w14:paraId="75F6709D" w14:textId="77777777" w:rsidR="006C54D2" w:rsidRPr="00023556" w:rsidRDefault="006B4FE5" w:rsidP="006C54D2">
            <w:pPr>
              <w:rPr>
                <w:rFonts w:ascii="Arial" w:hAnsi="Arial" w:cs="Arial"/>
                <w:b/>
              </w:rPr>
            </w:pPr>
            <w:r w:rsidRPr="00023556">
              <w:rPr>
                <w:rFonts w:ascii="Arial" w:hAnsi="Arial" w:cs="Arial"/>
                <w:b/>
                <w:bCs/>
                <w:lang w:val="cy-GB"/>
              </w:rPr>
              <w:t xml:space="preserve">Cyfyngiadau Amgylcheddol - </w:t>
            </w:r>
            <w:r w:rsidRPr="00023556">
              <w:rPr>
                <w:rFonts w:ascii="Arial" w:hAnsi="Arial" w:cs="Arial"/>
                <w:lang w:val="cy-GB"/>
              </w:rPr>
              <w:t>Er nad oes perygl llifogydd yn effeithio ar unrhyw un o'r safleoedd mewn perthynas â Mapiau Cyngor Datblygu TAN 15, nodwyd bod rhannau yn cynnwys cyrsiau dŵr bach parth llifogydd CNC a byddai angen ystyried y parthau hyn yr effeithir arnynt mewn cynigion yn y dyfodol.</w:t>
            </w:r>
          </w:p>
          <w:p w14:paraId="75F6709E" w14:textId="77777777" w:rsidR="00A62721" w:rsidRPr="00023556" w:rsidRDefault="006B4FE5">
            <w:pPr>
              <w:rPr>
                <w:rFonts w:ascii="Arial" w:hAnsi="Arial" w:cs="Arial"/>
                <w:b/>
              </w:rPr>
            </w:pPr>
            <w:r w:rsidRPr="00023556">
              <w:rPr>
                <w:rFonts w:ascii="Arial" w:hAnsi="Arial" w:cs="Arial"/>
                <w:b/>
                <w:bCs/>
                <w:lang w:val="cy-GB"/>
              </w:rPr>
              <w:t>Cyfleustodau</w:t>
            </w:r>
          </w:p>
          <w:p w14:paraId="75F6709F" w14:textId="77777777" w:rsidR="00A62721" w:rsidRPr="00023556" w:rsidRDefault="006B4FE5">
            <w:pPr>
              <w:rPr>
                <w:rFonts w:ascii="Arial" w:hAnsi="Arial" w:cs="Arial"/>
              </w:rPr>
            </w:pPr>
            <w:r w:rsidRPr="00023556">
              <w:rPr>
                <w:rFonts w:ascii="Arial" w:hAnsi="Arial" w:cs="Arial"/>
                <w:lang w:val="cy-GB"/>
              </w:rPr>
              <w:t>Mae'r safle yn elwa o gyfleustodau sydd ar gael yn hwylus ac sydd eisoes yn gwasanaethu'r gweithrediadau cyflogaeth presennol sydd gerllaw pob un o'r 3 elfen sy'n ffurfio'r safle hwn.</w:t>
            </w:r>
          </w:p>
          <w:p w14:paraId="75F670A0" w14:textId="77777777" w:rsidR="00A62721" w:rsidRPr="00023556" w:rsidRDefault="00A62721">
            <w:pPr>
              <w:rPr>
                <w:rFonts w:ascii="Arial" w:hAnsi="Arial" w:cs="Arial"/>
              </w:rPr>
            </w:pPr>
          </w:p>
        </w:tc>
      </w:tr>
    </w:tbl>
    <w:p w14:paraId="75F670A2" w14:textId="77777777" w:rsidR="00A62721" w:rsidRDefault="00A62721" w:rsidP="00A62721"/>
    <w:tbl>
      <w:tblPr>
        <w:tblStyle w:val="TableGrid"/>
        <w:tblW w:w="0" w:type="auto"/>
        <w:tblLook w:val="04A0" w:firstRow="1" w:lastRow="0" w:firstColumn="1" w:lastColumn="0" w:noHBand="0" w:noVBand="1"/>
      </w:tblPr>
      <w:tblGrid>
        <w:gridCol w:w="3539"/>
        <w:gridCol w:w="10409"/>
      </w:tblGrid>
      <w:tr w:rsidR="00BD0782" w14:paraId="75F670A5" w14:textId="77777777">
        <w:tc>
          <w:tcPr>
            <w:tcW w:w="3539" w:type="dxa"/>
            <w:shd w:val="clear" w:color="auto" w:fill="D9F2D0" w:themeFill="accent6" w:themeFillTint="33"/>
          </w:tcPr>
          <w:p w14:paraId="75F670A3" w14:textId="77777777" w:rsidR="00A62721" w:rsidRPr="00023556" w:rsidRDefault="006B4FE5">
            <w:pPr>
              <w:rPr>
                <w:rFonts w:ascii="Arial" w:hAnsi="Arial" w:cs="Arial"/>
                <w:b/>
              </w:rPr>
            </w:pPr>
            <w:r w:rsidRPr="00023556">
              <w:rPr>
                <w:rFonts w:ascii="Arial" w:hAnsi="Arial" w:cs="Arial"/>
                <w:b/>
                <w:bCs/>
                <w:lang w:val="cy-GB"/>
              </w:rPr>
              <w:lastRenderedPageBreak/>
              <w:t>Cyfeirnod y Safle / Enw'r Safle</w:t>
            </w:r>
          </w:p>
        </w:tc>
        <w:tc>
          <w:tcPr>
            <w:tcW w:w="10409" w:type="dxa"/>
          </w:tcPr>
          <w:p w14:paraId="75F670A4" w14:textId="77777777" w:rsidR="00A62721" w:rsidRPr="00023556" w:rsidRDefault="006B4FE5">
            <w:pPr>
              <w:rPr>
                <w:rFonts w:ascii="Arial" w:hAnsi="Arial" w:cs="Arial"/>
                <w:b/>
              </w:rPr>
            </w:pPr>
            <w:r w:rsidRPr="00023556">
              <w:rPr>
                <w:rFonts w:ascii="Arial" w:hAnsi="Arial" w:cs="Arial"/>
                <w:b/>
                <w:bCs/>
                <w:lang w:val="cy-GB"/>
              </w:rPr>
              <w:t>PrC3/E6 - Ystâd Ddiwydiannol Capel Hendre</w:t>
            </w:r>
          </w:p>
        </w:tc>
      </w:tr>
      <w:tr w:rsidR="00BD0782" w14:paraId="75F670A8" w14:textId="77777777">
        <w:tc>
          <w:tcPr>
            <w:tcW w:w="3539" w:type="dxa"/>
            <w:shd w:val="clear" w:color="auto" w:fill="D9F2D0" w:themeFill="accent6" w:themeFillTint="33"/>
          </w:tcPr>
          <w:p w14:paraId="75F670A6" w14:textId="77777777" w:rsidR="00A62721" w:rsidRPr="00023556" w:rsidRDefault="006B4FE5">
            <w:pPr>
              <w:rPr>
                <w:rFonts w:ascii="Arial" w:hAnsi="Arial" w:cs="Arial"/>
                <w:b/>
              </w:rPr>
            </w:pPr>
            <w:r w:rsidRPr="00023556">
              <w:rPr>
                <w:rFonts w:ascii="Arial" w:hAnsi="Arial" w:cs="Arial"/>
                <w:b/>
                <w:bCs/>
                <w:lang w:val="cy-GB"/>
              </w:rPr>
              <w:t>Maint y Safle (ha)</w:t>
            </w:r>
          </w:p>
        </w:tc>
        <w:tc>
          <w:tcPr>
            <w:tcW w:w="10409" w:type="dxa"/>
          </w:tcPr>
          <w:p w14:paraId="75F670A7" w14:textId="77777777" w:rsidR="00A62721" w:rsidRPr="00023556" w:rsidRDefault="006B4FE5">
            <w:pPr>
              <w:rPr>
                <w:rFonts w:ascii="Arial" w:hAnsi="Arial" w:cs="Arial"/>
              </w:rPr>
            </w:pPr>
            <w:r w:rsidRPr="00023556">
              <w:rPr>
                <w:rFonts w:ascii="Arial" w:hAnsi="Arial" w:cs="Arial"/>
                <w:lang w:val="cy-GB"/>
              </w:rPr>
              <w:t>0.538ha</w:t>
            </w:r>
          </w:p>
        </w:tc>
      </w:tr>
      <w:tr w:rsidR="00BD0782" w14:paraId="75F670AB" w14:textId="77777777">
        <w:tc>
          <w:tcPr>
            <w:tcW w:w="3539" w:type="dxa"/>
            <w:shd w:val="clear" w:color="auto" w:fill="D9F2D0" w:themeFill="accent6" w:themeFillTint="33"/>
          </w:tcPr>
          <w:p w14:paraId="75F670A9" w14:textId="77777777" w:rsidR="00A62721" w:rsidRPr="00023556" w:rsidRDefault="006B4FE5">
            <w:pPr>
              <w:rPr>
                <w:rFonts w:ascii="Arial" w:hAnsi="Arial" w:cs="Arial"/>
                <w:b/>
              </w:rPr>
            </w:pPr>
            <w:r w:rsidRPr="00023556">
              <w:rPr>
                <w:rFonts w:ascii="Arial" w:hAnsi="Arial" w:cs="Arial"/>
                <w:b/>
                <w:bCs/>
                <w:lang w:val="cy-GB"/>
              </w:rPr>
              <w:t>Disgrifiad o’r Safle</w:t>
            </w:r>
          </w:p>
        </w:tc>
        <w:tc>
          <w:tcPr>
            <w:tcW w:w="10409" w:type="dxa"/>
          </w:tcPr>
          <w:p w14:paraId="75F670AA" w14:textId="77777777" w:rsidR="00A62721" w:rsidRPr="00023556" w:rsidRDefault="006B4FE5">
            <w:pPr>
              <w:rPr>
                <w:rFonts w:ascii="Arial" w:hAnsi="Arial" w:cs="Arial"/>
              </w:rPr>
            </w:pPr>
            <w:r w:rsidRPr="00023556">
              <w:rPr>
                <w:rFonts w:ascii="Arial" w:hAnsi="Arial" w:cs="Arial"/>
                <w:lang w:val="cy-GB"/>
              </w:rPr>
              <w:t xml:space="preserve">Mae'r dyraniad bach hwn o fewn ystâd ddiwydiannol sefydledig fawr ac mae'r rhan fwyaf o'r safle yn ymrwymiad ac eisoes wedi'i gyflawni. </w:t>
            </w:r>
          </w:p>
        </w:tc>
      </w:tr>
      <w:tr w:rsidR="00BD0782" w14:paraId="75F670B1" w14:textId="77777777">
        <w:tc>
          <w:tcPr>
            <w:tcW w:w="3539" w:type="dxa"/>
            <w:shd w:val="clear" w:color="auto" w:fill="D9F2D0" w:themeFill="accent6" w:themeFillTint="33"/>
          </w:tcPr>
          <w:p w14:paraId="75F670AC" w14:textId="77777777" w:rsidR="00A62721" w:rsidRPr="00023556" w:rsidRDefault="006B4FE5">
            <w:pPr>
              <w:rPr>
                <w:rFonts w:ascii="Arial" w:hAnsi="Arial" w:cs="Arial"/>
                <w:b/>
              </w:rPr>
            </w:pPr>
            <w:r w:rsidRPr="00023556">
              <w:rPr>
                <w:rFonts w:ascii="Arial" w:hAnsi="Arial" w:cs="Arial"/>
                <w:b/>
                <w:bCs/>
                <w:lang w:val="cy-GB"/>
              </w:rPr>
              <w:t>Ystyriaethau a Chyfyngiadau Allweddol</w:t>
            </w:r>
          </w:p>
        </w:tc>
        <w:tc>
          <w:tcPr>
            <w:tcW w:w="10409" w:type="dxa"/>
          </w:tcPr>
          <w:p w14:paraId="75F670AD" w14:textId="77777777" w:rsidR="00A62721" w:rsidRPr="00023556" w:rsidRDefault="006B4FE5">
            <w:pPr>
              <w:rPr>
                <w:rFonts w:ascii="Arial" w:hAnsi="Arial" w:cs="Arial"/>
              </w:rPr>
            </w:pPr>
            <w:r w:rsidRPr="00023556">
              <w:rPr>
                <w:rFonts w:ascii="Arial" w:hAnsi="Arial" w:cs="Arial"/>
                <w:b/>
                <w:bCs/>
                <w:lang w:val="cy-GB"/>
              </w:rPr>
              <w:t xml:space="preserve">Priffyrdd a Thrafnidiaeth - </w:t>
            </w:r>
            <w:r w:rsidRPr="00023556">
              <w:rPr>
                <w:rFonts w:ascii="Arial" w:hAnsi="Arial" w:cs="Arial"/>
                <w:lang w:val="cy-GB"/>
              </w:rPr>
              <w:t xml:space="preserve">Mae'r safle wedi'i gysylltu'n dda, gan ei fod wedi'i leoli ychydig gilometrau o'r M4.  Mae gan y safle seilwaith ffyrdd yn ei le sy'n golygu ei fod ar gael i'w ddatblygu ar unwaith.   </w:t>
            </w:r>
          </w:p>
          <w:p w14:paraId="75F670AE" w14:textId="77777777" w:rsidR="00A62721" w:rsidRPr="00023556" w:rsidRDefault="006B4FE5">
            <w:pPr>
              <w:rPr>
                <w:rFonts w:ascii="Arial" w:hAnsi="Arial" w:cs="Arial"/>
              </w:rPr>
            </w:pPr>
            <w:r w:rsidRPr="00023556">
              <w:rPr>
                <w:rFonts w:ascii="Arial" w:hAnsi="Arial" w:cs="Arial"/>
                <w:b/>
                <w:bCs/>
                <w:lang w:val="cy-GB"/>
              </w:rPr>
              <w:t xml:space="preserve">Perchnogaeth Tir - </w:t>
            </w:r>
            <w:r w:rsidRPr="00023556">
              <w:rPr>
                <w:rFonts w:ascii="Arial" w:hAnsi="Arial" w:cs="Arial"/>
                <w:lang w:val="cy-GB"/>
              </w:rPr>
              <w:t>Perchnogaeth gyhoeddus</w:t>
            </w:r>
          </w:p>
          <w:p w14:paraId="75F670AF" w14:textId="77777777" w:rsidR="00A62721" w:rsidRPr="00023556" w:rsidRDefault="006B4FE5" w:rsidP="00294488">
            <w:pPr>
              <w:rPr>
                <w:rFonts w:ascii="Arial" w:hAnsi="Arial" w:cs="Arial"/>
              </w:rPr>
            </w:pPr>
            <w:r w:rsidRPr="00023556">
              <w:rPr>
                <w:rFonts w:ascii="Arial" w:hAnsi="Arial" w:cs="Arial"/>
                <w:b/>
                <w:bCs/>
                <w:lang w:val="cy-GB"/>
              </w:rPr>
              <w:t xml:space="preserve">Cyfleustodau - </w:t>
            </w:r>
            <w:r w:rsidRPr="00023556">
              <w:rPr>
                <w:rFonts w:ascii="Arial" w:hAnsi="Arial" w:cs="Arial"/>
                <w:lang w:val="cy-GB"/>
              </w:rPr>
              <w:t>Mae'r safle yn elwa o gyfleustodau sydd ar gael yn hwylus ac sydd eisoes yn gwasanaethu'r gweithrediadau cyflogaeth presennol sydd gerllaw'r dyraniad hwn.</w:t>
            </w:r>
          </w:p>
          <w:p w14:paraId="75F670B0" w14:textId="77777777" w:rsidR="00A62721" w:rsidRPr="00023556" w:rsidRDefault="00A62721">
            <w:pPr>
              <w:rPr>
                <w:rFonts w:ascii="Arial" w:hAnsi="Arial" w:cs="Arial"/>
              </w:rPr>
            </w:pPr>
          </w:p>
        </w:tc>
      </w:tr>
    </w:tbl>
    <w:p w14:paraId="75F670B2" w14:textId="77777777" w:rsidR="00023556" w:rsidRDefault="00023556" w:rsidP="00A62721">
      <w:pPr>
        <w:sectPr w:rsidR="00023556" w:rsidSect="004C7B77">
          <w:pgSz w:w="16838" w:h="11906" w:orient="landscape"/>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3539"/>
        <w:gridCol w:w="10409"/>
      </w:tblGrid>
      <w:tr w:rsidR="00BD0782" w14:paraId="75F670B5" w14:textId="77777777">
        <w:tc>
          <w:tcPr>
            <w:tcW w:w="3539" w:type="dxa"/>
            <w:shd w:val="clear" w:color="auto" w:fill="D9F2D0" w:themeFill="accent6" w:themeFillTint="33"/>
          </w:tcPr>
          <w:p w14:paraId="75F670B3" w14:textId="77777777" w:rsidR="00A62721" w:rsidRPr="00023556" w:rsidRDefault="006B4FE5">
            <w:pPr>
              <w:rPr>
                <w:rFonts w:ascii="Arial" w:hAnsi="Arial" w:cs="Arial"/>
                <w:b/>
              </w:rPr>
            </w:pPr>
            <w:r w:rsidRPr="00023556">
              <w:rPr>
                <w:rFonts w:ascii="Arial" w:hAnsi="Arial" w:cs="Arial"/>
                <w:b/>
                <w:bCs/>
                <w:lang w:val="cy-GB"/>
              </w:rPr>
              <w:lastRenderedPageBreak/>
              <w:t>Cyfeirnod y Safle / Enw'r Safle</w:t>
            </w:r>
          </w:p>
        </w:tc>
        <w:tc>
          <w:tcPr>
            <w:tcW w:w="10409" w:type="dxa"/>
          </w:tcPr>
          <w:p w14:paraId="75F670B4" w14:textId="77777777" w:rsidR="00A62721" w:rsidRPr="00023556" w:rsidRDefault="006B4FE5">
            <w:pPr>
              <w:rPr>
                <w:rFonts w:ascii="Arial" w:hAnsi="Arial" w:cs="Arial"/>
                <w:b/>
              </w:rPr>
            </w:pPr>
            <w:r w:rsidRPr="00023556">
              <w:rPr>
                <w:rFonts w:ascii="Arial" w:hAnsi="Arial" w:cs="Arial"/>
                <w:b/>
                <w:bCs/>
                <w:lang w:val="cy-GB"/>
              </w:rPr>
              <w:t>PrC3/E7 - Parc Hendre</w:t>
            </w:r>
          </w:p>
        </w:tc>
      </w:tr>
      <w:tr w:rsidR="00BD0782" w14:paraId="75F670B8" w14:textId="77777777">
        <w:tc>
          <w:tcPr>
            <w:tcW w:w="3539" w:type="dxa"/>
            <w:shd w:val="clear" w:color="auto" w:fill="D9F2D0" w:themeFill="accent6" w:themeFillTint="33"/>
          </w:tcPr>
          <w:p w14:paraId="75F670B6" w14:textId="77777777" w:rsidR="00A62721" w:rsidRPr="00023556" w:rsidRDefault="006B4FE5">
            <w:pPr>
              <w:rPr>
                <w:rFonts w:ascii="Arial" w:hAnsi="Arial" w:cs="Arial"/>
                <w:b/>
              </w:rPr>
            </w:pPr>
            <w:r w:rsidRPr="00023556">
              <w:rPr>
                <w:rFonts w:ascii="Arial" w:hAnsi="Arial" w:cs="Arial"/>
                <w:b/>
                <w:bCs/>
                <w:lang w:val="cy-GB"/>
              </w:rPr>
              <w:t>Maint y Safle (ha)</w:t>
            </w:r>
          </w:p>
        </w:tc>
        <w:tc>
          <w:tcPr>
            <w:tcW w:w="10409" w:type="dxa"/>
          </w:tcPr>
          <w:p w14:paraId="75F670B7" w14:textId="77777777" w:rsidR="00A62721" w:rsidRPr="00023556" w:rsidRDefault="006B4FE5">
            <w:pPr>
              <w:rPr>
                <w:rFonts w:ascii="Arial" w:hAnsi="Arial" w:cs="Arial"/>
              </w:rPr>
            </w:pPr>
            <w:r w:rsidRPr="00023556">
              <w:rPr>
                <w:rFonts w:ascii="Arial" w:hAnsi="Arial" w:cs="Arial"/>
                <w:lang w:val="cy-GB"/>
              </w:rPr>
              <w:t>8.112ha</w:t>
            </w:r>
          </w:p>
        </w:tc>
      </w:tr>
      <w:tr w:rsidR="00BD0782" w14:paraId="75F670BC" w14:textId="77777777">
        <w:tc>
          <w:tcPr>
            <w:tcW w:w="3539" w:type="dxa"/>
            <w:shd w:val="clear" w:color="auto" w:fill="D9F2D0" w:themeFill="accent6" w:themeFillTint="33"/>
          </w:tcPr>
          <w:p w14:paraId="75F670B9" w14:textId="77777777" w:rsidR="00A62721" w:rsidRPr="00023556" w:rsidRDefault="006B4FE5">
            <w:pPr>
              <w:rPr>
                <w:rFonts w:ascii="Arial" w:hAnsi="Arial" w:cs="Arial"/>
                <w:b/>
              </w:rPr>
            </w:pPr>
            <w:r w:rsidRPr="00023556">
              <w:rPr>
                <w:rFonts w:ascii="Arial" w:hAnsi="Arial" w:cs="Arial"/>
                <w:b/>
                <w:bCs/>
                <w:lang w:val="cy-GB"/>
              </w:rPr>
              <w:t>Disgrifiad o’r Safle</w:t>
            </w:r>
          </w:p>
        </w:tc>
        <w:tc>
          <w:tcPr>
            <w:tcW w:w="10409" w:type="dxa"/>
          </w:tcPr>
          <w:p w14:paraId="75F670BA" w14:textId="77777777" w:rsidR="00CA678C" w:rsidRPr="00023556" w:rsidRDefault="006B4FE5" w:rsidP="00CA678C">
            <w:pPr>
              <w:rPr>
                <w:rFonts w:ascii="Arial" w:hAnsi="Arial" w:cs="Arial"/>
              </w:rPr>
            </w:pPr>
            <w:r w:rsidRPr="00023556">
              <w:rPr>
                <w:rFonts w:ascii="Arial" w:hAnsi="Arial" w:cs="Arial"/>
                <w:lang w:val="cy-GB"/>
              </w:rPr>
              <w:t>Mae'r safle wedi'i leoli ar Ystâd Ddiwydiannol Parc Hendre sydd wedi hen ymsefydlu ac mae'n cynnwys pedair rhan ar wahân fel y'u nodir ar fap cynigion y CDLl Adneuo ac ym Mholisi EME3.  Mae maint y safle yn gyfle i ddatblygu ar raddfa fach a chanolig.  Ymrwymwyd i ran fach o'r safle, fel y nodir yn Nhabl 7.</w:t>
            </w:r>
          </w:p>
          <w:p w14:paraId="75F670BB" w14:textId="77777777" w:rsidR="00A62721" w:rsidRPr="00023556" w:rsidRDefault="00A62721">
            <w:pPr>
              <w:rPr>
                <w:rFonts w:ascii="Arial" w:hAnsi="Arial" w:cs="Arial"/>
              </w:rPr>
            </w:pPr>
          </w:p>
        </w:tc>
      </w:tr>
      <w:tr w:rsidR="00BD0782" w14:paraId="75F670C3" w14:textId="77777777">
        <w:tc>
          <w:tcPr>
            <w:tcW w:w="3539" w:type="dxa"/>
            <w:shd w:val="clear" w:color="auto" w:fill="D9F2D0" w:themeFill="accent6" w:themeFillTint="33"/>
          </w:tcPr>
          <w:p w14:paraId="75F670BD" w14:textId="77777777" w:rsidR="00A62721" w:rsidRPr="00023556" w:rsidRDefault="006B4FE5">
            <w:pPr>
              <w:rPr>
                <w:rFonts w:ascii="Arial" w:hAnsi="Arial" w:cs="Arial"/>
                <w:b/>
              </w:rPr>
            </w:pPr>
            <w:r w:rsidRPr="00023556">
              <w:rPr>
                <w:rFonts w:ascii="Arial" w:hAnsi="Arial" w:cs="Arial"/>
                <w:b/>
                <w:bCs/>
                <w:lang w:val="cy-GB"/>
              </w:rPr>
              <w:t>Ystyriaethau a Chyfyngiadau Allweddol</w:t>
            </w:r>
          </w:p>
        </w:tc>
        <w:tc>
          <w:tcPr>
            <w:tcW w:w="10409" w:type="dxa"/>
          </w:tcPr>
          <w:p w14:paraId="75F670BE" w14:textId="77777777" w:rsidR="00A62721" w:rsidRPr="00023556" w:rsidRDefault="006B4FE5">
            <w:pPr>
              <w:rPr>
                <w:rFonts w:ascii="Arial" w:hAnsi="Arial" w:cs="Arial"/>
              </w:rPr>
            </w:pPr>
            <w:r w:rsidRPr="00023556">
              <w:rPr>
                <w:rFonts w:ascii="Arial" w:hAnsi="Arial" w:cs="Arial"/>
                <w:b/>
                <w:bCs/>
                <w:lang w:val="cy-GB"/>
              </w:rPr>
              <w:t xml:space="preserve">Priffyrdd a Thrafnidiaeth - </w:t>
            </w:r>
            <w:r w:rsidRPr="00023556">
              <w:rPr>
                <w:rFonts w:ascii="Arial" w:hAnsi="Arial" w:cs="Arial"/>
                <w:lang w:val="cy-GB"/>
              </w:rPr>
              <w:t xml:space="preserve">Gwasanaethir y safle gan yr A483 sy'n cysylltu â chyffordd 49 o Draffordd yr M4 i'r de. Gellir cyrraedd yr elfennau ar wahân trwy ffyrdd cangen a adeiladwyd o brif ffordd yr ystâd.  </w:t>
            </w:r>
          </w:p>
          <w:p w14:paraId="75F670BF" w14:textId="77777777" w:rsidR="00A62721" w:rsidRPr="00023556" w:rsidRDefault="006B4FE5">
            <w:pPr>
              <w:rPr>
                <w:rFonts w:ascii="Arial" w:hAnsi="Arial" w:cs="Arial"/>
              </w:rPr>
            </w:pPr>
            <w:r w:rsidRPr="00023556">
              <w:rPr>
                <w:rFonts w:ascii="Arial" w:hAnsi="Arial" w:cs="Arial"/>
                <w:b/>
                <w:bCs/>
                <w:lang w:val="cy-GB"/>
              </w:rPr>
              <w:t xml:space="preserve">Perchnogaeth Tir - </w:t>
            </w:r>
            <w:r w:rsidRPr="00023556">
              <w:rPr>
                <w:rFonts w:ascii="Arial" w:hAnsi="Arial" w:cs="Arial"/>
                <w:lang w:val="cy-GB"/>
              </w:rPr>
              <w:t>Cymysgedd o berchnogaeth gyhoeddus (awdurdod lleol) a phreifat.</w:t>
            </w:r>
          </w:p>
          <w:p w14:paraId="75F670C0" w14:textId="77777777" w:rsidR="00A62721" w:rsidRPr="00023556" w:rsidRDefault="006B4FE5">
            <w:pPr>
              <w:rPr>
                <w:rFonts w:ascii="Arial" w:hAnsi="Arial" w:cs="Arial"/>
                <w:b/>
              </w:rPr>
            </w:pPr>
            <w:r w:rsidRPr="00023556">
              <w:rPr>
                <w:rFonts w:ascii="Arial" w:hAnsi="Arial" w:cs="Arial"/>
                <w:b/>
                <w:bCs/>
                <w:lang w:val="cy-GB"/>
              </w:rPr>
              <w:t xml:space="preserve">Cyfyngiadau Amgylcheddol - </w:t>
            </w:r>
            <w:r w:rsidRPr="00023556">
              <w:rPr>
                <w:rFonts w:ascii="Arial" w:hAnsi="Arial" w:cs="Arial"/>
                <w:lang w:val="cy-GB"/>
              </w:rPr>
              <w:t>Er nad oes perygl llifogydd yn effeithio ar unrhyw un o'r safleoedd mewn perthynas â Mapiau Cyngor Datblygu TAN 15, nodwyd bod rhannau yn cynnwys cyrsiau dŵr bach parth llifogydd CNC a byddai angen ystyried y parthau hyn yr effeithir arnynt mewn cynigion yn y dyfodol.</w:t>
            </w:r>
          </w:p>
          <w:p w14:paraId="75F670C1" w14:textId="77777777" w:rsidR="00A62721" w:rsidRPr="00023556" w:rsidRDefault="006B4FE5" w:rsidP="0029541C">
            <w:pPr>
              <w:rPr>
                <w:rFonts w:ascii="Arial" w:hAnsi="Arial" w:cs="Arial"/>
              </w:rPr>
            </w:pPr>
            <w:r w:rsidRPr="00023556">
              <w:rPr>
                <w:rFonts w:ascii="Arial" w:hAnsi="Arial" w:cs="Arial"/>
                <w:b/>
                <w:bCs/>
                <w:lang w:val="cy-GB"/>
              </w:rPr>
              <w:t xml:space="preserve">Cyfleustodau - </w:t>
            </w:r>
            <w:r w:rsidRPr="00023556">
              <w:rPr>
                <w:rFonts w:ascii="Arial" w:hAnsi="Arial" w:cs="Arial"/>
                <w:lang w:val="cy-GB"/>
              </w:rPr>
              <w:t xml:space="preserve">Mae'r safle yn elwa o gyfleustodau sydd ar gael yn hwylus ac sy'n gwasanaethu'r gweithrediadau cyflogaeth presennol sydd gerllaw'r 4 elfen sy'n ffurfio'r dyraniad hwn. </w:t>
            </w:r>
          </w:p>
          <w:p w14:paraId="75F670C2" w14:textId="77777777" w:rsidR="00A62721" w:rsidRPr="00023556" w:rsidRDefault="00A62721">
            <w:pPr>
              <w:rPr>
                <w:rFonts w:ascii="Arial" w:hAnsi="Arial" w:cs="Arial"/>
              </w:rPr>
            </w:pPr>
          </w:p>
        </w:tc>
      </w:tr>
    </w:tbl>
    <w:p w14:paraId="75F670C4" w14:textId="77777777" w:rsidR="00A62721" w:rsidRDefault="00A62721" w:rsidP="00A62721"/>
    <w:tbl>
      <w:tblPr>
        <w:tblStyle w:val="TableGrid"/>
        <w:tblW w:w="0" w:type="auto"/>
        <w:tblLook w:val="04A0" w:firstRow="1" w:lastRow="0" w:firstColumn="1" w:lastColumn="0" w:noHBand="0" w:noVBand="1"/>
      </w:tblPr>
      <w:tblGrid>
        <w:gridCol w:w="3539"/>
        <w:gridCol w:w="10409"/>
      </w:tblGrid>
      <w:tr w:rsidR="00BD0782" w14:paraId="75F670C7" w14:textId="77777777">
        <w:tc>
          <w:tcPr>
            <w:tcW w:w="3539" w:type="dxa"/>
            <w:shd w:val="clear" w:color="auto" w:fill="D9F2D0" w:themeFill="accent6" w:themeFillTint="33"/>
          </w:tcPr>
          <w:p w14:paraId="75F670C5" w14:textId="77777777" w:rsidR="00A62721" w:rsidRPr="00023556" w:rsidRDefault="006B4FE5">
            <w:pPr>
              <w:rPr>
                <w:rFonts w:ascii="Arial" w:hAnsi="Arial" w:cs="Arial"/>
                <w:b/>
              </w:rPr>
            </w:pPr>
            <w:r w:rsidRPr="00023556">
              <w:rPr>
                <w:rFonts w:ascii="Arial" w:hAnsi="Arial" w:cs="Arial"/>
                <w:b/>
                <w:bCs/>
                <w:lang w:val="cy-GB"/>
              </w:rPr>
              <w:t>Cyfeirnod y Safle / Enw'r Safle</w:t>
            </w:r>
          </w:p>
        </w:tc>
        <w:tc>
          <w:tcPr>
            <w:tcW w:w="10409" w:type="dxa"/>
          </w:tcPr>
          <w:p w14:paraId="75F670C6" w14:textId="77777777" w:rsidR="00A62721" w:rsidRPr="00023556" w:rsidRDefault="006B4FE5">
            <w:pPr>
              <w:rPr>
                <w:rFonts w:ascii="Arial" w:hAnsi="Arial" w:cs="Arial"/>
                <w:b/>
              </w:rPr>
            </w:pPr>
            <w:r w:rsidRPr="00023556">
              <w:rPr>
                <w:rFonts w:ascii="Arial" w:hAnsi="Arial" w:cs="Arial"/>
                <w:b/>
                <w:bCs/>
                <w:lang w:val="cy-GB"/>
              </w:rPr>
              <w:t>PrC3/E8 - Ystâd Ddiwydiannol Cilyrychen</w:t>
            </w:r>
          </w:p>
        </w:tc>
      </w:tr>
      <w:tr w:rsidR="00BD0782" w14:paraId="75F670CA" w14:textId="77777777">
        <w:tc>
          <w:tcPr>
            <w:tcW w:w="3539" w:type="dxa"/>
            <w:shd w:val="clear" w:color="auto" w:fill="D9F2D0" w:themeFill="accent6" w:themeFillTint="33"/>
          </w:tcPr>
          <w:p w14:paraId="75F670C8" w14:textId="77777777" w:rsidR="00A62721" w:rsidRPr="00023556" w:rsidRDefault="006B4FE5">
            <w:pPr>
              <w:rPr>
                <w:rFonts w:ascii="Arial" w:hAnsi="Arial" w:cs="Arial"/>
                <w:b/>
              </w:rPr>
            </w:pPr>
            <w:r w:rsidRPr="00023556">
              <w:rPr>
                <w:rFonts w:ascii="Arial" w:hAnsi="Arial" w:cs="Arial"/>
                <w:b/>
                <w:bCs/>
                <w:lang w:val="cy-GB"/>
              </w:rPr>
              <w:t>Maint y Safle (ha)</w:t>
            </w:r>
          </w:p>
        </w:tc>
        <w:tc>
          <w:tcPr>
            <w:tcW w:w="10409" w:type="dxa"/>
          </w:tcPr>
          <w:p w14:paraId="75F670C9" w14:textId="77777777" w:rsidR="00A62721" w:rsidRPr="00023556" w:rsidRDefault="006B4FE5">
            <w:pPr>
              <w:rPr>
                <w:rFonts w:ascii="Arial" w:hAnsi="Arial" w:cs="Arial"/>
              </w:rPr>
            </w:pPr>
            <w:r w:rsidRPr="00023556">
              <w:rPr>
                <w:rFonts w:ascii="Arial" w:hAnsi="Arial" w:cs="Arial"/>
                <w:lang w:val="cy-GB"/>
              </w:rPr>
              <w:t>0.751ha</w:t>
            </w:r>
          </w:p>
        </w:tc>
      </w:tr>
      <w:tr w:rsidR="00BD0782" w14:paraId="75F670CD" w14:textId="77777777">
        <w:tc>
          <w:tcPr>
            <w:tcW w:w="3539" w:type="dxa"/>
            <w:shd w:val="clear" w:color="auto" w:fill="D9F2D0" w:themeFill="accent6" w:themeFillTint="33"/>
          </w:tcPr>
          <w:p w14:paraId="75F670CB" w14:textId="77777777" w:rsidR="00A62721" w:rsidRPr="00023556" w:rsidRDefault="006B4FE5">
            <w:pPr>
              <w:rPr>
                <w:rFonts w:ascii="Arial" w:hAnsi="Arial" w:cs="Arial"/>
                <w:b/>
              </w:rPr>
            </w:pPr>
            <w:r w:rsidRPr="00023556">
              <w:rPr>
                <w:rFonts w:ascii="Arial" w:hAnsi="Arial" w:cs="Arial"/>
                <w:b/>
                <w:bCs/>
                <w:lang w:val="cy-GB"/>
              </w:rPr>
              <w:t>Disgrifiad o’r Safle</w:t>
            </w:r>
          </w:p>
        </w:tc>
        <w:tc>
          <w:tcPr>
            <w:tcW w:w="10409" w:type="dxa"/>
          </w:tcPr>
          <w:p w14:paraId="75F670CC" w14:textId="77777777" w:rsidR="00A62721" w:rsidRPr="00023556" w:rsidRDefault="006B4FE5">
            <w:pPr>
              <w:rPr>
                <w:rFonts w:ascii="Arial" w:hAnsi="Arial" w:cs="Arial"/>
              </w:rPr>
            </w:pPr>
            <w:r w:rsidRPr="00023556">
              <w:rPr>
                <w:rFonts w:ascii="Arial" w:hAnsi="Arial" w:cs="Arial"/>
                <w:lang w:val="cy-GB"/>
              </w:rPr>
              <w:t>Mae'r safle wedi'i leoli ar Ystâd Ddiwydiannol Cilyrychen sydd wedi hen ymsefydlu ac sydd wedi'i hamgylchynu ar dair ochr gan ddefnyddiau cyflogaeth presennol.</w:t>
            </w:r>
          </w:p>
        </w:tc>
      </w:tr>
      <w:tr w:rsidR="00BD0782" w14:paraId="75F670D3" w14:textId="77777777">
        <w:tc>
          <w:tcPr>
            <w:tcW w:w="3539" w:type="dxa"/>
            <w:shd w:val="clear" w:color="auto" w:fill="D9F2D0" w:themeFill="accent6" w:themeFillTint="33"/>
          </w:tcPr>
          <w:p w14:paraId="75F670CE" w14:textId="77777777" w:rsidR="00A62721" w:rsidRPr="00023556" w:rsidRDefault="006B4FE5">
            <w:pPr>
              <w:rPr>
                <w:rFonts w:ascii="Arial" w:hAnsi="Arial" w:cs="Arial"/>
                <w:b/>
              </w:rPr>
            </w:pPr>
            <w:r w:rsidRPr="00023556">
              <w:rPr>
                <w:rFonts w:ascii="Arial" w:hAnsi="Arial" w:cs="Arial"/>
                <w:b/>
                <w:bCs/>
                <w:lang w:val="cy-GB"/>
              </w:rPr>
              <w:t>Ystyriaethau a Chyfyngiadau Allweddol</w:t>
            </w:r>
          </w:p>
        </w:tc>
        <w:tc>
          <w:tcPr>
            <w:tcW w:w="10409" w:type="dxa"/>
          </w:tcPr>
          <w:p w14:paraId="75F670CF" w14:textId="77777777" w:rsidR="00A62721" w:rsidRPr="00023556" w:rsidRDefault="006B4FE5">
            <w:pPr>
              <w:rPr>
                <w:rFonts w:ascii="Arial" w:hAnsi="Arial" w:cs="Arial"/>
                <w:b/>
              </w:rPr>
            </w:pPr>
            <w:r w:rsidRPr="00023556">
              <w:rPr>
                <w:rFonts w:ascii="Arial" w:hAnsi="Arial" w:cs="Arial"/>
                <w:b/>
                <w:bCs/>
                <w:lang w:val="cy-GB"/>
              </w:rPr>
              <w:t>Priffyrdd a Thrafnidiaeth -</w:t>
            </w:r>
            <w:r w:rsidRPr="00023556">
              <w:rPr>
                <w:rFonts w:ascii="Arial" w:hAnsi="Arial" w:cs="Arial"/>
                <w:lang w:val="cy-GB"/>
              </w:rPr>
              <w:t xml:space="preserve"> Gwasanaethir y safle gan yr A483 sy'n cysylltu â Rhydaman, a chyffordd 49 o Draffordd yr M4 i'r de.  Gellir cyrraedd y safle o brif ffordd yr ystâd.  </w:t>
            </w:r>
          </w:p>
          <w:p w14:paraId="75F670D0" w14:textId="77777777" w:rsidR="00A62721" w:rsidRPr="00023556" w:rsidRDefault="006B4FE5">
            <w:pPr>
              <w:rPr>
                <w:rFonts w:ascii="Arial" w:hAnsi="Arial" w:cs="Arial"/>
              </w:rPr>
            </w:pPr>
            <w:r w:rsidRPr="00023556">
              <w:rPr>
                <w:rFonts w:ascii="Arial" w:hAnsi="Arial" w:cs="Arial"/>
                <w:b/>
                <w:bCs/>
                <w:lang w:val="cy-GB"/>
              </w:rPr>
              <w:t xml:space="preserve">Perchnogaeth Tir - </w:t>
            </w:r>
            <w:r w:rsidRPr="00023556">
              <w:rPr>
                <w:rFonts w:ascii="Arial" w:hAnsi="Arial" w:cs="Arial"/>
                <w:lang w:val="cy-GB"/>
              </w:rPr>
              <w:t>Preifat.</w:t>
            </w:r>
          </w:p>
          <w:p w14:paraId="75F670D1" w14:textId="77777777" w:rsidR="00A62721" w:rsidRPr="00023556" w:rsidRDefault="006B4FE5">
            <w:pPr>
              <w:rPr>
                <w:rFonts w:ascii="Arial" w:hAnsi="Arial" w:cs="Arial"/>
                <w:b/>
              </w:rPr>
            </w:pPr>
            <w:r w:rsidRPr="00023556">
              <w:rPr>
                <w:rFonts w:ascii="Arial" w:hAnsi="Arial" w:cs="Arial"/>
                <w:b/>
                <w:bCs/>
                <w:lang w:val="cy-GB"/>
              </w:rPr>
              <w:t xml:space="preserve">Cyfyngiadau Amgylcheddol - </w:t>
            </w:r>
            <w:r w:rsidRPr="00023556">
              <w:rPr>
                <w:rFonts w:ascii="Arial" w:hAnsi="Arial" w:cs="Arial"/>
                <w:lang w:val="cy-GB"/>
              </w:rPr>
              <w:t>Mae'r safle wedi'i orchuddio â llystyfiant, ac felly byddai angen asesiadau ecolegol perthnasol ar gam y cais cynllunio.</w:t>
            </w:r>
          </w:p>
          <w:p w14:paraId="75F670D2" w14:textId="77777777" w:rsidR="00A62721" w:rsidRPr="00023556" w:rsidRDefault="006B4FE5">
            <w:pPr>
              <w:rPr>
                <w:rFonts w:ascii="Arial" w:hAnsi="Arial" w:cs="Arial"/>
              </w:rPr>
            </w:pPr>
            <w:r w:rsidRPr="00023556">
              <w:rPr>
                <w:rFonts w:ascii="Arial" w:hAnsi="Arial" w:cs="Arial"/>
                <w:b/>
                <w:bCs/>
                <w:lang w:val="cy-GB"/>
              </w:rPr>
              <w:lastRenderedPageBreak/>
              <w:t xml:space="preserve">Cyfleustodau - </w:t>
            </w:r>
            <w:r w:rsidRPr="00023556">
              <w:rPr>
                <w:rFonts w:ascii="Arial" w:hAnsi="Arial" w:cs="Arial"/>
                <w:lang w:val="cy-GB"/>
              </w:rPr>
              <w:t>Mae'r safle yn elwa o gyfleustodau sydd ar gael yn hwylus ac sy'n gwasanaethu'r gweithrediadau cyflogaeth presennol sydd gerllaw'r dyraniad hwn.</w:t>
            </w:r>
          </w:p>
        </w:tc>
      </w:tr>
      <w:tr w:rsidR="00BD0782" w14:paraId="75F670D6" w14:textId="77777777">
        <w:tc>
          <w:tcPr>
            <w:tcW w:w="3539" w:type="dxa"/>
            <w:shd w:val="clear" w:color="auto" w:fill="D9F2D0" w:themeFill="accent6" w:themeFillTint="33"/>
          </w:tcPr>
          <w:p w14:paraId="75F670D4" w14:textId="77777777" w:rsidR="00A62721" w:rsidRPr="00023556" w:rsidRDefault="006B4FE5">
            <w:pPr>
              <w:rPr>
                <w:rFonts w:ascii="Arial" w:hAnsi="Arial" w:cs="Arial"/>
                <w:b/>
              </w:rPr>
            </w:pPr>
            <w:r w:rsidRPr="00023556">
              <w:rPr>
                <w:rFonts w:ascii="Arial" w:hAnsi="Arial" w:cs="Arial"/>
                <w:b/>
                <w:bCs/>
                <w:lang w:val="cy-GB"/>
              </w:rPr>
              <w:lastRenderedPageBreak/>
              <w:t>Cyfeirnod y Safle / Enw'r Safle</w:t>
            </w:r>
          </w:p>
        </w:tc>
        <w:tc>
          <w:tcPr>
            <w:tcW w:w="10409" w:type="dxa"/>
          </w:tcPr>
          <w:p w14:paraId="75F670D5" w14:textId="77777777" w:rsidR="00A62721" w:rsidRPr="00023556" w:rsidRDefault="006B4FE5">
            <w:pPr>
              <w:rPr>
                <w:rFonts w:ascii="Arial" w:hAnsi="Arial" w:cs="Arial"/>
                <w:b/>
              </w:rPr>
            </w:pPr>
            <w:r w:rsidRPr="00023556">
              <w:rPr>
                <w:rFonts w:ascii="Arial" w:hAnsi="Arial" w:cs="Arial"/>
                <w:b/>
                <w:bCs/>
                <w:lang w:val="cy-GB"/>
              </w:rPr>
              <w:t>SeC4/E1 - Dyfaty, Porth Tywyn</w:t>
            </w:r>
          </w:p>
        </w:tc>
      </w:tr>
      <w:tr w:rsidR="00BD0782" w14:paraId="75F670D9" w14:textId="77777777">
        <w:tc>
          <w:tcPr>
            <w:tcW w:w="3539" w:type="dxa"/>
            <w:shd w:val="clear" w:color="auto" w:fill="D9F2D0" w:themeFill="accent6" w:themeFillTint="33"/>
          </w:tcPr>
          <w:p w14:paraId="75F670D7" w14:textId="77777777" w:rsidR="00A62721" w:rsidRPr="00023556" w:rsidRDefault="006B4FE5">
            <w:pPr>
              <w:rPr>
                <w:rFonts w:ascii="Arial" w:hAnsi="Arial" w:cs="Arial"/>
                <w:b/>
              </w:rPr>
            </w:pPr>
            <w:r w:rsidRPr="00023556">
              <w:rPr>
                <w:rFonts w:ascii="Arial" w:hAnsi="Arial" w:cs="Arial"/>
                <w:b/>
                <w:bCs/>
                <w:lang w:val="cy-GB"/>
              </w:rPr>
              <w:t>Maint y Safle (ha)</w:t>
            </w:r>
          </w:p>
        </w:tc>
        <w:tc>
          <w:tcPr>
            <w:tcW w:w="10409" w:type="dxa"/>
          </w:tcPr>
          <w:p w14:paraId="75F670D8" w14:textId="77777777" w:rsidR="00A62721" w:rsidRPr="00023556" w:rsidRDefault="006B4FE5">
            <w:pPr>
              <w:rPr>
                <w:rFonts w:ascii="Arial" w:hAnsi="Arial" w:cs="Arial"/>
              </w:rPr>
            </w:pPr>
            <w:r w:rsidRPr="00023556">
              <w:rPr>
                <w:rFonts w:ascii="Arial" w:hAnsi="Arial" w:cs="Arial"/>
                <w:lang w:val="cy-GB"/>
              </w:rPr>
              <w:t>3.036ha</w:t>
            </w:r>
          </w:p>
        </w:tc>
      </w:tr>
      <w:tr w:rsidR="00BD0782" w14:paraId="75F670DD" w14:textId="77777777">
        <w:tc>
          <w:tcPr>
            <w:tcW w:w="3539" w:type="dxa"/>
            <w:shd w:val="clear" w:color="auto" w:fill="D9F2D0" w:themeFill="accent6" w:themeFillTint="33"/>
          </w:tcPr>
          <w:p w14:paraId="75F670DA" w14:textId="77777777" w:rsidR="00A62721" w:rsidRPr="00023556" w:rsidRDefault="006B4FE5">
            <w:pPr>
              <w:rPr>
                <w:rFonts w:ascii="Arial" w:hAnsi="Arial" w:cs="Arial"/>
                <w:b/>
              </w:rPr>
            </w:pPr>
            <w:r w:rsidRPr="00023556">
              <w:rPr>
                <w:rFonts w:ascii="Arial" w:hAnsi="Arial" w:cs="Arial"/>
                <w:b/>
                <w:bCs/>
                <w:lang w:val="cy-GB"/>
              </w:rPr>
              <w:t>Disgrifiad o’r Safle</w:t>
            </w:r>
          </w:p>
        </w:tc>
        <w:tc>
          <w:tcPr>
            <w:tcW w:w="10409" w:type="dxa"/>
          </w:tcPr>
          <w:p w14:paraId="75F670DB" w14:textId="77777777" w:rsidR="00A62721" w:rsidRPr="00023556" w:rsidRDefault="006B4FE5">
            <w:pPr>
              <w:rPr>
                <w:rFonts w:ascii="Arial" w:hAnsi="Arial" w:cs="Arial"/>
              </w:rPr>
            </w:pPr>
            <w:r w:rsidRPr="00023556">
              <w:rPr>
                <w:rFonts w:ascii="Arial" w:hAnsi="Arial" w:cs="Arial"/>
                <w:lang w:val="cy-GB"/>
              </w:rPr>
              <w:t xml:space="preserve">Mae'r safle hwn yr ymrwymwyd iddo wedi'i leoli ar barc busnes sydd wedi hen ymsefydlu, yn agos i'r A484 ar ben dwyreiniol Porth Tywyn.  Mae maint y safle yn gyfle i ddatblygu ar raddfa fach a chanolig. </w:t>
            </w:r>
          </w:p>
          <w:p w14:paraId="75F670DC" w14:textId="77777777" w:rsidR="00A62721" w:rsidRPr="00023556" w:rsidRDefault="00A62721">
            <w:pPr>
              <w:rPr>
                <w:rFonts w:ascii="Arial" w:hAnsi="Arial" w:cs="Arial"/>
              </w:rPr>
            </w:pPr>
          </w:p>
        </w:tc>
      </w:tr>
      <w:tr w:rsidR="00BD0782" w14:paraId="75F670E4" w14:textId="77777777">
        <w:tc>
          <w:tcPr>
            <w:tcW w:w="3539" w:type="dxa"/>
            <w:shd w:val="clear" w:color="auto" w:fill="D9F2D0" w:themeFill="accent6" w:themeFillTint="33"/>
          </w:tcPr>
          <w:p w14:paraId="75F670DE" w14:textId="77777777" w:rsidR="00A62721" w:rsidRPr="00023556" w:rsidRDefault="006B4FE5">
            <w:pPr>
              <w:rPr>
                <w:rFonts w:ascii="Arial" w:hAnsi="Arial" w:cs="Arial"/>
                <w:b/>
              </w:rPr>
            </w:pPr>
            <w:r w:rsidRPr="00023556">
              <w:rPr>
                <w:rFonts w:ascii="Arial" w:hAnsi="Arial" w:cs="Arial"/>
                <w:b/>
                <w:bCs/>
                <w:lang w:val="cy-GB"/>
              </w:rPr>
              <w:t>Ystyriaethau a Chyfyngiadau Allweddol</w:t>
            </w:r>
          </w:p>
        </w:tc>
        <w:tc>
          <w:tcPr>
            <w:tcW w:w="10409" w:type="dxa"/>
          </w:tcPr>
          <w:p w14:paraId="75F670DF" w14:textId="77777777" w:rsidR="00A62721" w:rsidRPr="00023556" w:rsidRDefault="006B4FE5">
            <w:pPr>
              <w:rPr>
                <w:rFonts w:ascii="Arial" w:hAnsi="Arial" w:cs="Arial"/>
              </w:rPr>
            </w:pPr>
            <w:r w:rsidRPr="00023556">
              <w:rPr>
                <w:rFonts w:ascii="Arial" w:hAnsi="Arial" w:cs="Arial"/>
                <w:b/>
                <w:bCs/>
                <w:lang w:val="cy-GB"/>
              </w:rPr>
              <w:t xml:space="preserve">Priffyrdd a Thrafnidiaeth - </w:t>
            </w:r>
            <w:r w:rsidRPr="00023556">
              <w:rPr>
                <w:rFonts w:ascii="Arial" w:hAnsi="Arial" w:cs="Arial"/>
                <w:lang w:val="cy-GB"/>
              </w:rPr>
              <w:t xml:space="preserve">Gwasanaethir y safle gan yr A484 sy'n cysylltu â Llanelli, Abertawe a Thraffordd yr M4.  Mae Porth Tywyn hefyd ar y brif rwydwaith rheilffyrdd sy'n cysylltu Gorllewin Cymru â Llundain.  </w:t>
            </w:r>
          </w:p>
          <w:p w14:paraId="75F670E0" w14:textId="77777777" w:rsidR="00A62721" w:rsidRPr="00023556" w:rsidRDefault="006B4FE5">
            <w:pPr>
              <w:rPr>
                <w:rFonts w:ascii="Arial" w:hAnsi="Arial" w:cs="Arial"/>
              </w:rPr>
            </w:pPr>
            <w:r w:rsidRPr="00023556">
              <w:rPr>
                <w:rFonts w:ascii="Arial" w:hAnsi="Arial" w:cs="Arial"/>
                <w:lang w:val="cy-GB"/>
              </w:rPr>
              <w:t xml:space="preserve">Gellir cyrraedd yr ardaloedd a ddyrannwyd trwy ffyrdd cangen a adeiladwyd o brif ffordd yr ystâd. </w:t>
            </w:r>
          </w:p>
          <w:p w14:paraId="75F670E1" w14:textId="77777777" w:rsidR="00A62721" w:rsidRPr="00023556" w:rsidRDefault="006B4FE5">
            <w:pPr>
              <w:rPr>
                <w:rFonts w:ascii="Arial" w:hAnsi="Arial" w:cs="Arial"/>
              </w:rPr>
            </w:pPr>
            <w:r w:rsidRPr="00023556">
              <w:rPr>
                <w:rFonts w:ascii="Arial" w:hAnsi="Arial" w:cs="Arial"/>
                <w:b/>
                <w:bCs/>
                <w:lang w:val="cy-GB"/>
              </w:rPr>
              <w:t xml:space="preserve">Perchnogaeth Tir - </w:t>
            </w:r>
            <w:r w:rsidRPr="00023556">
              <w:rPr>
                <w:rFonts w:ascii="Arial" w:hAnsi="Arial" w:cs="Arial"/>
                <w:lang w:val="cy-GB"/>
              </w:rPr>
              <w:t>Cyhoeddus (Awdurdod Lleol)</w:t>
            </w:r>
          </w:p>
          <w:p w14:paraId="75F670E2" w14:textId="77777777" w:rsidR="00A62721" w:rsidRPr="00023556" w:rsidRDefault="006B4FE5">
            <w:pPr>
              <w:rPr>
                <w:rFonts w:ascii="Arial" w:hAnsi="Arial" w:cs="Arial"/>
                <w:b/>
              </w:rPr>
            </w:pPr>
            <w:r w:rsidRPr="00023556">
              <w:rPr>
                <w:rFonts w:ascii="Arial" w:hAnsi="Arial" w:cs="Arial"/>
                <w:b/>
                <w:bCs/>
                <w:lang w:val="cy-GB"/>
              </w:rPr>
              <w:t xml:space="preserve">Cyfleustodau - </w:t>
            </w:r>
            <w:r w:rsidRPr="00023556">
              <w:rPr>
                <w:rFonts w:ascii="Arial" w:hAnsi="Arial" w:cs="Arial"/>
                <w:lang w:val="cy-GB"/>
              </w:rPr>
              <w:t>Mae'r safle yn elwa o gyfleustodau sydd ar gael yn hwylus ac sy'n gwasanaethu'r gweithrediadau cyflogaeth presennol ar y parc busnes hwn.</w:t>
            </w:r>
          </w:p>
          <w:p w14:paraId="75F670E3" w14:textId="77777777" w:rsidR="00A62721" w:rsidRPr="00023556" w:rsidRDefault="00A62721">
            <w:pPr>
              <w:rPr>
                <w:rFonts w:ascii="Arial" w:hAnsi="Arial" w:cs="Arial"/>
              </w:rPr>
            </w:pPr>
          </w:p>
        </w:tc>
      </w:tr>
    </w:tbl>
    <w:p w14:paraId="75F670E5" w14:textId="77777777" w:rsidR="00A62721" w:rsidRDefault="00A62721" w:rsidP="00A62721"/>
    <w:tbl>
      <w:tblPr>
        <w:tblStyle w:val="TableGrid"/>
        <w:tblW w:w="0" w:type="auto"/>
        <w:tblLook w:val="04A0" w:firstRow="1" w:lastRow="0" w:firstColumn="1" w:lastColumn="0" w:noHBand="0" w:noVBand="1"/>
      </w:tblPr>
      <w:tblGrid>
        <w:gridCol w:w="3539"/>
        <w:gridCol w:w="10409"/>
      </w:tblGrid>
      <w:tr w:rsidR="00BD0782" w14:paraId="75F670E8" w14:textId="77777777">
        <w:tc>
          <w:tcPr>
            <w:tcW w:w="3539" w:type="dxa"/>
            <w:shd w:val="clear" w:color="auto" w:fill="D9F2D0" w:themeFill="accent6" w:themeFillTint="33"/>
          </w:tcPr>
          <w:p w14:paraId="75F670E6" w14:textId="77777777" w:rsidR="00A62721" w:rsidRPr="00023556" w:rsidRDefault="006B4FE5">
            <w:pPr>
              <w:rPr>
                <w:rFonts w:ascii="Arial" w:hAnsi="Arial" w:cs="Arial"/>
                <w:b/>
              </w:rPr>
            </w:pPr>
            <w:r w:rsidRPr="00023556">
              <w:rPr>
                <w:rFonts w:ascii="Arial" w:hAnsi="Arial" w:cs="Arial"/>
                <w:b/>
                <w:bCs/>
                <w:lang w:val="cy-GB"/>
              </w:rPr>
              <w:t>Cyfeirnod y Safle / Enw'r Safle</w:t>
            </w:r>
          </w:p>
        </w:tc>
        <w:tc>
          <w:tcPr>
            <w:tcW w:w="10409" w:type="dxa"/>
          </w:tcPr>
          <w:p w14:paraId="75F670E7" w14:textId="77777777" w:rsidR="00A62721" w:rsidRPr="00023556" w:rsidRDefault="006B4FE5">
            <w:pPr>
              <w:rPr>
                <w:rFonts w:ascii="Arial" w:hAnsi="Arial" w:cs="Arial"/>
                <w:b/>
              </w:rPr>
            </w:pPr>
            <w:r w:rsidRPr="00023556">
              <w:rPr>
                <w:rFonts w:ascii="Arial" w:hAnsi="Arial" w:cs="Arial"/>
                <w:b/>
                <w:bCs/>
                <w:lang w:val="cy-GB"/>
              </w:rPr>
              <w:t>SeC16/E1 - Ystâd Ddiwydiannol Beechwood, Llandeilo</w:t>
            </w:r>
          </w:p>
        </w:tc>
      </w:tr>
      <w:tr w:rsidR="00BD0782" w14:paraId="75F670EB" w14:textId="77777777">
        <w:tc>
          <w:tcPr>
            <w:tcW w:w="3539" w:type="dxa"/>
            <w:shd w:val="clear" w:color="auto" w:fill="D9F2D0" w:themeFill="accent6" w:themeFillTint="33"/>
          </w:tcPr>
          <w:p w14:paraId="75F670E9" w14:textId="77777777" w:rsidR="00A62721" w:rsidRPr="00023556" w:rsidRDefault="006B4FE5">
            <w:pPr>
              <w:rPr>
                <w:rFonts w:ascii="Arial" w:hAnsi="Arial" w:cs="Arial"/>
                <w:b/>
              </w:rPr>
            </w:pPr>
            <w:r w:rsidRPr="00023556">
              <w:rPr>
                <w:rFonts w:ascii="Arial" w:hAnsi="Arial" w:cs="Arial"/>
                <w:b/>
                <w:bCs/>
                <w:lang w:val="cy-GB"/>
              </w:rPr>
              <w:t>Maint y Safle (ha)</w:t>
            </w:r>
          </w:p>
        </w:tc>
        <w:tc>
          <w:tcPr>
            <w:tcW w:w="10409" w:type="dxa"/>
          </w:tcPr>
          <w:p w14:paraId="75F670EA" w14:textId="77777777" w:rsidR="00A62721" w:rsidRPr="00023556" w:rsidRDefault="006B4FE5">
            <w:pPr>
              <w:rPr>
                <w:rFonts w:ascii="Arial" w:hAnsi="Arial" w:cs="Arial"/>
              </w:rPr>
            </w:pPr>
            <w:r w:rsidRPr="00023556">
              <w:rPr>
                <w:rFonts w:ascii="Arial" w:hAnsi="Arial" w:cs="Arial"/>
                <w:lang w:val="cy-GB"/>
              </w:rPr>
              <w:t>0.289ha</w:t>
            </w:r>
          </w:p>
        </w:tc>
      </w:tr>
      <w:tr w:rsidR="00BD0782" w14:paraId="75F670EE" w14:textId="77777777">
        <w:tc>
          <w:tcPr>
            <w:tcW w:w="3539" w:type="dxa"/>
            <w:shd w:val="clear" w:color="auto" w:fill="D9F2D0" w:themeFill="accent6" w:themeFillTint="33"/>
          </w:tcPr>
          <w:p w14:paraId="75F670EC" w14:textId="77777777" w:rsidR="00A62721" w:rsidRPr="00023556" w:rsidRDefault="006B4FE5">
            <w:pPr>
              <w:rPr>
                <w:rFonts w:ascii="Arial" w:hAnsi="Arial" w:cs="Arial"/>
                <w:b/>
              </w:rPr>
            </w:pPr>
            <w:r w:rsidRPr="00023556">
              <w:rPr>
                <w:rFonts w:ascii="Arial" w:hAnsi="Arial" w:cs="Arial"/>
                <w:b/>
                <w:bCs/>
                <w:lang w:val="cy-GB"/>
              </w:rPr>
              <w:t>Disgrifiad o’r Safle</w:t>
            </w:r>
          </w:p>
        </w:tc>
        <w:tc>
          <w:tcPr>
            <w:tcW w:w="10409" w:type="dxa"/>
          </w:tcPr>
          <w:p w14:paraId="75F670ED" w14:textId="77777777" w:rsidR="00A62721" w:rsidRPr="00023556" w:rsidRDefault="006B4FE5">
            <w:pPr>
              <w:rPr>
                <w:rFonts w:ascii="Arial" w:hAnsi="Arial" w:cs="Arial"/>
              </w:rPr>
            </w:pPr>
            <w:r w:rsidRPr="00023556">
              <w:rPr>
                <w:rFonts w:ascii="Arial" w:hAnsi="Arial" w:cs="Arial"/>
                <w:lang w:val="cy-GB"/>
              </w:rPr>
              <w:t>Mae'r safle hwn wedi'i leoli ar Ystâd Ddiwydiannol Beechwood sydd wedi hen ymsefydlu, yn agos i'r A40 i'r gogledd o Landeilo.  Mae maint y safle yn gyfle i ddatblygu ar raddfa fach a chanolig</w:t>
            </w:r>
            <w:r w:rsidRPr="00F615CC">
              <w:rPr>
                <w:rFonts w:ascii="Arial" w:hAnsi="Arial" w:cs="Arial"/>
                <w:strike/>
                <w:highlight w:val="yellow"/>
                <w:lang w:val="cy-GB"/>
              </w:rPr>
              <w:t>.</w:t>
            </w:r>
            <w:r w:rsidRPr="00023556">
              <w:rPr>
                <w:rFonts w:ascii="Arial" w:hAnsi="Arial" w:cs="Arial"/>
                <w:lang w:val="cy-GB"/>
              </w:rPr>
              <w:t xml:space="preserve"> </w:t>
            </w:r>
            <w:r w:rsidR="00F615CC" w:rsidRPr="00F615CC">
              <w:rPr>
                <w:rFonts w:ascii="Arial" w:hAnsi="Arial" w:cs="Arial"/>
                <w:color w:val="0070C0"/>
                <w:highlight w:val="yellow"/>
                <w:lang w:val="cy-GB"/>
              </w:rPr>
              <w:t>,y mae rhan ohono wedi'i ymrwymo</w:t>
            </w:r>
            <w:r w:rsidRPr="00023556">
              <w:rPr>
                <w:rFonts w:ascii="Arial" w:hAnsi="Arial" w:cs="Arial"/>
                <w:lang w:val="cy-GB"/>
              </w:rPr>
              <w:t>.</w:t>
            </w:r>
          </w:p>
        </w:tc>
      </w:tr>
      <w:tr w:rsidR="00BD0782" w14:paraId="75F670F4" w14:textId="77777777">
        <w:tc>
          <w:tcPr>
            <w:tcW w:w="3539" w:type="dxa"/>
            <w:shd w:val="clear" w:color="auto" w:fill="D9F2D0" w:themeFill="accent6" w:themeFillTint="33"/>
          </w:tcPr>
          <w:p w14:paraId="75F670EF" w14:textId="77777777" w:rsidR="00A62721" w:rsidRPr="00023556" w:rsidRDefault="006B4FE5">
            <w:pPr>
              <w:rPr>
                <w:rFonts w:ascii="Arial" w:hAnsi="Arial" w:cs="Arial"/>
                <w:b/>
              </w:rPr>
            </w:pPr>
            <w:r w:rsidRPr="00023556">
              <w:rPr>
                <w:rFonts w:ascii="Arial" w:hAnsi="Arial" w:cs="Arial"/>
                <w:b/>
                <w:bCs/>
                <w:lang w:val="cy-GB"/>
              </w:rPr>
              <w:t>Ystyriaethau a Chyfyngiadau Allweddol</w:t>
            </w:r>
          </w:p>
        </w:tc>
        <w:tc>
          <w:tcPr>
            <w:tcW w:w="10409" w:type="dxa"/>
          </w:tcPr>
          <w:p w14:paraId="75F670F0" w14:textId="77777777" w:rsidR="00A62721" w:rsidRPr="00023556" w:rsidRDefault="006B4FE5">
            <w:pPr>
              <w:rPr>
                <w:rFonts w:ascii="Arial" w:hAnsi="Arial" w:cs="Arial"/>
              </w:rPr>
            </w:pPr>
            <w:r w:rsidRPr="00023556">
              <w:rPr>
                <w:rFonts w:ascii="Arial" w:hAnsi="Arial" w:cs="Arial"/>
                <w:b/>
                <w:bCs/>
                <w:lang w:val="cy-GB"/>
              </w:rPr>
              <w:t xml:space="preserve">Priffyrdd a Thrafnidiaeth - </w:t>
            </w:r>
            <w:r w:rsidRPr="00023556">
              <w:rPr>
                <w:rFonts w:ascii="Arial" w:hAnsi="Arial" w:cs="Arial"/>
                <w:lang w:val="cy-GB"/>
              </w:rPr>
              <w:t xml:space="preserve">Mae'r safle wedi'i leoli'n agos iawn at brif gefnffordd yr A40 sy'n cysylltu Gorllewin Cymru â Chanolbarth Lloegr. Gellir cyrraedd yr ardal a ddyrannwyd trwy brif ffordd yr ystâd.  </w:t>
            </w:r>
          </w:p>
          <w:p w14:paraId="75F670F1" w14:textId="77777777" w:rsidR="00A62721" w:rsidRPr="00023556" w:rsidRDefault="006B4FE5">
            <w:pPr>
              <w:rPr>
                <w:rFonts w:ascii="Arial" w:hAnsi="Arial" w:cs="Arial"/>
              </w:rPr>
            </w:pPr>
            <w:r w:rsidRPr="00023556">
              <w:rPr>
                <w:rFonts w:ascii="Arial" w:hAnsi="Arial" w:cs="Arial"/>
                <w:b/>
                <w:bCs/>
                <w:lang w:val="cy-GB"/>
              </w:rPr>
              <w:t xml:space="preserve">Perchnogaeth Tir - </w:t>
            </w:r>
            <w:r w:rsidRPr="00023556">
              <w:rPr>
                <w:rFonts w:ascii="Arial" w:hAnsi="Arial" w:cs="Arial"/>
                <w:lang w:val="cy-GB"/>
              </w:rPr>
              <w:t>Preifat, fodd bynnag, gellir ei gyrraedd o ffordd yr ystâd trwy'r rhan gyhoeddus (awdurdod lleol) sydd eisoes wedi'i sefydlu o'r safle.</w:t>
            </w:r>
          </w:p>
          <w:p w14:paraId="75F670F2" w14:textId="77777777" w:rsidR="00226440" w:rsidRDefault="006B4FE5" w:rsidP="00226440">
            <w:pPr>
              <w:rPr>
                <w:rFonts w:ascii="Arial" w:hAnsi="Arial" w:cs="Arial"/>
              </w:rPr>
            </w:pPr>
            <w:r w:rsidRPr="00023556">
              <w:rPr>
                <w:rFonts w:ascii="Arial" w:hAnsi="Arial" w:cs="Arial"/>
                <w:b/>
                <w:bCs/>
                <w:lang w:val="cy-GB"/>
              </w:rPr>
              <w:lastRenderedPageBreak/>
              <w:t>Ffosffadau –</w:t>
            </w:r>
            <w:r w:rsidRPr="00023556">
              <w:rPr>
                <w:rFonts w:ascii="Arial" w:hAnsi="Arial" w:cs="Arial"/>
                <w:lang w:val="cy-GB"/>
              </w:rPr>
              <w:t xml:space="preserve"> Bydd angen bodloni'r gofyniad i fynd i'r afael â lefelau ffosffad sy'n gysylltiedig â'r datblygiad yn unol â Pholisi CCH4.</w:t>
            </w:r>
          </w:p>
          <w:p w14:paraId="75F670F3" w14:textId="77777777" w:rsidR="00A62721" w:rsidRPr="00023556" w:rsidRDefault="006B4FE5">
            <w:pPr>
              <w:rPr>
                <w:rFonts w:ascii="Arial" w:hAnsi="Arial" w:cs="Arial"/>
                <w:b/>
              </w:rPr>
            </w:pPr>
            <w:r w:rsidRPr="00023556">
              <w:rPr>
                <w:rFonts w:ascii="Arial" w:hAnsi="Arial" w:cs="Arial"/>
                <w:b/>
                <w:bCs/>
                <w:lang w:val="cy-GB"/>
              </w:rPr>
              <w:t>Cyfleustodau -</w:t>
            </w:r>
            <w:r w:rsidRPr="00023556">
              <w:rPr>
                <w:rFonts w:ascii="Arial" w:hAnsi="Arial" w:cs="Arial"/>
                <w:lang w:val="cy-GB"/>
              </w:rPr>
              <w:t xml:space="preserve"> Mae'r safle yn elwa o gyfleustodau sydd ar gael yn hwylus ac sy'n gwasanaethu'r gweithrediadau cyflogaeth presennol ar yr ystâd ddiwydiannol hon.</w:t>
            </w:r>
          </w:p>
        </w:tc>
      </w:tr>
    </w:tbl>
    <w:p w14:paraId="75F670F5" w14:textId="77777777" w:rsidR="00A62721" w:rsidRDefault="00A62721" w:rsidP="00A62721"/>
    <w:tbl>
      <w:tblPr>
        <w:tblStyle w:val="TableGrid"/>
        <w:tblW w:w="0" w:type="auto"/>
        <w:tblLook w:val="04A0" w:firstRow="1" w:lastRow="0" w:firstColumn="1" w:lastColumn="0" w:noHBand="0" w:noVBand="1"/>
      </w:tblPr>
      <w:tblGrid>
        <w:gridCol w:w="3539"/>
        <w:gridCol w:w="10409"/>
      </w:tblGrid>
      <w:tr w:rsidR="00BD0782" w14:paraId="75F670F8" w14:textId="77777777">
        <w:tc>
          <w:tcPr>
            <w:tcW w:w="3539" w:type="dxa"/>
            <w:shd w:val="clear" w:color="auto" w:fill="D9F2D0" w:themeFill="accent6" w:themeFillTint="33"/>
          </w:tcPr>
          <w:p w14:paraId="75F670F6" w14:textId="77777777" w:rsidR="00A62721" w:rsidRPr="00023556" w:rsidRDefault="006B4FE5">
            <w:pPr>
              <w:rPr>
                <w:rFonts w:ascii="Arial" w:hAnsi="Arial" w:cs="Arial"/>
                <w:b/>
              </w:rPr>
            </w:pPr>
            <w:r w:rsidRPr="00023556">
              <w:rPr>
                <w:rFonts w:ascii="Arial" w:hAnsi="Arial" w:cs="Arial"/>
                <w:b/>
                <w:bCs/>
                <w:lang w:val="cy-GB"/>
              </w:rPr>
              <w:t>Cyfeirnod y Safle / Enw'r Safle</w:t>
            </w:r>
          </w:p>
        </w:tc>
        <w:tc>
          <w:tcPr>
            <w:tcW w:w="10409" w:type="dxa"/>
          </w:tcPr>
          <w:p w14:paraId="75F670F7" w14:textId="77777777" w:rsidR="00A62721" w:rsidRPr="00023556" w:rsidRDefault="006B4FE5">
            <w:pPr>
              <w:rPr>
                <w:rFonts w:ascii="Arial" w:hAnsi="Arial" w:cs="Arial"/>
                <w:b/>
              </w:rPr>
            </w:pPr>
            <w:r w:rsidRPr="00023556">
              <w:rPr>
                <w:rFonts w:ascii="Arial" w:hAnsi="Arial" w:cs="Arial"/>
                <w:b/>
                <w:bCs/>
                <w:lang w:val="cy-GB"/>
              </w:rPr>
              <w:t>SeC16/MU1 - Beechwood, Llandeilo</w:t>
            </w:r>
          </w:p>
        </w:tc>
      </w:tr>
      <w:tr w:rsidR="00BD0782" w14:paraId="75F670FB" w14:textId="77777777">
        <w:tc>
          <w:tcPr>
            <w:tcW w:w="3539" w:type="dxa"/>
            <w:shd w:val="clear" w:color="auto" w:fill="D9F2D0" w:themeFill="accent6" w:themeFillTint="33"/>
          </w:tcPr>
          <w:p w14:paraId="75F670F9" w14:textId="77777777" w:rsidR="00A62721" w:rsidRPr="00023556" w:rsidRDefault="006B4FE5">
            <w:pPr>
              <w:rPr>
                <w:rFonts w:ascii="Arial" w:hAnsi="Arial" w:cs="Arial"/>
                <w:b/>
              </w:rPr>
            </w:pPr>
            <w:r w:rsidRPr="00023556">
              <w:rPr>
                <w:rFonts w:ascii="Arial" w:hAnsi="Arial" w:cs="Arial"/>
                <w:b/>
                <w:bCs/>
                <w:lang w:val="cy-GB"/>
              </w:rPr>
              <w:t>Maint y Safle (ha)</w:t>
            </w:r>
          </w:p>
        </w:tc>
        <w:tc>
          <w:tcPr>
            <w:tcW w:w="10409" w:type="dxa"/>
          </w:tcPr>
          <w:p w14:paraId="75F670FA" w14:textId="77777777" w:rsidR="00A62721" w:rsidRPr="00023556" w:rsidRDefault="006B4FE5">
            <w:pPr>
              <w:rPr>
                <w:rFonts w:ascii="Arial" w:hAnsi="Arial" w:cs="Arial"/>
              </w:rPr>
            </w:pPr>
            <w:r w:rsidRPr="00023556">
              <w:rPr>
                <w:rFonts w:ascii="Arial" w:hAnsi="Arial" w:cs="Arial"/>
                <w:lang w:val="cy-GB"/>
              </w:rPr>
              <w:t>0.755ha</w:t>
            </w:r>
          </w:p>
        </w:tc>
      </w:tr>
      <w:tr w:rsidR="00BD0782" w14:paraId="75F670FE" w14:textId="77777777">
        <w:tc>
          <w:tcPr>
            <w:tcW w:w="3539" w:type="dxa"/>
            <w:shd w:val="clear" w:color="auto" w:fill="D9F2D0" w:themeFill="accent6" w:themeFillTint="33"/>
          </w:tcPr>
          <w:p w14:paraId="75F670FC" w14:textId="77777777" w:rsidR="00A62721" w:rsidRPr="00023556" w:rsidRDefault="006B4FE5">
            <w:pPr>
              <w:rPr>
                <w:rFonts w:ascii="Arial" w:hAnsi="Arial" w:cs="Arial"/>
                <w:b/>
              </w:rPr>
            </w:pPr>
            <w:r w:rsidRPr="00023556">
              <w:rPr>
                <w:rFonts w:ascii="Arial" w:hAnsi="Arial" w:cs="Arial"/>
                <w:b/>
                <w:bCs/>
                <w:lang w:val="cy-GB"/>
              </w:rPr>
              <w:t>Disgrifiad o’r Safle</w:t>
            </w:r>
          </w:p>
        </w:tc>
        <w:tc>
          <w:tcPr>
            <w:tcW w:w="10409" w:type="dxa"/>
          </w:tcPr>
          <w:p w14:paraId="75F670FD" w14:textId="77777777" w:rsidR="00A62721" w:rsidRPr="00023556" w:rsidRDefault="006B4FE5">
            <w:pPr>
              <w:rPr>
                <w:rFonts w:ascii="Arial" w:hAnsi="Arial" w:cs="Arial"/>
              </w:rPr>
            </w:pPr>
            <w:r w:rsidRPr="00023556">
              <w:rPr>
                <w:rFonts w:ascii="Arial" w:hAnsi="Arial" w:cs="Arial"/>
                <w:lang w:val="cy-GB"/>
              </w:rPr>
              <w:t>Safle maes glas cymharol wastad i'r gorllewin o Ystâd Ddiwydiannol Beechwood sydd wedi hen ymsefydlu a lle gellir cael mynediad ar hyd ffordd yr ystâd.</w:t>
            </w:r>
          </w:p>
        </w:tc>
      </w:tr>
      <w:tr w:rsidR="00BD0782" w14:paraId="75F67107" w14:textId="77777777">
        <w:tc>
          <w:tcPr>
            <w:tcW w:w="3539" w:type="dxa"/>
            <w:shd w:val="clear" w:color="auto" w:fill="D9F2D0" w:themeFill="accent6" w:themeFillTint="33"/>
          </w:tcPr>
          <w:p w14:paraId="75F670FF" w14:textId="77777777" w:rsidR="00A62721" w:rsidRPr="00023556" w:rsidRDefault="006B4FE5">
            <w:pPr>
              <w:rPr>
                <w:rFonts w:ascii="Arial" w:hAnsi="Arial" w:cs="Arial"/>
                <w:b/>
              </w:rPr>
            </w:pPr>
            <w:r w:rsidRPr="00023556">
              <w:rPr>
                <w:rFonts w:ascii="Arial" w:hAnsi="Arial" w:cs="Arial"/>
                <w:b/>
                <w:bCs/>
                <w:lang w:val="cy-GB"/>
              </w:rPr>
              <w:t>Ystyriaethau a Chyfyngiadau Allweddol</w:t>
            </w:r>
          </w:p>
        </w:tc>
        <w:tc>
          <w:tcPr>
            <w:tcW w:w="10409" w:type="dxa"/>
          </w:tcPr>
          <w:p w14:paraId="75F67100" w14:textId="77777777" w:rsidR="00A62721" w:rsidRPr="00023556" w:rsidRDefault="006B4FE5">
            <w:pPr>
              <w:rPr>
                <w:rFonts w:ascii="Arial" w:hAnsi="Arial" w:cs="Arial"/>
              </w:rPr>
            </w:pPr>
            <w:r w:rsidRPr="00023556">
              <w:rPr>
                <w:rFonts w:ascii="Arial" w:hAnsi="Arial" w:cs="Arial"/>
                <w:b/>
                <w:bCs/>
                <w:lang w:val="cy-GB"/>
              </w:rPr>
              <w:t xml:space="preserve">Priffyrdd a Thrafnidiaeth - </w:t>
            </w:r>
            <w:r w:rsidRPr="00023556">
              <w:rPr>
                <w:rFonts w:ascii="Arial" w:hAnsi="Arial" w:cs="Arial"/>
                <w:lang w:val="cy-GB"/>
              </w:rPr>
              <w:t>Mae'r safle wedi'i leoli'n agos iawn at brif gefnffordd yr A40 sy'n cysylltu Gorllewin Cymru â Chanolbarth Lloegr.  Gellir cyrraedd yr ardal a ddyrannwyd ar hyd prif ffordd yr ystâd trwy Ystâd Ddiwydiannol Beechwood.</w:t>
            </w:r>
          </w:p>
          <w:p w14:paraId="75F67101" w14:textId="77777777" w:rsidR="00A62721" w:rsidRPr="00023556" w:rsidRDefault="006B4FE5">
            <w:pPr>
              <w:rPr>
                <w:rFonts w:ascii="Arial" w:hAnsi="Arial" w:cs="Arial"/>
              </w:rPr>
            </w:pPr>
            <w:r w:rsidRPr="00023556">
              <w:rPr>
                <w:rFonts w:ascii="Arial" w:hAnsi="Arial" w:cs="Arial"/>
                <w:b/>
                <w:bCs/>
                <w:lang w:val="cy-GB"/>
              </w:rPr>
              <w:t xml:space="preserve">Perchnogaeth Tir - </w:t>
            </w:r>
            <w:r w:rsidRPr="00023556">
              <w:rPr>
                <w:rFonts w:ascii="Arial" w:hAnsi="Arial" w:cs="Arial"/>
                <w:lang w:val="cy-GB"/>
              </w:rPr>
              <w:t>Preifat.</w:t>
            </w:r>
          </w:p>
          <w:p w14:paraId="75F67102" w14:textId="77777777" w:rsidR="00304C1A" w:rsidRDefault="006B4FE5" w:rsidP="00304C1A">
            <w:pPr>
              <w:rPr>
                <w:rFonts w:ascii="Arial" w:hAnsi="Arial" w:cs="Arial"/>
              </w:rPr>
            </w:pPr>
            <w:r w:rsidRPr="00023556">
              <w:rPr>
                <w:rFonts w:ascii="Arial" w:hAnsi="Arial" w:cs="Arial"/>
                <w:b/>
                <w:bCs/>
                <w:lang w:val="cy-GB"/>
              </w:rPr>
              <w:t>Ffosffadau –</w:t>
            </w:r>
            <w:r w:rsidRPr="00023556">
              <w:rPr>
                <w:rFonts w:ascii="Arial" w:hAnsi="Arial" w:cs="Arial"/>
                <w:lang w:val="cy-GB"/>
              </w:rPr>
              <w:t xml:space="preserve"> Bydd angen bodloni'r gofyniad i fynd i'r afael â lefelau ffosffad sy'n gysylltiedig â'r datblygiad yn unol â Pholisi CCH4.</w:t>
            </w:r>
          </w:p>
          <w:p w14:paraId="75F67103" w14:textId="77777777" w:rsidR="00A62721" w:rsidRPr="00023556" w:rsidRDefault="006B4FE5" w:rsidP="00304C1A">
            <w:pPr>
              <w:rPr>
                <w:rFonts w:ascii="Arial" w:hAnsi="Arial" w:cs="Arial"/>
                <w:b/>
              </w:rPr>
            </w:pPr>
            <w:r w:rsidRPr="00023556">
              <w:rPr>
                <w:rFonts w:ascii="Arial" w:hAnsi="Arial" w:cs="Arial"/>
                <w:b/>
                <w:bCs/>
                <w:lang w:val="cy-GB"/>
              </w:rPr>
              <w:t xml:space="preserve">Cyfyngiadau Amgylcheddol - </w:t>
            </w:r>
            <w:r w:rsidRPr="00023556">
              <w:rPr>
                <w:rFonts w:ascii="Arial" w:hAnsi="Arial" w:cs="Arial"/>
                <w:i/>
                <w:iCs/>
                <w:lang w:val="cy-GB"/>
              </w:rPr>
              <w:t>Llifogydd</w:t>
            </w:r>
            <w:r w:rsidRPr="00023556">
              <w:rPr>
                <w:rFonts w:ascii="Arial" w:hAnsi="Arial" w:cs="Arial"/>
                <w:lang w:val="cy-GB"/>
              </w:rPr>
              <w:t xml:space="preserve"> - er bod amlinelliad y dyraniad wedi'i lunio i eithrio unrhyw barthau perygl llifogydd TAN15, ac afonydd parth llifogydd CNC, a chyrsiau dŵr bach, mae'r parthau hyn yr effeithir arnynt yn ffinio â'r dyraniad a byddai angen rhoi ystyriaeth briodol iddynt mewn cynigion yn y dyfodol.</w:t>
            </w:r>
          </w:p>
          <w:p w14:paraId="75F67104" w14:textId="77777777" w:rsidR="00A62721" w:rsidRPr="00023556" w:rsidRDefault="006B4FE5">
            <w:pPr>
              <w:pStyle w:val="Default"/>
              <w:rPr>
                <w:color w:val="auto"/>
                <w:kern w:val="2"/>
              </w:rPr>
            </w:pPr>
            <w:r w:rsidRPr="00023556">
              <w:rPr>
                <w:i/>
                <w:iCs/>
                <w:color w:val="auto"/>
                <w:kern w:val="2"/>
                <w:lang w:val="cy-GB"/>
              </w:rPr>
              <w:t>Ecoleg</w:t>
            </w:r>
            <w:r w:rsidRPr="00023556">
              <w:rPr>
                <w:color w:val="auto"/>
                <w:kern w:val="2"/>
                <w:lang w:val="cy-GB"/>
              </w:rPr>
              <w:t xml:space="preserve"> – mae coed aeddfed yn amgylchynu perimedr rhan o'r safle a byddai angen eu hystyried mewn cynigion yn y dyfodol o ran clustogfeydd gwreiddiau.</w:t>
            </w:r>
          </w:p>
          <w:p w14:paraId="75F67105" w14:textId="77777777" w:rsidR="00A62721" w:rsidRPr="00023556" w:rsidRDefault="006B4FE5">
            <w:pPr>
              <w:rPr>
                <w:rFonts w:ascii="Arial" w:hAnsi="Arial" w:cs="Arial"/>
                <w:b/>
              </w:rPr>
            </w:pPr>
            <w:r w:rsidRPr="00023556">
              <w:rPr>
                <w:rFonts w:ascii="Arial" w:hAnsi="Arial" w:cs="Arial"/>
                <w:b/>
                <w:bCs/>
                <w:lang w:val="cy-GB"/>
              </w:rPr>
              <w:t xml:space="preserve">Cyfleustodau - </w:t>
            </w:r>
            <w:r w:rsidRPr="00023556">
              <w:rPr>
                <w:rFonts w:ascii="Arial" w:hAnsi="Arial" w:cs="Arial"/>
                <w:lang w:val="cy-GB"/>
              </w:rPr>
              <w:t>Mae'r safle yn elwa o gyfleustodau sydd ar gael yn hwylus ac sy'n gwasanaethu'r gweithrediadau cyflogaeth presennol ar yr ystâd ddiwydiannol gyfagos.</w:t>
            </w:r>
          </w:p>
          <w:p w14:paraId="75F67106" w14:textId="77777777" w:rsidR="00A62721" w:rsidRPr="00023556" w:rsidRDefault="00A62721">
            <w:pPr>
              <w:rPr>
                <w:rFonts w:ascii="Arial" w:hAnsi="Arial" w:cs="Arial"/>
              </w:rPr>
            </w:pPr>
          </w:p>
        </w:tc>
      </w:tr>
    </w:tbl>
    <w:p w14:paraId="75F67108" w14:textId="77777777" w:rsidR="00A62721" w:rsidRDefault="00A62721" w:rsidP="00A62721"/>
    <w:tbl>
      <w:tblPr>
        <w:tblStyle w:val="TableGrid"/>
        <w:tblW w:w="0" w:type="auto"/>
        <w:tblLook w:val="04A0" w:firstRow="1" w:lastRow="0" w:firstColumn="1" w:lastColumn="0" w:noHBand="0" w:noVBand="1"/>
      </w:tblPr>
      <w:tblGrid>
        <w:gridCol w:w="3539"/>
        <w:gridCol w:w="10409"/>
      </w:tblGrid>
      <w:tr w:rsidR="00BD0782" w14:paraId="75F6710B" w14:textId="77777777">
        <w:tc>
          <w:tcPr>
            <w:tcW w:w="3539" w:type="dxa"/>
            <w:shd w:val="clear" w:color="auto" w:fill="D9F2D0" w:themeFill="accent6" w:themeFillTint="33"/>
          </w:tcPr>
          <w:p w14:paraId="75F67109" w14:textId="77777777" w:rsidR="00A62721" w:rsidRPr="00023556" w:rsidRDefault="006B4FE5">
            <w:pPr>
              <w:rPr>
                <w:rFonts w:ascii="Arial" w:hAnsi="Arial" w:cs="Arial"/>
                <w:b/>
              </w:rPr>
            </w:pPr>
            <w:r w:rsidRPr="00023556">
              <w:rPr>
                <w:rFonts w:ascii="Arial" w:hAnsi="Arial" w:cs="Arial"/>
                <w:b/>
                <w:bCs/>
                <w:lang w:val="cy-GB"/>
              </w:rPr>
              <w:t>Cyfeirnod y Safle / Enw'r Safle</w:t>
            </w:r>
          </w:p>
        </w:tc>
        <w:tc>
          <w:tcPr>
            <w:tcW w:w="10409" w:type="dxa"/>
          </w:tcPr>
          <w:p w14:paraId="75F6710A" w14:textId="77777777" w:rsidR="00A62721" w:rsidRPr="00023556" w:rsidRDefault="006B4FE5">
            <w:pPr>
              <w:rPr>
                <w:rFonts w:ascii="Arial" w:hAnsi="Arial" w:cs="Arial"/>
                <w:b/>
              </w:rPr>
            </w:pPr>
            <w:r w:rsidRPr="00023556">
              <w:rPr>
                <w:rFonts w:ascii="Arial" w:hAnsi="Arial" w:cs="Arial"/>
                <w:b/>
                <w:bCs/>
                <w:lang w:val="cy-GB"/>
              </w:rPr>
              <w:t>SeC16/E2 - Hen Neuadd y Farchnad, Llandeilo</w:t>
            </w:r>
          </w:p>
        </w:tc>
      </w:tr>
      <w:tr w:rsidR="00BD0782" w14:paraId="75F6710E" w14:textId="77777777">
        <w:tc>
          <w:tcPr>
            <w:tcW w:w="3539" w:type="dxa"/>
            <w:shd w:val="clear" w:color="auto" w:fill="D9F2D0" w:themeFill="accent6" w:themeFillTint="33"/>
          </w:tcPr>
          <w:p w14:paraId="75F6710C" w14:textId="77777777" w:rsidR="00A62721" w:rsidRPr="00023556" w:rsidRDefault="006B4FE5">
            <w:pPr>
              <w:rPr>
                <w:rFonts w:ascii="Arial" w:hAnsi="Arial" w:cs="Arial"/>
                <w:b/>
              </w:rPr>
            </w:pPr>
            <w:r w:rsidRPr="00023556">
              <w:rPr>
                <w:rFonts w:ascii="Arial" w:hAnsi="Arial" w:cs="Arial"/>
                <w:b/>
                <w:bCs/>
                <w:lang w:val="cy-GB"/>
              </w:rPr>
              <w:t>Maint y Safle (ha)</w:t>
            </w:r>
          </w:p>
        </w:tc>
        <w:tc>
          <w:tcPr>
            <w:tcW w:w="10409" w:type="dxa"/>
          </w:tcPr>
          <w:p w14:paraId="75F6710D" w14:textId="77777777" w:rsidR="00A62721" w:rsidRPr="00023556" w:rsidRDefault="006B4FE5">
            <w:pPr>
              <w:rPr>
                <w:rFonts w:ascii="Arial" w:hAnsi="Arial" w:cs="Arial"/>
              </w:rPr>
            </w:pPr>
            <w:r w:rsidRPr="00023556">
              <w:rPr>
                <w:rFonts w:ascii="Arial" w:hAnsi="Arial" w:cs="Arial"/>
                <w:lang w:val="cy-GB"/>
              </w:rPr>
              <w:t>0.2ha</w:t>
            </w:r>
          </w:p>
        </w:tc>
      </w:tr>
      <w:tr w:rsidR="00BD0782" w14:paraId="75F67111" w14:textId="77777777">
        <w:tc>
          <w:tcPr>
            <w:tcW w:w="3539" w:type="dxa"/>
            <w:shd w:val="clear" w:color="auto" w:fill="D9F2D0" w:themeFill="accent6" w:themeFillTint="33"/>
          </w:tcPr>
          <w:p w14:paraId="75F6710F" w14:textId="77777777" w:rsidR="00A62721" w:rsidRPr="00023556" w:rsidRDefault="006B4FE5">
            <w:pPr>
              <w:rPr>
                <w:rFonts w:ascii="Arial" w:hAnsi="Arial" w:cs="Arial"/>
                <w:b/>
              </w:rPr>
            </w:pPr>
            <w:r w:rsidRPr="00023556">
              <w:rPr>
                <w:rFonts w:ascii="Arial" w:hAnsi="Arial" w:cs="Arial"/>
                <w:b/>
                <w:bCs/>
                <w:lang w:val="cy-GB"/>
              </w:rPr>
              <w:lastRenderedPageBreak/>
              <w:t>Disgrifiad o’r Safle</w:t>
            </w:r>
          </w:p>
        </w:tc>
        <w:tc>
          <w:tcPr>
            <w:tcW w:w="10409" w:type="dxa"/>
          </w:tcPr>
          <w:p w14:paraId="75F67110" w14:textId="77777777" w:rsidR="00A62721" w:rsidRPr="00023556" w:rsidRDefault="006B4FE5">
            <w:pPr>
              <w:rPr>
                <w:rFonts w:ascii="Arial" w:hAnsi="Arial" w:cs="Arial"/>
              </w:rPr>
            </w:pPr>
            <w:r w:rsidRPr="00023556">
              <w:rPr>
                <w:rFonts w:ascii="Arial" w:hAnsi="Arial" w:cs="Arial"/>
                <w:lang w:val="cy-GB"/>
              </w:rPr>
              <w:t>Mae'r safle hwn yr ymrwymwyd iddo, sydd o fewn pellter cerdded i ganol tref Llandeilo, eisoes wedi'i gwblhau ac mae'n cynnwys cymysgedd o ddefnyddiau gan gynnwys adwerthu a defnydd busnes B1.</w:t>
            </w:r>
          </w:p>
        </w:tc>
      </w:tr>
      <w:tr w:rsidR="00BD0782" w14:paraId="75F67116" w14:textId="77777777">
        <w:tc>
          <w:tcPr>
            <w:tcW w:w="3539" w:type="dxa"/>
            <w:shd w:val="clear" w:color="auto" w:fill="D9F2D0" w:themeFill="accent6" w:themeFillTint="33"/>
          </w:tcPr>
          <w:p w14:paraId="75F67112" w14:textId="77777777" w:rsidR="00A62721" w:rsidRPr="00023556" w:rsidRDefault="006B4FE5">
            <w:pPr>
              <w:rPr>
                <w:rFonts w:ascii="Arial" w:hAnsi="Arial" w:cs="Arial"/>
                <w:b/>
              </w:rPr>
            </w:pPr>
            <w:r w:rsidRPr="00023556">
              <w:rPr>
                <w:rFonts w:ascii="Arial" w:hAnsi="Arial" w:cs="Arial"/>
                <w:b/>
                <w:bCs/>
                <w:lang w:val="cy-GB"/>
              </w:rPr>
              <w:t>Ystyriaethau a Chyfyngiadau Allweddol</w:t>
            </w:r>
          </w:p>
        </w:tc>
        <w:tc>
          <w:tcPr>
            <w:tcW w:w="10409" w:type="dxa"/>
          </w:tcPr>
          <w:p w14:paraId="75F67113" w14:textId="77777777" w:rsidR="00A62721" w:rsidRPr="00023556" w:rsidRDefault="006B4FE5">
            <w:pPr>
              <w:rPr>
                <w:rFonts w:ascii="Arial" w:hAnsi="Arial" w:cs="Arial"/>
              </w:rPr>
            </w:pPr>
            <w:r w:rsidRPr="00023556">
              <w:rPr>
                <w:rFonts w:ascii="Arial" w:hAnsi="Arial" w:cs="Arial"/>
                <w:b/>
                <w:bCs/>
                <w:lang w:val="cy-GB"/>
              </w:rPr>
              <w:t xml:space="preserve">Priffyrdd a Thrafnidiaeth - </w:t>
            </w:r>
            <w:r w:rsidRPr="00023556">
              <w:rPr>
                <w:rFonts w:ascii="Arial" w:hAnsi="Arial" w:cs="Arial"/>
                <w:lang w:val="cy-GB"/>
              </w:rPr>
              <w:t>Lleoliad canolog yn Llandeilo, gellir ei gyrraedd ar droed o ganol y dref, a chaiff ei wasanaethu'n dda gan drafnidiaeth gyhoeddus.</w:t>
            </w:r>
          </w:p>
          <w:p w14:paraId="75F67114" w14:textId="77777777" w:rsidR="00A62721" w:rsidRPr="00023556" w:rsidRDefault="006B4FE5">
            <w:pPr>
              <w:rPr>
                <w:rFonts w:ascii="Arial" w:hAnsi="Arial" w:cs="Arial"/>
              </w:rPr>
            </w:pPr>
            <w:r w:rsidRPr="00023556">
              <w:rPr>
                <w:rFonts w:ascii="Arial" w:hAnsi="Arial" w:cs="Arial"/>
                <w:b/>
                <w:bCs/>
                <w:lang w:val="cy-GB"/>
              </w:rPr>
              <w:t xml:space="preserve">Perchnogaeth Tir - </w:t>
            </w:r>
            <w:r w:rsidRPr="00023556">
              <w:rPr>
                <w:rFonts w:ascii="Arial" w:hAnsi="Arial" w:cs="Arial"/>
                <w:lang w:val="cy-GB"/>
              </w:rPr>
              <w:t>Eiddo Cyhoeddus (awdurdod lleol)</w:t>
            </w:r>
          </w:p>
          <w:p w14:paraId="75F67115" w14:textId="77777777" w:rsidR="00A62721" w:rsidRPr="00023556" w:rsidRDefault="006B4FE5">
            <w:pPr>
              <w:rPr>
                <w:rFonts w:ascii="Arial" w:hAnsi="Arial" w:cs="Arial"/>
              </w:rPr>
            </w:pPr>
            <w:r w:rsidRPr="00023556">
              <w:rPr>
                <w:rFonts w:ascii="Arial" w:hAnsi="Arial" w:cs="Arial"/>
                <w:b/>
                <w:bCs/>
                <w:lang w:val="cy-GB"/>
              </w:rPr>
              <w:t xml:space="preserve">Cyfleustodau - </w:t>
            </w:r>
            <w:r w:rsidRPr="00023556">
              <w:rPr>
                <w:rFonts w:ascii="Arial" w:hAnsi="Arial" w:cs="Arial"/>
                <w:lang w:val="cy-GB"/>
              </w:rPr>
              <w:t>Cyfres lawn o gyfleustodau ar gael yn hwylus ac sy'n gwasanaethu'r safle.</w:t>
            </w:r>
          </w:p>
        </w:tc>
      </w:tr>
    </w:tbl>
    <w:p w14:paraId="75F67117" w14:textId="77777777" w:rsidR="00023556" w:rsidRDefault="00023556" w:rsidP="00A62721">
      <w:pPr>
        <w:sectPr w:rsidR="00023556" w:rsidSect="004C7B77">
          <w:pgSz w:w="16838" w:h="11906" w:orient="landscape"/>
          <w:pgMar w:top="1440" w:right="1440" w:bottom="1440" w:left="1440" w:header="708" w:footer="708" w:gutter="0"/>
          <w:cols w:space="708"/>
          <w:docGrid w:linePitch="360"/>
        </w:sectPr>
      </w:pPr>
    </w:p>
    <w:p w14:paraId="75F67118" w14:textId="77777777" w:rsidR="00A62721" w:rsidRDefault="00A62721" w:rsidP="00A62721"/>
    <w:tbl>
      <w:tblPr>
        <w:tblStyle w:val="TableGrid"/>
        <w:tblW w:w="0" w:type="auto"/>
        <w:tblLook w:val="04A0" w:firstRow="1" w:lastRow="0" w:firstColumn="1" w:lastColumn="0" w:noHBand="0" w:noVBand="1"/>
      </w:tblPr>
      <w:tblGrid>
        <w:gridCol w:w="3539"/>
        <w:gridCol w:w="10409"/>
      </w:tblGrid>
      <w:tr w:rsidR="00BD0782" w14:paraId="75F6711B" w14:textId="77777777">
        <w:tc>
          <w:tcPr>
            <w:tcW w:w="3539" w:type="dxa"/>
            <w:shd w:val="clear" w:color="auto" w:fill="D9F2D0" w:themeFill="accent6" w:themeFillTint="33"/>
          </w:tcPr>
          <w:p w14:paraId="75F67119" w14:textId="77777777" w:rsidR="00A62721" w:rsidRPr="00023556" w:rsidRDefault="006B4FE5">
            <w:pPr>
              <w:rPr>
                <w:rFonts w:ascii="Arial" w:hAnsi="Arial" w:cs="Arial"/>
                <w:b/>
              </w:rPr>
            </w:pPr>
            <w:r w:rsidRPr="00023556">
              <w:rPr>
                <w:rFonts w:ascii="Arial" w:hAnsi="Arial" w:cs="Arial"/>
                <w:b/>
                <w:bCs/>
                <w:lang w:val="cy-GB"/>
              </w:rPr>
              <w:t>Cyfeirnod y Safle / Enw'r Safle</w:t>
            </w:r>
          </w:p>
        </w:tc>
        <w:tc>
          <w:tcPr>
            <w:tcW w:w="10409" w:type="dxa"/>
          </w:tcPr>
          <w:p w14:paraId="75F6711A" w14:textId="77777777" w:rsidR="00A62721" w:rsidRPr="00023556" w:rsidRDefault="006B4FE5">
            <w:pPr>
              <w:rPr>
                <w:rFonts w:ascii="Arial" w:hAnsi="Arial" w:cs="Arial"/>
                <w:b/>
              </w:rPr>
            </w:pPr>
            <w:r w:rsidRPr="00023556">
              <w:rPr>
                <w:rFonts w:ascii="Arial" w:hAnsi="Arial" w:cs="Arial"/>
                <w:b/>
                <w:bCs/>
                <w:lang w:val="cy-GB"/>
              </w:rPr>
              <w:t>SeC18/E1 - Parc Busnes Sanclêr</w:t>
            </w:r>
          </w:p>
        </w:tc>
      </w:tr>
      <w:tr w:rsidR="00BD0782" w14:paraId="75F6711E" w14:textId="77777777">
        <w:tc>
          <w:tcPr>
            <w:tcW w:w="3539" w:type="dxa"/>
            <w:shd w:val="clear" w:color="auto" w:fill="D9F2D0" w:themeFill="accent6" w:themeFillTint="33"/>
          </w:tcPr>
          <w:p w14:paraId="75F6711C" w14:textId="77777777" w:rsidR="00A62721" w:rsidRPr="00023556" w:rsidRDefault="006B4FE5">
            <w:pPr>
              <w:rPr>
                <w:rFonts w:ascii="Arial" w:hAnsi="Arial" w:cs="Arial"/>
                <w:b/>
              </w:rPr>
            </w:pPr>
            <w:r w:rsidRPr="00023556">
              <w:rPr>
                <w:rFonts w:ascii="Arial" w:hAnsi="Arial" w:cs="Arial"/>
                <w:b/>
                <w:bCs/>
                <w:lang w:val="cy-GB"/>
              </w:rPr>
              <w:t>Maint y Safle (ha)</w:t>
            </w:r>
          </w:p>
        </w:tc>
        <w:tc>
          <w:tcPr>
            <w:tcW w:w="10409" w:type="dxa"/>
          </w:tcPr>
          <w:p w14:paraId="75F6711D" w14:textId="77777777" w:rsidR="00A62721" w:rsidRPr="00023556" w:rsidRDefault="006B4FE5">
            <w:pPr>
              <w:rPr>
                <w:rFonts w:ascii="Arial" w:hAnsi="Arial" w:cs="Arial"/>
              </w:rPr>
            </w:pPr>
            <w:r w:rsidRPr="00023556">
              <w:rPr>
                <w:rFonts w:ascii="Arial" w:hAnsi="Arial" w:cs="Arial"/>
                <w:lang w:val="cy-GB"/>
              </w:rPr>
              <w:t>0.421ha</w:t>
            </w:r>
          </w:p>
        </w:tc>
      </w:tr>
      <w:tr w:rsidR="00BD0782" w14:paraId="75F67121" w14:textId="77777777">
        <w:tc>
          <w:tcPr>
            <w:tcW w:w="3539" w:type="dxa"/>
            <w:shd w:val="clear" w:color="auto" w:fill="D9F2D0" w:themeFill="accent6" w:themeFillTint="33"/>
          </w:tcPr>
          <w:p w14:paraId="75F6711F" w14:textId="77777777" w:rsidR="00A62721" w:rsidRPr="00023556" w:rsidRDefault="006B4FE5">
            <w:pPr>
              <w:rPr>
                <w:rFonts w:ascii="Arial" w:hAnsi="Arial" w:cs="Arial"/>
                <w:b/>
              </w:rPr>
            </w:pPr>
            <w:r w:rsidRPr="00023556">
              <w:rPr>
                <w:rFonts w:ascii="Arial" w:hAnsi="Arial" w:cs="Arial"/>
                <w:b/>
                <w:bCs/>
                <w:lang w:val="cy-GB"/>
              </w:rPr>
              <w:t>Disgrifiad o’r Safle</w:t>
            </w:r>
          </w:p>
        </w:tc>
        <w:tc>
          <w:tcPr>
            <w:tcW w:w="10409" w:type="dxa"/>
          </w:tcPr>
          <w:p w14:paraId="75F67120" w14:textId="77777777" w:rsidR="00A62721" w:rsidRPr="00023556" w:rsidRDefault="006B4FE5">
            <w:pPr>
              <w:rPr>
                <w:rFonts w:ascii="Arial" w:hAnsi="Arial" w:cs="Arial"/>
              </w:rPr>
            </w:pPr>
            <w:r w:rsidRPr="00023556">
              <w:rPr>
                <w:rFonts w:ascii="Arial" w:hAnsi="Arial" w:cs="Arial"/>
                <w:lang w:val="cy-GB"/>
              </w:rPr>
              <w:t>Mae'n cynnwys dau barsel o dir ar wahân, i'r dwyrain a'r gogledd-orllewin o Barc Busnes Sanclêr sydd wedi hen ymsefydlu.  O ystyried natur y defnyddiau cyfagos (preswyl), byddai defnyddiau B1 sydd â'r effaith leiaf (swyddfeydd) neu B8 (storio) yn fwy priodol, yn unol â'r gweithrediadau presennol ar y parc busnes.</w:t>
            </w:r>
          </w:p>
        </w:tc>
      </w:tr>
      <w:tr w:rsidR="00BD0782" w14:paraId="75F67129" w14:textId="77777777">
        <w:tc>
          <w:tcPr>
            <w:tcW w:w="3539" w:type="dxa"/>
            <w:shd w:val="clear" w:color="auto" w:fill="D9F2D0" w:themeFill="accent6" w:themeFillTint="33"/>
          </w:tcPr>
          <w:p w14:paraId="75F67122" w14:textId="77777777" w:rsidR="00A62721" w:rsidRPr="00023556" w:rsidRDefault="006B4FE5">
            <w:pPr>
              <w:rPr>
                <w:rFonts w:ascii="Arial" w:hAnsi="Arial" w:cs="Arial"/>
                <w:b/>
              </w:rPr>
            </w:pPr>
            <w:r w:rsidRPr="00023556">
              <w:rPr>
                <w:rFonts w:ascii="Arial" w:hAnsi="Arial" w:cs="Arial"/>
                <w:b/>
                <w:bCs/>
                <w:lang w:val="cy-GB"/>
              </w:rPr>
              <w:t>Ystyriaethau a Chyfyngiadau Allweddol</w:t>
            </w:r>
          </w:p>
        </w:tc>
        <w:tc>
          <w:tcPr>
            <w:tcW w:w="10409" w:type="dxa"/>
          </w:tcPr>
          <w:p w14:paraId="75F67123" w14:textId="77777777" w:rsidR="00A62721" w:rsidRPr="00023556" w:rsidRDefault="006B4FE5">
            <w:pPr>
              <w:rPr>
                <w:rFonts w:ascii="Arial" w:hAnsi="Arial" w:cs="Arial"/>
              </w:rPr>
            </w:pPr>
            <w:r w:rsidRPr="00023556">
              <w:rPr>
                <w:rFonts w:ascii="Arial" w:hAnsi="Arial" w:cs="Arial"/>
                <w:b/>
                <w:bCs/>
                <w:lang w:val="cy-GB"/>
              </w:rPr>
              <w:t xml:space="preserve">Priffyrdd a Thrafnidiaeth - </w:t>
            </w:r>
            <w:r w:rsidRPr="00023556">
              <w:rPr>
                <w:rFonts w:ascii="Arial" w:hAnsi="Arial" w:cs="Arial"/>
                <w:lang w:val="cy-GB"/>
              </w:rPr>
              <w:t>Lleoliad strategol, sydd bellter byr (llai na 400 metr) o brif gefnffordd yr A40.  Mae'r ddau barsel o dir yn cael eu gwasanaethu gan ffordd yr ystâd sefydledig.</w:t>
            </w:r>
          </w:p>
          <w:p w14:paraId="75F67124" w14:textId="77777777" w:rsidR="00A62721" w:rsidRPr="00023556" w:rsidRDefault="006B4FE5">
            <w:pPr>
              <w:rPr>
                <w:rFonts w:ascii="Arial" w:hAnsi="Arial" w:cs="Arial"/>
              </w:rPr>
            </w:pPr>
            <w:r w:rsidRPr="00023556">
              <w:rPr>
                <w:rFonts w:ascii="Arial" w:hAnsi="Arial" w:cs="Arial"/>
                <w:b/>
                <w:bCs/>
                <w:lang w:val="cy-GB"/>
              </w:rPr>
              <w:t xml:space="preserve">Perchnogaeth Tir - </w:t>
            </w:r>
            <w:r w:rsidRPr="00023556">
              <w:rPr>
                <w:rFonts w:ascii="Arial" w:hAnsi="Arial" w:cs="Arial"/>
                <w:lang w:val="cy-GB"/>
              </w:rPr>
              <w:t>Preifat.</w:t>
            </w:r>
          </w:p>
          <w:p w14:paraId="75F67125" w14:textId="77777777" w:rsidR="00A62721" w:rsidRPr="00023556" w:rsidRDefault="006B4FE5">
            <w:pPr>
              <w:rPr>
                <w:rFonts w:ascii="Arial" w:hAnsi="Arial" w:cs="Arial"/>
                <w:b/>
              </w:rPr>
            </w:pPr>
            <w:r w:rsidRPr="00023556">
              <w:rPr>
                <w:rFonts w:ascii="Arial" w:hAnsi="Arial" w:cs="Arial"/>
                <w:b/>
                <w:bCs/>
                <w:lang w:val="cy-GB"/>
              </w:rPr>
              <w:t xml:space="preserve">Cyfyngiadau Amgylcheddol - </w:t>
            </w:r>
            <w:r w:rsidRPr="00023556">
              <w:rPr>
                <w:rFonts w:ascii="Arial" w:hAnsi="Arial" w:cs="Arial"/>
                <w:lang w:val="cy-GB"/>
              </w:rPr>
              <w:t xml:space="preserve">Mae coed yn ffinio perimedr y ddau barsel a bydd angen rhoi ystyriaeth iddynt mewn cynigion cynllunio yn y dyfodol.  </w:t>
            </w:r>
          </w:p>
          <w:p w14:paraId="75F67126" w14:textId="77777777" w:rsidR="00A62721" w:rsidRPr="00023556" w:rsidRDefault="006B4FE5">
            <w:pPr>
              <w:rPr>
                <w:rFonts w:ascii="Arial" w:hAnsi="Arial" w:cs="Arial"/>
              </w:rPr>
            </w:pPr>
            <w:r w:rsidRPr="00023556">
              <w:rPr>
                <w:rFonts w:ascii="Arial" w:hAnsi="Arial" w:cs="Arial"/>
                <w:lang w:val="cy-GB"/>
              </w:rPr>
              <w:t>Mae'r dyraniad tai SeC18/h1 yn gorwedd gyfagos i'r parsel gogledd-orllewinol ac mae'r tai presennol yn gorwedd i'r gogledd-ddwyrain o'r parsel dwyreiniol.  Bydd angen ystyried clustogfeydd priodol – mae'r coed aeddfed presennol eisoes yn cynnig yr amddiffyniad hwn rhwng SeC18/h1 a'r parsel gogledd-orllewinol.</w:t>
            </w:r>
          </w:p>
          <w:p w14:paraId="75F67127" w14:textId="77777777" w:rsidR="00A62721" w:rsidRPr="00023556" w:rsidRDefault="006B4FE5" w:rsidP="00476B8A">
            <w:pPr>
              <w:rPr>
                <w:rFonts w:ascii="Arial" w:hAnsi="Arial" w:cs="Arial"/>
              </w:rPr>
            </w:pPr>
            <w:r w:rsidRPr="00023556">
              <w:rPr>
                <w:rFonts w:ascii="Arial" w:hAnsi="Arial" w:cs="Arial"/>
                <w:b/>
                <w:bCs/>
                <w:lang w:val="cy-GB"/>
              </w:rPr>
              <w:t>Cyfleustodau -</w:t>
            </w:r>
            <w:r w:rsidRPr="00023556">
              <w:rPr>
                <w:rFonts w:ascii="Arial" w:hAnsi="Arial" w:cs="Arial"/>
                <w:lang w:val="cy-GB"/>
              </w:rPr>
              <w:t xml:space="preserve"> Mae'r safle yn elwa o gyfleustodau sydd ar gael yn hwylus ac sy'n gwasanaethu'r gweithrediadau cyflogaeth presennol ar y parc busnes.</w:t>
            </w:r>
          </w:p>
          <w:p w14:paraId="75F67128" w14:textId="77777777" w:rsidR="00A62721" w:rsidRPr="00023556" w:rsidRDefault="00A62721">
            <w:pPr>
              <w:rPr>
                <w:rFonts w:ascii="Arial" w:hAnsi="Arial" w:cs="Arial"/>
                <w:b/>
              </w:rPr>
            </w:pPr>
          </w:p>
        </w:tc>
      </w:tr>
    </w:tbl>
    <w:p w14:paraId="75F6712A" w14:textId="77777777" w:rsidR="00A62721" w:rsidRDefault="00A62721" w:rsidP="00A62721"/>
    <w:tbl>
      <w:tblPr>
        <w:tblStyle w:val="TableGrid"/>
        <w:tblW w:w="0" w:type="auto"/>
        <w:tblLook w:val="04A0" w:firstRow="1" w:lastRow="0" w:firstColumn="1" w:lastColumn="0" w:noHBand="0" w:noVBand="1"/>
      </w:tblPr>
      <w:tblGrid>
        <w:gridCol w:w="3539"/>
        <w:gridCol w:w="10409"/>
      </w:tblGrid>
      <w:tr w:rsidR="00BD0782" w14:paraId="75F6712D" w14:textId="77777777">
        <w:tc>
          <w:tcPr>
            <w:tcW w:w="3539" w:type="dxa"/>
            <w:shd w:val="clear" w:color="auto" w:fill="D9F2D0" w:themeFill="accent6" w:themeFillTint="33"/>
          </w:tcPr>
          <w:p w14:paraId="75F6712B" w14:textId="77777777" w:rsidR="00A62721" w:rsidRPr="00023556" w:rsidRDefault="006B4FE5">
            <w:pPr>
              <w:rPr>
                <w:rFonts w:ascii="Arial" w:hAnsi="Arial" w:cs="Arial"/>
                <w:b/>
              </w:rPr>
            </w:pPr>
            <w:r w:rsidRPr="00023556">
              <w:rPr>
                <w:rFonts w:ascii="Arial" w:hAnsi="Arial" w:cs="Arial"/>
                <w:b/>
                <w:bCs/>
                <w:lang w:val="cy-GB"/>
              </w:rPr>
              <w:t>Cyfeirnod y Safle / Enw'r Safle</w:t>
            </w:r>
          </w:p>
        </w:tc>
        <w:tc>
          <w:tcPr>
            <w:tcW w:w="10409" w:type="dxa"/>
          </w:tcPr>
          <w:p w14:paraId="75F6712C" w14:textId="77777777" w:rsidR="00A62721" w:rsidRPr="00023556" w:rsidRDefault="006B4FE5">
            <w:pPr>
              <w:rPr>
                <w:rFonts w:ascii="Arial" w:hAnsi="Arial" w:cs="Arial"/>
                <w:b/>
              </w:rPr>
            </w:pPr>
            <w:r w:rsidRPr="00023556">
              <w:rPr>
                <w:rFonts w:ascii="Arial" w:hAnsi="Arial" w:cs="Arial"/>
                <w:b/>
                <w:bCs/>
                <w:lang w:val="cy-GB"/>
              </w:rPr>
              <w:t>SeC19/E1 -</w:t>
            </w:r>
            <w:r w:rsidRPr="00023556">
              <w:rPr>
                <w:rFonts w:ascii="Arial" w:hAnsi="Arial" w:cs="Arial"/>
                <w:lang w:val="cy-GB"/>
              </w:rPr>
              <w:t xml:space="preserve"> </w:t>
            </w:r>
            <w:r w:rsidRPr="00023556">
              <w:rPr>
                <w:rFonts w:ascii="Arial" w:hAnsi="Arial" w:cs="Arial"/>
                <w:b/>
                <w:bCs/>
                <w:lang w:val="cy-GB"/>
              </w:rPr>
              <w:t xml:space="preserve">Ystâd Ddiwydiannol Hendy-gwyn ar Daf </w:t>
            </w:r>
          </w:p>
        </w:tc>
      </w:tr>
      <w:tr w:rsidR="00BD0782" w14:paraId="75F67130" w14:textId="77777777">
        <w:tc>
          <w:tcPr>
            <w:tcW w:w="3539" w:type="dxa"/>
            <w:shd w:val="clear" w:color="auto" w:fill="D9F2D0" w:themeFill="accent6" w:themeFillTint="33"/>
          </w:tcPr>
          <w:p w14:paraId="75F6712E" w14:textId="77777777" w:rsidR="00A62721" w:rsidRPr="00023556" w:rsidRDefault="006B4FE5">
            <w:pPr>
              <w:rPr>
                <w:rFonts w:ascii="Arial" w:hAnsi="Arial" w:cs="Arial"/>
                <w:b/>
              </w:rPr>
            </w:pPr>
            <w:r w:rsidRPr="00023556">
              <w:rPr>
                <w:rFonts w:ascii="Arial" w:hAnsi="Arial" w:cs="Arial"/>
                <w:b/>
                <w:bCs/>
                <w:lang w:val="cy-GB"/>
              </w:rPr>
              <w:t>Maint y Safle (ha)</w:t>
            </w:r>
          </w:p>
        </w:tc>
        <w:tc>
          <w:tcPr>
            <w:tcW w:w="10409" w:type="dxa"/>
          </w:tcPr>
          <w:p w14:paraId="75F6712F" w14:textId="77777777" w:rsidR="00A62721" w:rsidRPr="00023556" w:rsidRDefault="006B4FE5">
            <w:pPr>
              <w:rPr>
                <w:rFonts w:ascii="Arial" w:hAnsi="Arial" w:cs="Arial"/>
              </w:rPr>
            </w:pPr>
            <w:r w:rsidRPr="00023556">
              <w:rPr>
                <w:rFonts w:ascii="Arial" w:hAnsi="Arial" w:cs="Arial"/>
                <w:lang w:val="cy-GB"/>
              </w:rPr>
              <w:t>0.489ha</w:t>
            </w:r>
          </w:p>
        </w:tc>
      </w:tr>
      <w:tr w:rsidR="00BD0782" w14:paraId="75F67133" w14:textId="77777777">
        <w:tc>
          <w:tcPr>
            <w:tcW w:w="3539" w:type="dxa"/>
            <w:shd w:val="clear" w:color="auto" w:fill="D9F2D0" w:themeFill="accent6" w:themeFillTint="33"/>
          </w:tcPr>
          <w:p w14:paraId="75F67131" w14:textId="77777777" w:rsidR="00A62721" w:rsidRPr="00023556" w:rsidRDefault="006B4FE5">
            <w:pPr>
              <w:rPr>
                <w:rFonts w:ascii="Arial" w:hAnsi="Arial" w:cs="Arial"/>
                <w:b/>
              </w:rPr>
            </w:pPr>
            <w:r w:rsidRPr="00023556">
              <w:rPr>
                <w:rFonts w:ascii="Arial" w:hAnsi="Arial" w:cs="Arial"/>
                <w:b/>
                <w:bCs/>
                <w:lang w:val="cy-GB"/>
              </w:rPr>
              <w:t>Disgrifiad o’r Safle</w:t>
            </w:r>
          </w:p>
        </w:tc>
        <w:tc>
          <w:tcPr>
            <w:tcW w:w="10409" w:type="dxa"/>
          </w:tcPr>
          <w:p w14:paraId="75F67132" w14:textId="77777777" w:rsidR="00A62721" w:rsidRPr="00023556" w:rsidRDefault="006B4FE5">
            <w:pPr>
              <w:rPr>
                <w:rFonts w:ascii="Arial" w:hAnsi="Arial" w:cs="Arial"/>
              </w:rPr>
            </w:pPr>
            <w:r w:rsidRPr="00023556">
              <w:rPr>
                <w:rFonts w:ascii="Arial" w:hAnsi="Arial" w:cs="Arial"/>
                <w:lang w:val="cy-GB"/>
              </w:rPr>
              <w:t>Glaswelltir gwag sydd union gerllaw gweithrediadau cyflogaeth presennol (i'r De-ddwyrain iddynt) yn Ystâd Ddiwydiannol Hendy-gwyn ar Daf sydd wedi hen ymsefydlu.</w:t>
            </w:r>
          </w:p>
        </w:tc>
      </w:tr>
      <w:tr w:rsidR="00BD0782" w14:paraId="75F67139" w14:textId="77777777">
        <w:tc>
          <w:tcPr>
            <w:tcW w:w="3539" w:type="dxa"/>
            <w:shd w:val="clear" w:color="auto" w:fill="D9F2D0" w:themeFill="accent6" w:themeFillTint="33"/>
          </w:tcPr>
          <w:p w14:paraId="75F67134" w14:textId="77777777" w:rsidR="00A62721" w:rsidRPr="00023556" w:rsidRDefault="006B4FE5">
            <w:pPr>
              <w:rPr>
                <w:rFonts w:ascii="Arial" w:hAnsi="Arial" w:cs="Arial"/>
                <w:b/>
              </w:rPr>
            </w:pPr>
            <w:r w:rsidRPr="00023556">
              <w:rPr>
                <w:rFonts w:ascii="Arial" w:hAnsi="Arial" w:cs="Arial"/>
                <w:b/>
                <w:bCs/>
                <w:lang w:val="cy-GB"/>
              </w:rPr>
              <w:t>Ystyriaethau a Chyfyngiadau Allweddol</w:t>
            </w:r>
          </w:p>
        </w:tc>
        <w:tc>
          <w:tcPr>
            <w:tcW w:w="10409" w:type="dxa"/>
          </w:tcPr>
          <w:p w14:paraId="75F67135" w14:textId="77777777" w:rsidR="00A62721" w:rsidRPr="00023556" w:rsidRDefault="006B4FE5">
            <w:pPr>
              <w:rPr>
                <w:rFonts w:ascii="Arial" w:hAnsi="Arial" w:cs="Arial"/>
              </w:rPr>
            </w:pPr>
            <w:r w:rsidRPr="00023556">
              <w:rPr>
                <w:rFonts w:ascii="Arial" w:hAnsi="Arial" w:cs="Arial"/>
                <w:b/>
                <w:bCs/>
                <w:lang w:val="cy-GB"/>
              </w:rPr>
              <w:t xml:space="preserve">Priffyrdd a Thrafnidiaeth - </w:t>
            </w:r>
            <w:r w:rsidRPr="00023556">
              <w:rPr>
                <w:rFonts w:ascii="Arial" w:hAnsi="Arial" w:cs="Arial"/>
                <w:lang w:val="cy-GB"/>
              </w:rPr>
              <w:t>Lleoliad strategol, sydd bellter byr (llai na 500 metr) o brif gefnffordd yr A40.  Mae'r tir yn cael ei wasanaethu gan ffordd yr ystâd sefydledig.</w:t>
            </w:r>
          </w:p>
          <w:p w14:paraId="75F67136" w14:textId="77777777" w:rsidR="00A62721" w:rsidRPr="00023556" w:rsidRDefault="006B4FE5">
            <w:pPr>
              <w:rPr>
                <w:rFonts w:ascii="Arial" w:hAnsi="Arial" w:cs="Arial"/>
              </w:rPr>
            </w:pPr>
            <w:r w:rsidRPr="00023556">
              <w:rPr>
                <w:rFonts w:ascii="Arial" w:hAnsi="Arial" w:cs="Arial"/>
                <w:b/>
                <w:bCs/>
                <w:lang w:val="cy-GB"/>
              </w:rPr>
              <w:t xml:space="preserve">Perchnogaeth Tir - </w:t>
            </w:r>
            <w:r w:rsidRPr="00023556">
              <w:rPr>
                <w:rFonts w:ascii="Arial" w:hAnsi="Arial" w:cs="Arial"/>
                <w:lang w:val="cy-GB"/>
              </w:rPr>
              <w:t>Preifat.</w:t>
            </w:r>
          </w:p>
          <w:p w14:paraId="75F67137" w14:textId="77777777" w:rsidR="00A62721" w:rsidRPr="00023556" w:rsidRDefault="006B4FE5">
            <w:pPr>
              <w:rPr>
                <w:rFonts w:ascii="Arial" w:hAnsi="Arial" w:cs="Arial"/>
                <w:b/>
              </w:rPr>
            </w:pPr>
            <w:r w:rsidRPr="00023556">
              <w:rPr>
                <w:rFonts w:ascii="Arial" w:hAnsi="Arial" w:cs="Arial"/>
                <w:b/>
                <w:bCs/>
                <w:lang w:val="cy-GB"/>
              </w:rPr>
              <w:lastRenderedPageBreak/>
              <w:t xml:space="preserve">Cyfyngiadau Amgylcheddol - </w:t>
            </w:r>
            <w:r w:rsidRPr="00023556">
              <w:rPr>
                <w:rFonts w:ascii="Arial" w:hAnsi="Arial" w:cs="Arial"/>
                <w:lang w:val="cy-GB"/>
              </w:rPr>
              <w:t xml:space="preserve">Mae coed yn ffinio perimedr deheuol a dwyreiniol y safle a bydd angen rhoi ystyriaeth iddynt mewn cynigion cynllunio yn y dyfodol.  </w:t>
            </w:r>
          </w:p>
          <w:p w14:paraId="75F67138" w14:textId="77777777" w:rsidR="00A62721" w:rsidRPr="00023556" w:rsidRDefault="006B4FE5">
            <w:pPr>
              <w:rPr>
                <w:rFonts w:ascii="Arial" w:hAnsi="Arial" w:cs="Arial"/>
              </w:rPr>
            </w:pPr>
            <w:r w:rsidRPr="00023556">
              <w:rPr>
                <w:rFonts w:ascii="Arial" w:hAnsi="Arial" w:cs="Arial"/>
                <w:b/>
                <w:bCs/>
                <w:lang w:val="cy-GB"/>
              </w:rPr>
              <w:t xml:space="preserve">Cyfleustodau - </w:t>
            </w:r>
            <w:r w:rsidRPr="00023556">
              <w:rPr>
                <w:rFonts w:ascii="Arial" w:hAnsi="Arial" w:cs="Arial"/>
                <w:lang w:val="cy-GB"/>
              </w:rPr>
              <w:t>Mae'r safle yn elwa o gyfleustodau sydd ar gael yn hwylus ac sy'n gwasanaethu'r gweithrediadau cyflogaeth presennol ar yr ystâd ddiwydiannol.</w:t>
            </w:r>
          </w:p>
        </w:tc>
      </w:tr>
      <w:tr w:rsidR="00BD0782" w14:paraId="75F6713C" w14:textId="77777777">
        <w:tc>
          <w:tcPr>
            <w:tcW w:w="3539" w:type="dxa"/>
            <w:shd w:val="clear" w:color="auto" w:fill="D9F2D0" w:themeFill="accent6" w:themeFillTint="33"/>
          </w:tcPr>
          <w:p w14:paraId="75F6713A" w14:textId="77777777" w:rsidR="00A62721" w:rsidRPr="00023556" w:rsidRDefault="006B4FE5">
            <w:pPr>
              <w:rPr>
                <w:rFonts w:ascii="Arial" w:hAnsi="Arial" w:cs="Arial"/>
                <w:b/>
              </w:rPr>
            </w:pPr>
            <w:r w:rsidRPr="00023556">
              <w:rPr>
                <w:rFonts w:ascii="Arial" w:hAnsi="Arial" w:cs="Arial"/>
                <w:b/>
                <w:bCs/>
                <w:lang w:val="cy-GB"/>
              </w:rPr>
              <w:lastRenderedPageBreak/>
              <w:t>Cyfeirnod y Safle / Enw'r Safle</w:t>
            </w:r>
          </w:p>
        </w:tc>
        <w:tc>
          <w:tcPr>
            <w:tcW w:w="10409" w:type="dxa"/>
          </w:tcPr>
          <w:p w14:paraId="75F6713B" w14:textId="77777777" w:rsidR="00A62721" w:rsidRPr="00023556" w:rsidRDefault="006B4FE5">
            <w:pPr>
              <w:rPr>
                <w:rFonts w:ascii="Arial" w:hAnsi="Arial" w:cs="Arial"/>
                <w:b/>
              </w:rPr>
            </w:pPr>
            <w:r w:rsidRPr="00023556">
              <w:rPr>
                <w:rFonts w:ascii="Arial" w:hAnsi="Arial" w:cs="Arial"/>
                <w:b/>
                <w:bCs/>
                <w:lang w:val="cy-GB"/>
              </w:rPr>
              <w:t>SeC19/E2 - Tir i'r De o'r Hen Hufenfa, Hendy-gwyn ar Daf</w:t>
            </w:r>
          </w:p>
        </w:tc>
      </w:tr>
      <w:tr w:rsidR="00BD0782" w14:paraId="75F6713F" w14:textId="77777777">
        <w:tc>
          <w:tcPr>
            <w:tcW w:w="3539" w:type="dxa"/>
            <w:shd w:val="clear" w:color="auto" w:fill="D9F2D0" w:themeFill="accent6" w:themeFillTint="33"/>
          </w:tcPr>
          <w:p w14:paraId="75F6713D" w14:textId="77777777" w:rsidR="00A62721" w:rsidRPr="00023556" w:rsidRDefault="006B4FE5">
            <w:pPr>
              <w:rPr>
                <w:rFonts w:ascii="Arial" w:hAnsi="Arial" w:cs="Arial"/>
                <w:b/>
              </w:rPr>
            </w:pPr>
            <w:r w:rsidRPr="00023556">
              <w:rPr>
                <w:rFonts w:ascii="Arial" w:hAnsi="Arial" w:cs="Arial"/>
                <w:b/>
                <w:bCs/>
                <w:lang w:val="cy-GB"/>
              </w:rPr>
              <w:t>Maint y Safle (ha)</w:t>
            </w:r>
          </w:p>
        </w:tc>
        <w:tc>
          <w:tcPr>
            <w:tcW w:w="10409" w:type="dxa"/>
          </w:tcPr>
          <w:p w14:paraId="75F6713E" w14:textId="77777777" w:rsidR="00A62721" w:rsidRPr="00023556" w:rsidRDefault="006B4FE5">
            <w:pPr>
              <w:rPr>
                <w:rFonts w:ascii="Arial" w:hAnsi="Arial" w:cs="Arial"/>
              </w:rPr>
            </w:pPr>
            <w:r w:rsidRPr="00023556">
              <w:rPr>
                <w:rFonts w:ascii="Arial" w:hAnsi="Arial" w:cs="Arial"/>
                <w:lang w:val="cy-GB"/>
              </w:rPr>
              <w:t>1.321ha</w:t>
            </w:r>
          </w:p>
        </w:tc>
      </w:tr>
      <w:tr w:rsidR="00BD0782" w14:paraId="75F67142" w14:textId="77777777">
        <w:tc>
          <w:tcPr>
            <w:tcW w:w="3539" w:type="dxa"/>
            <w:shd w:val="clear" w:color="auto" w:fill="D9F2D0" w:themeFill="accent6" w:themeFillTint="33"/>
          </w:tcPr>
          <w:p w14:paraId="75F67140" w14:textId="77777777" w:rsidR="00A62721" w:rsidRPr="00023556" w:rsidRDefault="006B4FE5">
            <w:pPr>
              <w:rPr>
                <w:rFonts w:ascii="Arial" w:hAnsi="Arial" w:cs="Arial"/>
                <w:b/>
              </w:rPr>
            </w:pPr>
            <w:r w:rsidRPr="00023556">
              <w:rPr>
                <w:rFonts w:ascii="Arial" w:hAnsi="Arial" w:cs="Arial"/>
                <w:b/>
                <w:bCs/>
                <w:lang w:val="cy-GB"/>
              </w:rPr>
              <w:t>Disgrifiad o’r Safle</w:t>
            </w:r>
          </w:p>
        </w:tc>
        <w:tc>
          <w:tcPr>
            <w:tcW w:w="10409" w:type="dxa"/>
          </w:tcPr>
          <w:p w14:paraId="75F67141" w14:textId="77777777" w:rsidR="00A62721" w:rsidRPr="00023556" w:rsidRDefault="006B4FE5">
            <w:pPr>
              <w:rPr>
                <w:rFonts w:ascii="Arial" w:hAnsi="Arial" w:cs="Arial"/>
              </w:rPr>
            </w:pPr>
            <w:r w:rsidRPr="00023556">
              <w:rPr>
                <w:rFonts w:ascii="Arial" w:hAnsi="Arial" w:cs="Arial"/>
                <w:lang w:val="cy-GB"/>
              </w:rPr>
              <w:t>Mae'r safle hwn sydd wedi'i glirio wedi'i leoli mewn man canolog yn Hendy-gwyn ar Daf, yn union i'r de o hen safle Hufenfa Hendy-gwyn ar Daf, lle ceir mynediad ohono.</w:t>
            </w:r>
          </w:p>
        </w:tc>
      </w:tr>
      <w:tr w:rsidR="00BD0782" w14:paraId="75F67148" w14:textId="77777777">
        <w:tc>
          <w:tcPr>
            <w:tcW w:w="3539" w:type="dxa"/>
            <w:shd w:val="clear" w:color="auto" w:fill="D9F2D0" w:themeFill="accent6" w:themeFillTint="33"/>
          </w:tcPr>
          <w:p w14:paraId="75F67143" w14:textId="77777777" w:rsidR="00A62721" w:rsidRPr="00023556" w:rsidRDefault="006B4FE5">
            <w:pPr>
              <w:rPr>
                <w:rFonts w:ascii="Arial" w:hAnsi="Arial" w:cs="Arial"/>
                <w:b/>
              </w:rPr>
            </w:pPr>
            <w:r w:rsidRPr="00023556">
              <w:rPr>
                <w:rFonts w:ascii="Arial" w:hAnsi="Arial" w:cs="Arial"/>
                <w:b/>
                <w:bCs/>
                <w:lang w:val="cy-GB"/>
              </w:rPr>
              <w:t>Ystyriaethau a Chyfyngiadau Allweddol</w:t>
            </w:r>
          </w:p>
        </w:tc>
        <w:tc>
          <w:tcPr>
            <w:tcW w:w="10409" w:type="dxa"/>
          </w:tcPr>
          <w:p w14:paraId="75F67144" w14:textId="77777777" w:rsidR="00A62721" w:rsidRPr="00023556" w:rsidRDefault="006B4FE5">
            <w:pPr>
              <w:rPr>
                <w:rFonts w:ascii="Arial" w:hAnsi="Arial" w:cs="Arial"/>
              </w:rPr>
            </w:pPr>
            <w:r w:rsidRPr="00023556">
              <w:rPr>
                <w:rFonts w:ascii="Arial" w:hAnsi="Arial" w:cs="Arial"/>
                <w:b/>
                <w:bCs/>
                <w:lang w:val="cy-GB"/>
              </w:rPr>
              <w:t xml:space="preserve">Priffyrdd a Thrafnidiaeth - </w:t>
            </w:r>
            <w:r w:rsidRPr="00023556">
              <w:rPr>
                <w:rFonts w:ascii="Arial" w:hAnsi="Arial" w:cs="Arial"/>
                <w:lang w:val="cy-GB"/>
              </w:rPr>
              <w:t>Gellir cyrraedd y safle o'r B4328, sydd bellter byr o brif gefnffordd yr A40.  Gwasanaethir y tir gan ffordd ystâd sefydledig yr hen Hufenfa.</w:t>
            </w:r>
          </w:p>
          <w:p w14:paraId="75F67145" w14:textId="77777777" w:rsidR="00A62721" w:rsidRPr="00023556" w:rsidRDefault="006B4FE5">
            <w:pPr>
              <w:rPr>
                <w:rFonts w:ascii="Arial" w:hAnsi="Arial" w:cs="Arial"/>
              </w:rPr>
            </w:pPr>
            <w:r w:rsidRPr="00023556">
              <w:rPr>
                <w:rFonts w:ascii="Arial" w:hAnsi="Arial" w:cs="Arial"/>
                <w:b/>
                <w:bCs/>
                <w:lang w:val="cy-GB"/>
              </w:rPr>
              <w:t xml:space="preserve">Perchnogaeth Tir - </w:t>
            </w:r>
            <w:r w:rsidRPr="00023556">
              <w:rPr>
                <w:rFonts w:ascii="Arial" w:hAnsi="Arial" w:cs="Arial"/>
                <w:lang w:val="cy-GB"/>
              </w:rPr>
              <w:t>Preifat.</w:t>
            </w:r>
          </w:p>
          <w:p w14:paraId="75F67146" w14:textId="77777777" w:rsidR="00A62721" w:rsidRPr="00023556" w:rsidRDefault="006B4FE5">
            <w:pPr>
              <w:rPr>
                <w:rFonts w:ascii="Arial" w:hAnsi="Arial" w:cs="Arial"/>
                <w:b/>
              </w:rPr>
            </w:pPr>
            <w:r w:rsidRPr="00023556">
              <w:rPr>
                <w:rFonts w:ascii="Arial" w:hAnsi="Arial" w:cs="Arial"/>
                <w:b/>
                <w:bCs/>
                <w:lang w:val="cy-GB"/>
              </w:rPr>
              <w:t xml:space="preserve">Cyfyngiadau Amgylcheddol </w:t>
            </w:r>
            <w:r w:rsidRPr="00023556">
              <w:rPr>
                <w:rFonts w:ascii="Arial" w:hAnsi="Arial" w:cs="Arial"/>
                <w:i/>
                <w:iCs/>
                <w:lang w:val="cy-GB"/>
              </w:rPr>
              <w:t>Perygl</w:t>
            </w:r>
            <w:r w:rsidRPr="00023556">
              <w:rPr>
                <w:rFonts w:ascii="Arial" w:hAnsi="Arial" w:cs="Arial"/>
                <w:lang w:val="cy-GB"/>
              </w:rPr>
              <w:t xml:space="preserve"> </w:t>
            </w:r>
            <w:r w:rsidRPr="00023556">
              <w:rPr>
                <w:rFonts w:ascii="Arial" w:hAnsi="Arial" w:cs="Arial"/>
                <w:i/>
                <w:iCs/>
                <w:lang w:val="cy-GB"/>
              </w:rPr>
              <w:t xml:space="preserve">llifogydd </w:t>
            </w:r>
            <w:r w:rsidRPr="00023556">
              <w:rPr>
                <w:rFonts w:ascii="Arial" w:hAnsi="Arial" w:cs="Arial"/>
                <w:lang w:val="cy-GB"/>
              </w:rPr>
              <w:t>- Nodwyd bod rhan fechan o'r safle yn cynnwys cwrs dŵr bach parth llifogydd CNC (Parthau 2 a 3).</w:t>
            </w:r>
          </w:p>
          <w:p w14:paraId="75F67147" w14:textId="77777777" w:rsidR="00A62721" w:rsidRPr="00023556" w:rsidRDefault="006B4FE5">
            <w:pPr>
              <w:rPr>
                <w:rFonts w:ascii="Arial" w:hAnsi="Arial" w:cs="Arial"/>
              </w:rPr>
            </w:pPr>
            <w:r w:rsidRPr="00023556">
              <w:rPr>
                <w:rFonts w:ascii="Arial" w:hAnsi="Arial" w:cs="Arial"/>
                <w:b/>
                <w:bCs/>
                <w:lang w:val="cy-GB"/>
              </w:rPr>
              <w:t xml:space="preserve">Cyfleustodau - </w:t>
            </w:r>
            <w:r w:rsidRPr="00023556">
              <w:rPr>
                <w:rFonts w:ascii="Arial" w:hAnsi="Arial" w:cs="Arial"/>
                <w:lang w:val="cy-GB"/>
              </w:rPr>
              <w:t>Mae'r safle yn elwa o gyfleustodau sydd ar gael yn hwylus ac sy'n gwasanaethu'r gweithrediadau cyflogaeth presennol ar hen safle'r Hufenfa yn union i'r gogledd.</w:t>
            </w:r>
          </w:p>
        </w:tc>
      </w:tr>
    </w:tbl>
    <w:p w14:paraId="75F67149" w14:textId="77777777" w:rsidR="00A62721" w:rsidRDefault="00A62721" w:rsidP="00A62721"/>
    <w:tbl>
      <w:tblPr>
        <w:tblStyle w:val="TableGrid"/>
        <w:tblW w:w="0" w:type="auto"/>
        <w:tblLook w:val="04A0" w:firstRow="1" w:lastRow="0" w:firstColumn="1" w:lastColumn="0" w:noHBand="0" w:noVBand="1"/>
      </w:tblPr>
      <w:tblGrid>
        <w:gridCol w:w="3539"/>
        <w:gridCol w:w="10409"/>
      </w:tblGrid>
      <w:tr w:rsidR="00BD0782" w14:paraId="75F6714C" w14:textId="77777777">
        <w:tc>
          <w:tcPr>
            <w:tcW w:w="3539" w:type="dxa"/>
            <w:shd w:val="clear" w:color="auto" w:fill="D9F2D0" w:themeFill="accent6" w:themeFillTint="33"/>
          </w:tcPr>
          <w:p w14:paraId="75F6714A" w14:textId="77777777" w:rsidR="00A62721" w:rsidRPr="00023556" w:rsidRDefault="006B4FE5">
            <w:pPr>
              <w:rPr>
                <w:rFonts w:ascii="Arial" w:hAnsi="Arial" w:cs="Arial"/>
                <w:b/>
              </w:rPr>
            </w:pPr>
            <w:r w:rsidRPr="00023556">
              <w:rPr>
                <w:rFonts w:ascii="Arial" w:hAnsi="Arial" w:cs="Arial"/>
                <w:b/>
                <w:bCs/>
                <w:lang w:val="cy-GB"/>
              </w:rPr>
              <w:t>Cyfeirnod y Safle / Enw'r Safle</w:t>
            </w:r>
          </w:p>
        </w:tc>
        <w:tc>
          <w:tcPr>
            <w:tcW w:w="10409" w:type="dxa"/>
          </w:tcPr>
          <w:p w14:paraId="75F6714B" w14:textId="77777777" w:rsidR="00A62721" w:rsidRPr="00023556" w:rsidRDefault="006B4FE5">
            <w:pPr>
              <w:rPr>
                <w:rFonts w:ascii="Arial" w:hAnsi="Arial" w:cs="Arial"/>
                <w:b/>
              </w:rPr>
            </w:pPr>
            <w:r w:rsidRPr="00023556">
              <w:rPr>
                <w:rFonts w:ascii="Arial" w:hAnsi="Arial" w:cs="Arial"/>
                <w:b/>
                <w:bCs/>
                <w:lang w:val="cy-GB"/>
              </w:rPr>
              <w:t>SeC13/E1 - Hen Ffowndri, Llanybydder</w:t>
            </w:r>
          </w:p>
        </w:tc>
      </w:tr>
      <w:tr w:rsidR="00BD0782" w14:paraId="75F6714F" w14:textId="77777777">
        <w:tc>
          <w:tcPr>
            <w:tcW w:w="3539" w:type="dxa"/>
            <w:shd w:val="clear" w:color="auto" w:fill="D9F2D0" w:themeFill="accent6" w:themeFillTint="33"/>
          </w:tcPr>
          <w:p w14:paraId="75F6714D" w14:textId="77777777" w:rsidR="00A62721" w:rsidRPr="00023556" w:rsidRDefault="006B4FE5">
            <w:pPr>
              <w:rPr>
                <w:rFonts w:ascii="Arial" w:hAnsi="Arial" w:cs="Arial"/>
                <w:b/>
              </w:rPr>
            </w:pPr>
            <w:r w:rsidRPr="00023556">
              <w:rPr>
                <w:rFonts w:ascii="Arial" w:hAnsi="Arial" w:cs="Arial"/>
                <w:b/>
                <w:bCs/>
                <w:lang w:val="cy-GB"/>
              </w:rPr>
              <w:t>Maint y Safle (ha)</w:t>
            </w:r>
          </w:p>
        </w:tc>
        <w:tc>
          <w:tcPr>
            <w:tcW w:w="10409" w:type="dxa"/>
          </w:tcPr>
          <w:p w14:paraId="75F6714E" w14:textId="77777777" w:rsidR="00A62721" w:rsidRPr="00023556" w:rsidRDefault="006B4FE5">
            <w:pPr>
              <w:rPr>
                <w:rFonts w:ascii="Arial" w:hAnsi="Arial" w:cs="Arial"/>
              </w:rPr>
            </w:pPr>
            <w:r w:rsidRPr="00023556">
              <w:rPr>
                <w:rFonts w:ascii="Arial" w:hAnsi="Arial" w:cs="Arial"/>
                <w:lang w:val="cy-GB"/>
              </w:rPr>
              <w:t>0.405ha</w:t>
            </w:r>
          </w:p>
        </w:tc>
      </w:tr>
      <w:tr w:rsidR="00BD0782" w14:paraId="75F67152" w14:textId="77777777">
        <w:tc>
          <w:tcPr>
            <w:tcW w:w="3539" w:type="dxa"/>
            <w:shd w:val="clear" w:color="auto" w:fill="D9F2D0" w:themeFill="accent6" w:themeFillTint="33"/>
          </w:tcPr>
          <w:p w14:paraId="75F67150" w14:textId="77777777" w:rsidR="00A62721" w:rsidRPr="00023556" w:rsidRDefault="006B4FE5">
            <w:pPr>
              <w:rPr>
                <w:rFonts w:ascii="Arial" w:hAnsi="Arial" w:cs="Arial"/>
                <w:b/>
              </w:rPr>
            </w:pPr>
            <w:r w:rsidRPr="00023556">
              <w:rPr>
                <w:rFonts w:ascii="Arial" w:hAnsi="Arial" w:cs="Arial"/>
                <w:b/>
                <w:bCs/>
                <w:lang w:val="cy-GB"/>
              </w:rPr>
              <w:t>Disgrifiad o’r Safle</w:t>
            </w:r>
          </w:p>
        </w:tc>
        <w:tc>
          <w:tcPr>
            <w:tcW w:w="10409" w:type="dxa"/>
          </w:tcPr>
          <w:p w14:paraId="75F67151" w14:textId="77777777" w:rsidR="00A62721" w:rsidRPr="00023556" w:rsidRDefault="006B4FE5">
            <w:pPr>
              <w:rPr>
                <w:rFonts w:ascii="Arial" w:hAnsi="Arial" w:cs="Arial"/>
              </w:rPr>
            </w:pPr>
            <w:r w:rsidRPr="00023556">
              <w:rPr>
                <w:rFonts w:ascii="Arial" w:hAnsi="Arial" w:cs="Arial"/>
                <w:lang w:val="cy-GB"/>
              </w:rPr>
              <w:t xml:space="preserve">Mae'r ymrwymiad hwn wedi'i leoli mewn man canolog, wedi'i amgylchynu gan ddefnyddiau cyflogaeth eraill, o fewn anheddiad Haen 2 Llanybydder.  Mae gan y safle ganiatâd cynllunio ar gyfer defnydd Diwydiannol Ysgafn B1, ac mae rhan o'r safle yn dir a ddatblygwyd yn flaenorol. </w:t>
            </w:r>
          </w:p>
        </w:tc>
      </w:tr>
      <w:tr w:rsidR="00BD0782" w14:paraId="75F67158" w14:textId="77777777">
        <w:tc>
          <w:tcPr>
            <w:tcW w:w="3539" w:type="dxa"/>
            <w:shd w:val="clear" w:color="auto" w:fill="D9F2D0" w:themeFill="accent6" w:themeFillTint="33"/>
          </w:tcPr>
          <w:p w14:paraId="75F67153" w14:textId="77777777" w:rsidR="00A62721" w:rsidRPr="00023556" w:rsidRDefault="006B4FE5">
            <w:pPr>
              <w:rPr>
                <w:rFonts w:ascii="Arial" w:hAnsi="Arial" w:cs="Arial"/>
                <w:b/>
              </w:rPr>
            </w:pPr>
            <w:r w:rsidRPr="00023556">
              <w:rPr>
                <w:rFonts w:ascii="Arial" w:hAnsi="Arial" w:cs="Arial"/>
                <w:b/>
                <w:bCs/>
                <w:lang w:val="cy-GB"/>
              </w:rPr>
              <w:t>Ystyriaethau a Chyfyngiadau Allweddol</w:t>
            </w:r>
          </w:p>
        </w:tc>
        <w:tc>
          <w:tcPr>
            <w:tcW w:w="10409" w:type="dxa"/>
          </w:tcPr>
          <w:p w14:paraId="75F67154" w14:textId="77777777" w:rsidR="00A62721" w:rsidRPr="00023556" w:rsidRDefault="006B4FE5">
            <w:pPr>
              <w:rPr>
                <w:rFonts w:ascii="Arial" w:hAnsi="Arial" w:cs="Arial"/>
              </w:rPr>
            </w:pPr>
            <w:r w:rsidRPr="00023556">
              <w:rPr>
                <w:rFonts w:ascii="Arial" w:hAnsi="Arial" w:cs="Arial"/>
                <w:b/>
                <w:bCs/>
                <w:lang w:val="cy-GB"/>
              </w:rPr>
              <w:t xml:space="preserve">Priffyrdd a Thrafnidiaeth - </w:t>
            </w:r>
            <w:r w:rsidRPr="00023556">
              <w:rPr>
                <w:rFonts w:ascii="Arial" w:hAnsi="Arial" w:cs="Arial"/>
                <w:lang w:val="cy-GB"/>
              </w:rPr>
              <w:t>Mae'r safle'n agos i'r A485 o Gaerfyrddin, a gellir mynd iddo ar hyd ffordd ystâd sefydledig oddi ar Deras yr Orsaf.</w:t>
            </w:r>
          </w:p>
          <w:p w14:paraId="75F67155" w14:textId="77777777" w:rsidR="00A62721" w:rsidRPr="00023556" w:rsidRDefault="006B4FE5">
            <w:pPr>
              <w:rPr>
                <w:rFonts w:ascii="Arial" w:hAnsi="Arial" w:cs="Arial"/>
              </w:rPr>
            </w:pPr>
            <w:r w:rsidRPr="00023556">
              <w:rPr>
                <w:rFonts w:ascii="Arial" w:hAnsi="Arial" w:cs="Arial"/>
                <w:b/>
                <w:bCs/>
                <w:lang w:val="cy-GB"/>
              </w:rPr>
              <w:t xml:space="preserve">Perchnogaeth Tir - </w:t>
            </w:r>
            <w:r w:rsidRPr="00023556">
              <w:rPr>
                <w:rFonts w:ascii="Arial" w:hAnsi="Arial" w:cs="Arial"/>
                <w:lang w:val="cy-GB"/>
              </w:rPr>
              <w:t>Preifat.</w:t>
            </w:r>
          </w:p>
          <w:p w14:paraId="75F67156" w14:textId="77777777" w:rsidR="00D00785" w:rsidRDefault="006B4FE5" w:rsidP="00D00785">
            <w:pPr>
              <w:rPr>
                <w:rFonts w:ascii="Arial" w:hAnsi="Arial" w:cs="Arial"/>
              </w:rPr>
            </w:pPr>
            <w:r w:rsidRPr="00023556">
              <w:rPr>
                <w:rFonts w:ascii="Arial" w:hAnsi="Arial" w:cs="Arial"/>
                <w:b/>
                <w:bCs/>
                <w:lang w:val="cy-GB"/>
              </w:rPr>
              <w:t>Ffosffadau –</w:t>
            </w:r>
            <w:r w:rsidRPr="00023556">
              <w:rPr>
                <w:rFonts w:ascii="Arial" w:hAnsi="Arial" w:cs="Arial"/>
                <w:lang w:val="cy-GB"/>
              </w:rPr>
              <w:t xml:space="preserve"> Bydd angen bodloni'r gofyniad i fynd i'r afael â lefelau ffosffad sy'n gysylltiedig â'r datblygiad yn unol â Pholisi CCH4.</w:t>
            </w:r>
          </w:p>
          <w:p w14:paraId="75F67157" w14:textId="77777777" w:rsidR="00A62721" w:rsidRPr="00023556" w:rsidRDefault="006B4FE5">
            <w:pPr>
              <w:rPr>
                <w:rFonts w:ascii="Arial" w:hAnsi="Arial" w:cs="Arial"/>
              </w:rPr>
            </w:pPr>
            <w:r w:rsidRPr="00023556">
              <w:rPr>
                <w:rFonts w:ascii="Arial" w:hAnsi="Arial" w:cs="Arial"/>
                <w:b/>
                <w:bCs/>
                <w:lang w:val="cy-GB"/>
              </w:rPr>
              <w:t>Cyfleustodau -</w:t>
            </w:r>
            <w:r w:rsidRPr="00023556">
              <w:rPr>
                <w:rFonts w:ascii="Arial" w:hAnsi="Arial" w:cs="Arial"/>
                <w:lang w:val="cy-GB"/>
              </w:rPr>
              <w:t xml:space="preserve"> Mae'r safle yn elwa o gyfleustodau sydd ar gael yn hwylus ac sy'n gwasanaethu'r gweithrediadau cyflogaeth presennol sy'n amgylchynu'r safle.</w:t>
            </w:r>
          </w:p>
        </w:tc>
      </w:tr>
    </w:tbl>
    <w:p w14:paraId="75F67159" w14:textId="77777777" w:rsidR="00A62721" w:rsidRDefault="00A62721" w:rsidP="00A62721"/>
    <w:p w14:paraId="75F6715A" w14:textId="77777777" w:rsidR="000A4EAC" w:rsidRPr="00E061A3" w:rsidRDefault="000A4EAC" w:rsidP="00193BD8"/>
    <w:p w14:paraId="75F6715B" w14:textId="77777777" w:rsidR="00E50F3D" w:rsidRDefault="00E50F3D"/>
    <w:p w14:paraId="75F6715C" w14:textId="77777777" w:rsidR="002C052E" w:rsidRDefault="002C052E">
      <w:pPr>
        <w:sectPr w:rsidR="002C052E" w:rsidSect="004C7B77">
          <w:pgSz w:w="16838" w:h="11906" w:orient="landscape"/>
          <w:pgMar w:top="1440" w:right="1440" w:bottom="1440" w:left="1440" w:header="708" w:footer="708" w:gutter="0"/>
          <w:cols w:space="708"/>
          <w:docGrid w:linePitch="360"/>
        </w:sectPr>
      </w:pPr>
    </w:p>
    <w:p w14:paraId="75F6715D" w14:textId="77777777" w:rsidR="00887CB4" w:rsidRDefault="006B4FE5" w:rsidP="005F02CC">
      <w:pPr>
        <w:pStyle w:val="Heading1"/>
      </w:pPr>
      <w:r>
        <w:rPr>
          <w:lang w:val="cy-GB"/>
        </w:rPr>
        <w:lastRenderedPageBreak/>
        <w:t xml:space="preserve">Atodiad 2 </w:t>
      </w:r>
    </w:p>
    <w:p w14:paraId="75F6715E" w14:textId="77777777" w:rsidR="007F52EC" w:rsidRDefault="006B4FE5" w:rsidP="00887CB4">
      <w:pPr>
        <w:spacing w:line="276" w:lineRule="auto"/>
        <w:rPr>
          <w:rFonts w:ascii="Arial" w:hAnsi="Arial" w:cs="Arial"/>
        </w:rPr>
      </w:pPr>
      <w:r>
        <w:rPr>
          <w:rFonts w:ascii="Arial" w:hAnsi="Arial" w:cs="Arial"/>
          <w:lang w:val="cy-GB"/>
        </w:rPr>
        <w:t>Atodiad Newydd – Safleoedd Cyflogaeth Presennol (Polisi EME1)</w:t>
      </w:r>
    </w:p>
    <w:p w14:paraId="75F6715F" w14:textId="77777777" w:rsidR="00584C22" w:rsidRPr="00887CB4" w:rsidRDefault="006B4FE5" w:rsidP="00887CB4">
      <w:pPr>
        <w:spacing w:line="276" w:lineRule="auto"/>
        <w:rPr>
          <w:rFonts w:ascii="Arial" w:hAnsi="Arial" w:cs="Arial"/>
        </w:rPr>
      </w:pPr>
      <w:r w:rsidRPr="00067776">
        <w:rPr>
          <w:rFonts w:ascii="Arial" w:hAnsi="Arial" w:cs="Arial"/>
          <w:b/>
          <w:bCs/>
          <w:lang w:val="cy-GB"/>
        </w:rPr>
        <w:t>Pwynt Gweithredu AP4/3</w:t>
      </w:r>
      <w:r w:rsidRPr="00067776">
        <w:rPr>
          <w:rFonts w:ascii="Arial" w:hAnsi="Arial" w:cs="Arial"/>
          <w:lang w:val="cy-GB"/>
        </w:rPr>
        <w:t xml:space="preserve"> - Polisi EME1 - Darparu atodlen o safleoedd cyflogaeth presennol sy'n cynnwys y rheiny a amlinellir fel 'ardaloedd cyflogaeth presennol' ar y Map Cynigion.  Sylwer bod cyfeirnodau safleoedd newydd wedi'u rhoi i'r safleoedd cyflogaeth presennol yn y tabl isod (ac ar y Map Cynigion).</w:t>
      </w:r>
    </w:p>
    <w:tbl>
      <w:tblPr>
        <w:tblW w:w="8784" w:type="dxa"/>
        <w:tblLook w:val="04A0" w:firstRow="1" w:lastRow="0" w:firstColumn="1" w:lastColumn="0" w:noHBand="0" w:noVBand="1"/>
      </w:tblPr>
      <w:tblGrid>
        <w:gridCol w:w="6254"/>
        <w:gridCol w:w="2530"/>
      </w:tblGrid>
      <w:tr w:rsidR="00BD0782" w14:paraId="75F67162" w14:textId="77777777" w:rsidTr="00CA6635">
        <w:trPr>
          <w:trHeight w:val="900"/>
          <w:tblHeader/>
        </w:trPr>
        <w:tc>
          <w:tcPr>
            <w:tcW w:w="6254" w:type="dxa"/>
            <w:tcBorders>
              <w:top w:val="single" w:sz="4" w:space="0" w:color="auto"/>
              <w:left w:val="single" w:sz="4" w:space="0" w:color="auto"/>
              <w:bottom w:val="single" w:sz="4" w:space="0" w:color="auto"/>
              <w:right w:val="single" w:sz="4" w:space="0" w:color="auto"/>
            </w:tcBorders>
            <w:shd w:val="clear" w:color="000000" w:fill="8DB4E2"/>
            <w:hideMark/>
          </w:tcPr>
          <w:p w14:paraId="75F67160" w14:textId="77777777" w:rsidR="00CA6635" w:rsidRPr="00121A5B" w:rsidRDefault="006B4FE5" w:rsidP="007B649E">
            <w:pPr>
              <w:spacing w:after="0" w:line="240" w:lineRule="auto"/>
              <w:rPr>
                <w:rFonts w:ascii="Arial" w:eastAsia="Times New Roman" w:hAnsi="Arial" w:cs="Arial"/>
                <w:b/>
                <w:color w:val="000000"/>
                <w:kern w:val="0"/>
                <w:sz w:val="28"/>
                <w:szCs w:val="28"/>
                <w:lang w:eastAsia="en-GB"/>
                <w14:ligatures w14:val="none"/>
              </w:rPr>
            </w:pPr>
            <w:r w:rsidRPr="00121A5B">
              <w:rPr>
                <w:rFonts w:ascii="Arial" w:eastAsia="Times New Roman" w:hAnsi="Arial" w:cs="Arial"/>
                <w:b/>
                <w:bCs/>
                <w:color w:val="000000"/>
                <w:kern w:val="0"/>
                <w:sz w:val="28"/>
                <w:szCs w:val="28"/>
                <w:lang w:val="cy-GB" w:eastAsia="en-GB"/>
                <w14:ligatures w14:val="none"/>
              </w:rPr>
              <w:t xml:space="preserve">Enw'r safle </w:t>
            </w:r>
          </w:p>
        </w:tc>
        <w:tc>
          <w:tcPr>
            <w:tcW w:w="2530" w:type="dxa"/>
            <w:tcBorders>
              <w:top w:val="single" w:sz="4" w:space="0" w:color="auto"/>
              <w:left w:val="nil"/>
              <w:bottom w:val="single" w:sz="4" w:space="0" w:color="auto"/>
              <w:right w:val="single" w:sz="4" w:space="0" w:color="auto"/>
            </w:tcBorders>
            <w:shd w:val="clear" w:color="000000" w:fill="8DB4E2"/>
            <w:hideMark/>
          </w:tcPr>
          <w:p w14:paraId="75F67161" w14:textId="77777777" w:rsidR="00CA6635" w:rsidRPr="00121A5B" w:rsidRDefault="006B4FE5" w:rsidP="007B649E">
            <w:pPr>
              <w:spacing w:after="0" w:line="240" w:lineRule="auto"/>
              <w:rPr>
                <w:rFonts w:ascii="Arial" w:eastAsia="Times New Roman" w:hAnsi="Arial" w:cs="Arial"/>
                <w:b/>
                <w:color w:val="000000"/>
                <w:kern w:val="0"/>
                <w:sz w:val="28"/>
                <w:szCs w:val="28"/>
                <w:lang w:eastAsia="en-GB"/>
                <w14:ligatures w14:val="none"/>
              </w:rPr>
            </w:pPr>
            <w:r w:rsidRPr="00121A5B">
              <w:rPr>
                <w:rFonts w:ascii="Arial" w:eastAsia="Times New Roman" w:hAnsi="Arial" w:cs="Arial"/>
                <w:b/>
                <w:bCs/>
                <w:color w:val="000000"/>
                <w:kern w:val="0"/>
                <w:sz w:val="28"/>
                <w:szCs w:val="28"/>
                <w:lang w:val="cy-GB" w:eastAsia="en-GB"/>
                <w14:ligatures w14:val="none"/>
              </w:rPr>
              <w:t>Cyfeirnod y Safle</w:t>
            </w:r>
          </w:p>
        </w:tc>
      </w:tr>
      <w:tr w:rsidR="00BD0782" w14:paraId="75F67165" w14:textId="77777777" w:rsidTr="00CA6635">
        <w:trPr>
          <w:trHeight w:val="525"/>
        </w:trPr>
        <w:tc>
          <w:tcPr>
            <w:tcW w:w="6254" w:type="dxa"/>
            <w:tcBorders>
              <w:top w:val="nil"/>
              <w:left w:val="single" w:sz="4" w:space="0" w:color="auto"/>
              <w:bottom w:val="single" w:sz="4" w:space="0" w:color="auto"/>
              <w:right w:val="single" w:sz="4" w:space="0" w:color="auto"/>
            </w:tcBorders>
            <w:shd w:val="clear" w:color="auto" w:fill="auto"/>
            <w:hideMark/>
          </w:tcPr>
          <w:p w14:paraId="75F67163"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bCs/>
                <w:color w:val="000000"/>
                <w:kern w:val="0"/>
                <w:lang w:val="cy-GB" w:eastAsia="en-GB"/>
                <w14:ligatures w14:val="none"/>
              </w:rPr>
              <w:t>Prif Ganolfan (Haen 1)</w:t>
            </w:r>
          </w:p>
        </w:tc>
        <w:tc>
          <w:tcPr>
            <w:tcW w:w="2530" w:type="dxa"/>
            <w:tcBorders>
              <w:top w:val="nil"/>
              <w:left w:val="nil"/>
              <w:bottom w:val="single" w:sz="4" w:space="0" w:color="auto"/>
              <w:right w:val="single" w:sz="4" w:space="0" w:color="auto"/>
            </w:tcBorders>
            <w:shd w:val="clear" w:color="auto" w:fill="auto"/>
            <w:hideMark/>
          </w:tcPr>
          <w:p w14:paraId="75F67164"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bCs/>
                <w:color w:val="000000"/>
                <w:kern w:val="0"/>
                <w:lang w:val="cy-GB" w:eastAsia="en-GB"/>
                <w14:ligatures w14:val="none"/>
              </w:rPr>
              <w:t> </w:t>
            </w:r>
          </w:p>
        </w:tc>
      </w:tr>
      <w:tr w:rsidR="00BD0782" w14:paraId="75F67168"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hideMark/>
          </w:tcPr>
          <w:p w14:paraId="75F67166"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bCs/>
                <w:color w:val="000000"/>
                <w:kern w:val="0"/>
                <w:lang w:val="cy-GB" w:eastAsia="en-GB"/>
                <w14:ligatures w14:val="none"/>
              </w:rPr>
              <w:t>PrC1 Caerfyrddin</w:t>
            </w:r>
          </w:p>
        </w:tc>
        <w:tc>
          <w:tcPr>
            <w:tcW w:w="2530" w:type="dxa"/>
            <w:tcBorders>
              <w:top w:val="nil"/>
              <w:left w:val="nil"/>
              <w:bottom w:val="single" w:sz="4" w:space="0" w:color="auto"/>
              <w:right w:val="single" w:sz="4" w:space="0" w:color="auto"/>
            </w:tcBorders>
            <w:shd w:val="clear" w:color="auto" w:fill="D9D9D9" w:themeFill="background1" w:themeFillShade="D9"/>
            <w:hideMark/>
          </w:tcPr>
          <w:p w14:paraId="75F67167"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bCs/>
                <w:color w:val="000000"/>
                <w:kern w:val="0"/>
                <w:lang w:val="cy-GB" w:eastAsia="en-GB"/>
                <w14:ligatures w14:val="none"/>
              </w:rPr>
              <w:t> </w:t>
            </w:r>
          </w:p>
        </w:tc>
      </w:tr>
      <w:tr w:rsidR="00BD0782" w14:paraId="75F6716B"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69"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 xml:space="preserve">Hen Heol Llansteffan </w:t>
            </w:r>
          </w:p>
        </w:tc>
        <w:tc>
          <w:tcPr>
            <w:tcW w:w="2530" w:type="dxa"/>
            <w:tcBorders>
              <w:top w:val="nil"/>
              <w:left w:val="nil"/>
              <w:bottom w:val="single" w:sz="4" w:space="0" w:color="auto"/>
              <w:right w:val="single" w:sz="4" w:space="0" w:color="auto"/>
            </w:tcBorders>
            <w:shd w:val="clear" w:color="auto" w:fill="auto"/>
            <w:hideMark/>
          </w:tcPr>
          <w:p w14:paraId="75F6716A"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PrC1/ExE1</w:t>
            </w:r>
          </w:p>
        </w:tc>
      </w:tr>
      <w:tr w:rsidR="00BD0782" w14:paraId="75F6716E" w14:textId="77777777" w:rsidTr="00CA6635">
        <w:trPr>
          <w:trHeight w:val="330"/>
        </w:trPr>
        <w:tc>
          <w:tcPr>
            <w:tcW w:w="6254" w:type="dxa"/>
            <w:tcBorders>
              <w:top w:val="nil"/>
              <w:left w:val="single" w:sz="4" w:space="0" w:color="auto"/>
              <w:bottom w:val="single" w:sz="4" w:space="0" w:color="auto"/>
              <w:right w:val="single" w:sz="4" w:space="0" w:color="auto"/>
            </w:tcBorders>
            <w:shd w:val="clear" w:color="auto" w:fill="auto"/>
            <w:hideMark/>
          </w:tcPr>
          <w:p w14:paraId="75F6716C"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Ystâd Ddiwydiannol Cillefwr</w:t>
            </w:r>
          </w:p>
        </w:tc>
        <w:tc>
          <w:tcPr>
            <w:tcW w:w="2530" w:type="dxa"/>
            <w:tcBorders>
              <w:top w:val="nil"/>
              <w:left w:val="nil"/>
              <w:bottom w:val="single" w:sz="4" w:space="0" w:color="auto"/>
              <w:right w:val="single" w:sz="4" w:space="0" w:color="auto"/>
            </w:tcBorders>
            <w:shd w:val="clear" w:color="auto" w:fill="auto"/>
            <w:hideMark/>
          </w:tcPr>
          <w:p w14:paraId="75F6716D"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PrC1/ExE2</w:t>
            </w:r>
          </w:p>
        </w:tc>
      </w:tr>
      <w:tr w:rsidR="00BD0782" w14:paraId="75F67171" w14:textId="77777777" w:rsidTr="00B92B32">
        <w:trPr>
          <w:trHeight w:val="361"/>
        </w:trPr>
        <w:tc>
          <w:tcPr>
            <w:tcW w:w="6254" w:type="dxa"/>
            <w:tcBorders>
              <w:top w:val="nil"/>
              <w:left w:val="single" w:sz="4" w:space="0" w:color="auto"/>
              <w:bottom w:val="single" w:sz="4" w:space="0" w:color="auto"/>
              <w:right w:val="single" w:sz="4" w:space="0" w:color="auto"/>
            </w:tcBorders>
            <w:shd w:val="clear" w:color="auto" w:fill="auto"/>
            <w:hideMark/>
          </w:tcPr>
          <w:p w14:paraId="75F6716F"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Melin Fwyd Anifeiliaid</w:t>
            </w:r>
          </w:p>
        </w:tc>
        <w:tc>
          <w:tcPr>
            <w:tcW w:w="2530" w:type="dxa"/>
            <w:tcBorders>
              <w:top w:val="nil"/>
              <w:left w:val="nil"/>
              <w:bottom w:val="single" w:sz="4" w:space="0" w:color="auto"/>
              <w:right w:val="single" w:sz="4" w:space="0" w:color="auto"/>
            </w:tcBorders>
            <w:shd w:val="clear" w:color="auto" w:fill="auto"/>
            <w:hideMark/>
          </w:tcPr>
          <w:p w14:paraId="75F67170"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PrC1/ExE3</w:t>
            </w:r>
          </w:p>
        </w:tc>
      </w:tr>
      <w:tr w:rsidR="00BD0782" w14:paraId="75F67174" w14:textId="77777777" w:rsidTr="00B92B32">
        <w:trPr>
          <w:trHeight w:val="361"/>
        </w:trPr>
        <w:tc>
          <w:tcPr>
            <w:tcW w:w="6254" w:type="dxa"/>
            <w:tcBorders>
              <w:top w:val="nil"/>
              <w:left w:val="single" w:sz="4" w:space="0" w:color="auto"/>
              <w:bottom w:val="single" w:sz="4" w:space="0" w:color="auto"/>
              <w:right w:val="single" w:sz="4" w:space="0" w:color="auto"/>
            </w:tcBorders>
            <w:shd w:val="clear" w:color="auto" w:fill="auto"/>
          </w:tcPr>
          <w:p w14:paraId="75F67172" w14:textId="77777777" w:rsidR="00F86F7C" w:rsidRPr="009869B1" w:rsidRDefault="006B4FE5" w:rsidP="009869B1">
            <w:pPr>
              <w:rPr>
                <w:rFonts w:ascii="Arial" w:hAnsi="Arial" w:cs="Arial"/>
                <w:color w:val="00B050"/>
              </w:rPr>
            </w:pPr>
            <w:r w:rsidRPr="009869B1">
              <w:rPr>
                <w:rFonts w:ascii="Arial" w:hAnsi="Arial" w:cs="Arial"/>
                <w:color w:val="00B050"/>
                <w:lang w:val="cy-GB"/>
              </w:rPr>
              <w:t>Hen Waith Tun, Heol y Prior</w:t>
            </w:r>
          </w:p>
        </w:tc>
        <w:tc>
          <w:tcPr>
            <w:tcW w:w="2530" w:type="dxa"/>
            <w:tcBorders>
              <w:top w:val="nil"/>
              <w:left w:val="nil"/>
              <w:bottom w:val="single" w:sz="4" w:space="0" w:color="auto"/>
              <w:right w:val="single" w:sz="4" w:space="0" w:color="auto"/>
            </w:tcBorders>
            <w:shd w:val="clear" w:color="auto" w:fill="auto"/>
          </w:tcPr>
          <w:p w14:paraId="75F67173" w14:textId="77777777" w:rsidR="00F86F7C" w:rsidRPr="00BF2886" w:rsidRDefault="006B4FE5" w:rsidP="007B649E">
            <w:pPr>
              <w:spacing w:after="0" w:line="240" w:lineRule="auto"/>
              <w:rPr>
                <w:rFonts w:ascii="Arial" w:eastAsia="Times New Roman" w:hAnsi="Arial" w:cs="Arial"/>
                <w:color w:val="00B050"/>
                <w:kern w:val="0"/>
                <w:lang w:eastAsia="en-GB"/>
                <w14:ligatures w14:val="none"/>
              </w:rPr>
            </w:pPr>
            <w:r w:rsidRPr="00BF2886">
              <w:rPr>
                <w:rFonts w:ascii="Arial" w:eastAsia="Times New Roman" w:hAnsi="Arial" w:cs="Arial"/>
                <w:color w:val="00B050"/>
                <w:kern w:val="0"/>
                <w:lang w:val="cy-GB" w:eastAsia="en-GB"/>
                <w14:ligatures w14:val="none"/>
              </w:rPr>
              <w:t>PrC1/ExE4</w:t>
            </w:r>
          </w:p>
        </w:tc>
      </w:tr>
      <w:tr w:rsidR="00BD0782" w14:paraId="75F67177"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hideMark/>
          </w:tcPr>
          <w:p w14:paraId="75F67175"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bCs/>
                <w:color w:val="000000"/>
                <w:kern w:val="0"/>
                <w:lang w:val="cy-GB" w:eastAsia="en-GB"/>
                <w14:ligatures w14:val="none"/>
              </w:rPr>
              <w:t>PrC2 Llanelli</w:t>
            </w:r>
          </w:p>
        </w:tc>
        <w:tc>
          <w:tcPr>
            <w:tcW w:w="2530" w:type="dxa"/>
            <w:tcBorders>
              <w:top w:val="nil"/>
              <w:left w:val="nil"/>
              <w:bottom w:val="single" w:sz="4" w:space="0" w:color="auto"/>
              <w:right w:val="single" w:sz="4" w:space="0" w:color="auto"/>
            </w:tcBorders>
            <w:shd w:val="clear" w:color="auto" w:fill="D9D9D9" w:themeFill="background1" w:themeFillShade="D9"/>
            <w:hideMark/>
          </w:tcPr>
          <w:p w14:paraId="75F67176"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bCs/>
                <w:color w:val="000000"/>
                <w:kern w:val="0"/>
                <w:lang w:val="cy-GB" w:eastAsia="en-GB"/>
                <w14:ligatures w14:val="none"/>
              </w:rPr>
              <w:t> </w:t>
            </w:r>
          </w:p>
        </w:tc>
      </w:tr>
      <w:tr w:rsidR="00BD0782" w14:paraId="75F6717A" w14:textId="77777777" w:rsidTr="00CA6635">
        <w:trPr>
          <w:trHeight w:val="375"/>
        </w:trPr>
        <w:tc>
          <w:tcPr>
            <w:tcW w:w="6254" w:type="dxa"/>
            <w:tcBorders>
              <w:top w:val="nil"/>
              <w:left w:val="single" w:sz="4" w:space="0" w:color="auto"/>
              <w:bottom w:val="single" w:sz="4" w:space="0" w:color="auto"/>
              <w:right w:val="single" w:sz="4" w:space="0" w:color="auto"/>
            </w:tcBorders>
            <w:shd w:val="clear" w:color="auto" w:fill="auto"/>
            <w:hideMark/>
          </w:tcPr>
          <w:p w14:paraId="75F67178"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 xml:space="preserve">Dafen </w:t>
            </w:r>
          </w:p>
        </w:tc>
        <w:tc>
          <w:tcPr>
            <w:tcW w:w="2530" w:type="dxa"/>
            <w:tcBorders>
              <w:top w:val="nil"/>
              <w:left w:val="nil"/>
              <w:bottom w:val="single" w:sz="4" w:space="0" w:color="auto"/>
              <w:right w:val="single" w:sz="4" w:space="0" w:color="auto"/>
            </w:tcBorders>
            <w:shd w:val="clear" w:color="auto" w:fill="auto"/>
            <w:hideMark/>
          </w:tcPr>
          <w:p w14:paraId="75F67179"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PrC2/ExE1</w:t>
            </w:r>
          </w:p>
        </w:tc>
      </w:tr>
      <w:tr w:rsidR="00BD0782" w14:paraId="75F6717D" w14:textId="77777777" w:rsidTr="00CA6635">
        <w:trPr>
          <w:trHeight w:val="390"/>
        </w:trPr>
        <w:tc>
          <w:tcPr>
            <w:tcW w:w="6254" w:type="dxa"/>
            <w:tcBorders>
              <w:top w:val="nil"/>
              <w:left w:val="single" w:sz="4" w:space="0" w:color="auto"/>
              <w:bottom w:val="single" w:sz="4" w:space="0" w:color="auto"/>
              <w:right w:val="single" w:sz="4" w:space="0" w:color="auto"/>
            </w:tcBorders>
            <w:shd w:val="clear" w:color="auto" w:fill="auto"/>
            <w:hideMark/>
          </w:tcPr>
          <w:p w14:paraId="75F6717B"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Trostre</w:t>
            </w:r>
          </w:p>
        </w:tc>
        <w:tc>
          <w:tcPr>
            <w:tcW w:w="2530" w:type="dxa"/>
            <w:tcBorders>
              <w:top w:val="nil"/>
              <w:left w:val="nil"/>
              <w:bottom w:val="single" w:sz="4" w:space="0" w:color="auto"/>
              <w:right w:val="single" w:sz="4" w:space="0" w:color="auto"/>
            </w:tcBorders>
            <w:shd w:val="clear" w:color="auto" w:fill="auto"/>
            <w:hideMark/>
          </w:tcPr>
          <w:p w14:paraId="75F6717C"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PrC2/ExE2</w:t>
            </w:r>
          </w:p>
        </w:tc>
      </w:tr>
      <w:tr w:rsidR="00BD0782" w14:paraId="75F67180" w14:textId="77777777" w:rsidTr="00B92B32">
        <w:trPr>
          <w:trHeight w:val="311"/>
        </w:trPr>
        <w:tc>
          <w:tcPr>
            <w:tcW w:w="6254" w:type="dxa"/>
            <w:tcBorders>
              <w:top w:val="nil"/>
              <w:left w:val="single" w:sz="4" w:space="0" w:color="auto"/>
              <w:bottom w:val="single" w:sz="4" w:space="0" w:color="auto"/>
              <w:right w:val="single" w:sz="4" w:space="0" w:color="auto"/>
            </w:tcBorders>
            <w:shd w:val="clear" w:color="auto" w:fill="auto"/>
            <w:hideMark/>
          </w:tcPr>
          <w:p w14:paraId="75F6717E"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Llynnoedd Delta</w:t>
            </w:r>
          </w:p>
        </w:tc>
        <w:tc>
          <w:tcPr>
            <w:tcW w:w="2530" w:type="dxa"/>
            <w:tcBorders>
              <w:top w:val="nil"/>
              <w:left w:val="nil"/>
              <w:bottom w:val="single" w:sz="4" w:space="0" w:color="auto"/>
              <w:right w:val="single" w:sz="4" w:space="0" w:color="auto"/>
            </w:tcBorders>
            <w:shd w:val="clear" w:color="auto" w:fill="auto"/>
            <w:hideMark/>
          </w:tcPr>
          <w:p w14:paraId="75F6717F"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PrC2/ExE3</w:t>
            </w:r>
          </w:p>
        </w:tc>
      </w:tr>
      <w:tr w:rsidR="00BD0782" w14:paraId="75F67183"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81"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Bynea</w:t>
            </w:r>
          </w:p>
        </w:tc>
        <w:tc>
          <w:tcPr>
            <w:tcW w:w="2530" w:type="dxa"/>
            <w:tcBorders>
              <w:top w:val="nil"/>
              <w:left w:val="nil"/>
              <w:bottom w:val="single" w:sz="4" w:space="0" w:color="auto"/>
              <w:right w:val="single" w:sz="4" w:space="0" w:color="auto"/>
            </w:tcBorders>
            <w:shd w:val="clear" w:color="auto" w:fill="auto"/>
            <w:hideMark/>
          </w:tcPr>
          <w:p w14:paraId="75F67182"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PrC2/ExE4</w:t>
            </w:r>
          </w:p>
        </w:tc>
      </w:tr>
      <w:tr w:rsidR="00BD0782" w14:paraId="75F67186"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84"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 xml:space="preserve">Doc y Gogledd </w:t>
            </w:r>
          </w:p>
        </w:tc>
        <w:tc>
          <w:tcPr>
            <w:tcW w:w="2530" w:type="dxa"/>
            <w:tcBorders>
              <w:top w:val="nil"/>
              <w:left w:val="nil"/>
              <w:bottom w:val="single" w:sz="4" w:space="0" w:color="auto"/>
              <w:right w:val="single" w:sz="4" w:space="0" w:color="auto"/>
            </w:tcBorders>
            <w:shd w:val="clear" w:color="auto" w:fill="auto"/>
            <w:hideMark/>
          </w:tcPr>
          <w:p w14:paraId="75F67185"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PrC2/ExE5</w:t>
            </w:r>
          </w:p>
        </w:tc>
      </w:tr>
      <w:tr w:rsidR="00BD0782" w14:paraId="75F67189"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87"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 xml:space="preserve">AMG Resources </w:t>
            </w:r>
          </w:p>
        </w:tc>
        <w:tc>
          <w:tcPr>
            <w:tcW w:w="2530" w:type="dxa"/>
            <w:tcBorders>
              <w:top w:val="nil"/>
              <w:left w:val="nil"/>
              <w:bottom w:val="single" w:sz="4" w:space="0" w:color="auto"/>
              <w:right w:val="single" w:sz="4" w:space="0" w:color="auto"/>
            </w:tcBorders>
            <w:shd w:val="clear" w:color="auto" w:fill="auto"/>
            <w:hideMark/>
          </w:tcPr>
          <w:p w14:paraId="75F67188"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PrC2/ExE6</w:t>
            </w:r>
          </w:p>
        </w:tc>
      </w:tr>
      <w:tr w:rsidR="00BD0782" w14:paraId="75F6718C" w14:textId="77777777" w:rsidTr="00B92B32">
        <w:trPr>
          <w:trHeight w:val="329"/>
        </w:trPr>
        <w:tc>
          <w:tcPr>
            <w:tcW w:w="6254" w:type="dxa"/>
            <w:tcBorders>
              <w:top w:val="nil"/>
              <w:left w:val="single" w:sz="4" w:space="0" w:color="auto"/>
              <w:bottom w:val="single" w:sz="4" w:space="0" w:color="auto"/>
              <w:right w:val="single" w:sz="4" w:space="0" w:color="auto"/>
            </w:tcBorders>
            <w:shd w:val="clear" w:color="auto" w:fill="auto"/>
            <w:hideMark/>
          </w:tcPr>
          <w:p w14:paraId="75F6718A"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Parc y Plant</w:t>
            </w:r>
          </w:p>
        </w:tc>
        <w:tc>
          <w:tcPr>
            <w:tcW w:w="2530" w:type="dxa"/>
            <w:tcBorders>
              <w:top w:val="nil"/>
              <w:left w:val="nil"/>
              <w:bottom w:val="single" w:sz="4" w:space="0" w:color="auto"/>
              <w:right w:val="single" w:sz="4" w:space="0" w:color="auto"/>
            </w:tcBorders>
            <w:shd w:val="clear" w:color="auto" w:fill="auto"/>
            <w:hideMark/>
          </w:tcPr>
          <w:p w14:paraId="75F6718B"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PrC2/ExE7</w:t>
            </w:r>
          </w:p>
        </w:tc>
      </w:tr>
      <w:tr w:rsidR="00BD0782" w14:paraId="75F6718F"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8D"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100 Heol Trostre</w:t>
            </w:r>
          </w:p>
        </w:tc>
        <w:tc>
          <w:tcPr>
            <w:tcW w:w="2530" w:type="dxa"/>
            <w:tcBorders>
              <w:top w:val="nil"/>
              <w:left w:val="nil"/>
              <w:bottom w:val="single" w:sz="4" w:space="0" w:color="auto"/>
              <w:right w:val="single" w:sz="4" w:space="0" w:color="auto"/>
            </w:tcBorders>
            <w:shd w:val="clear" w:color="auto" w:fill="auto"/>
            <w:hideMark/>
          </w:tcPr>
          <w:p w14:paraId="75F6718E"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PrC2/ExE8</w:t>
            </w:r>
          </w:p>
        </w:tc>
      </w:tr>
      <w:tr w:rsidR="00BD0782" w14:paraId="75F67192"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190" w14:textId="77777777" w:rsidR="00F60183" w:rsidRPr="00EF407F" w:rsidRDefault="006B4FE5"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Gwaith Concrit Llanelli</w:t>
            </w:r>
          </w:p>
        </w:tc>
        <w:tc>
          <w:tcPr>
            <w:tcW w:w="2530" w:type="dxa"/>
            <w:tcBorders>
              <w:top w:val="nil"/>
              <w:left w:val="nil"/>
              <w:bottom w:val="single" w:sz="4" w:space="0" w:color="auto"/>
              <w:right w:val="single" w:sz="4" w:space="0" w:color="auto"/>
            </w:tcBorders>
            <w:shd w:val="clear" w:color="auto" w:fill="auto"/>
          </w:tcPr>
          <w:p w14:paraId="75F67191" w14:textId="77777777" w:rsidR="00F60183" w:rsidRPr="00EF407F" w:rsidRDefault="006B4FE5"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PrC2/ExE9</w:t>
            </w:r>
          </w:p>
        </w:tc>
      </w:tr>
      <w:tr w:rsidR="00BD0782" w14:paraId="75F67195"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193" w14:textId="77777777" w:rsidR="00BE1CC6" w:rsidRPr="00EF407F" w:rsidRDefault="006B4FE5"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Heol y Sandy</w:t>
            </w:r>
          </w:p>
        </w:tc>
        <w:tc>
          <w:tcPr>
            <w:tcW w:w="2530" w:type="dxa"/>
            <w:tcBorders>
              <w:top w:val="nil"/>
              <w:left w:val="nil"/>
              <w:bottom w:val="single" w:sz="4" w:space="0" w:color="auto"/>
              <w:right w:val="single" w:sz="4" w:space="0" w:color="auto"/>
            </w:tcBorders>
            <w:shd w:val="clear" w:color="auto" w:fill="auto"/>
          </w:tcPr>
          <w:p w14:paraId="75F67194" w14:textId="77777777" w:rsidR="00BE1CC6" w:rsidRPr="00EF407F" w:rsidRDefault="006B4FE5"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PrC2/ExE10</w:t>
            </w:r>
          </w:p>
        </w:tc>
      </w:tr>
      <w:tr w:rsidR="00BD0782" w14:paraId="75F67198" w14:textId="77777777" w:rsidTr="007B41F0">
        <w:trPr>
          <w:trHeight w:val="345"/>
        </w:trPr>
        <w:tc>
          <w:tcPr>
            <w:tcW w:w="6254" w:type="dxa"/>
            <w:tcBorders>
              <w:top w:val="nil"/>
              <w:left w:val="single" w:sz="4" w:space="0" w:color="auto"/>
              <w:bottom w:val="single" w:sz="4" w:space="0" w:color="auto"/>
              <w:right w:val="single" w:sz="4" w:space="0" w:color="auto"/>
            </w:tcBorders>
            <w:shd w:val="clear" w:color="auto" w:fill="D9D9D9" w:themeFill="background1" w:themeFillShade="D9"/>
            <w:hideMark/>
          </w:tcPr>
          <w:p w14:paraId="75F67196"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bCs/>
                <w:color w:val="000000"/>
                <w:kern w:val="0"/>
                <w:lang w:val="cy-GB" w:eastAsia="en-GB"/>
                <w14:ligatures w14:val="none"/>
              </w:rPr>
              <w:t>PrC3</w:t>
            </w:r>
            <w:r w:rsidRPr="00121A5B">
              <w:rPr>
                <w:rFonts w:ascii="Arial" w:eastAsia="Times New Roman" w:hAnsi="Arial" w:cs="Arial"/>
                <w:color w:val="000000"/>
                <w:kern w:val="0"/>
                <w:lang w:val="cy-GB" w:eastAsia="en-GB"/>
                <w14:ligatures w14:val="none"/>
              </w:rPr>
              <w:t xml:space="preserve"> </w:t>
            </w:r>
            <w:r w:rsidRPr="00121A5B">
              <w:rPr>
                <w:rFonts w:ascii="Arial" w:eastAsia="Times New Roman" w:hAnsi="Arial" w:cs="Arial"/>
                <w:b/>
                <w:bCs/>
                <w:color w:val="000000"/>
                <w:kern w:val="0"/>
                <w:lang w:val="cy-GB" w:eastAsia="en-GB"/>
                <w14:ligatures w14:val="none"/>
              </w:rPr>
              <w:t>Rhydaman / Cross Hands</w:t>
            </w:r>
          </w:p>
        </w:tc>
        <w:tc>
          <w:tcPr>
            <w:tcW w:w="2530" w:type="dxa"/>
            <w:tcBorders>
              <w:top w:val="nil"/>
              <w:left w:val="nil"/>
              <w:bottom w:val="single" w:sz="4" w:space="0" w:color="auto"/>
              <w:right w:val="single" w:sz="4" w:space="0" w:color="auto"/>
            </w:tcBorders>
            <w:shd w:val="clear" w:color="auto" w:fill="D9D9D9" w:themeFill="background1" w:themeFillShade="D9"/>
            <w:hideMark/>
          </w:tcPr>
          <w:p w14:paraId="75F67197"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bCs/>
                <w:color w:val="000000"/>
                <w:kern w:val="0"/>
                <w:lang w:val="cy-GB" w:eastAsia="en-GB"/>
                <w14:ligatures w14:val="none"/>
              </w:rPr>
              <w:t> </w:t>
            </w:r>
          </w:p>
        </w:tc>
      </w:tr>
      <w:tr w:rsidR="00BD0782" w14:paraId="75F6719B" w14:textId="77777777" w:rsidTr="00CA6635">
        <w:trPr>
          <w:trHeight w:val="360"/>
        </w:trPr>
        <w:tc>
          <w:tcPr>
            <w:tcW w:w="6254" w:type="dxa"/>
            <w:tcBorders>
              <w:top w:val="nil"/>
              <w:left w:val="single" w:sz="4" w:space="0" w:color="auto"/>
              <w:bottom w:val="single" w:sz="4" w:space="0" w:color="auto"/>
              <w:right w:val="single" w:sz="4" w:space="0" w:color="auto"/>
            </w:tcBorders>
            <w:shd w:val="clear" w:color="auto" w:fill="auto"/>
            <w:hideMark/>
          </w:tcPr>
          <w:p w14:paraId="75F67199"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 xml:space="preserve">Dwyrain Cross Hands </w:t>
            </w:r>
          </w:p>
        </w:tc>
        <w:tc>
          <w:tcPr>
            <w:tcW w:w="2530" w:type="dxa"/>
            <w:tcBorders>
              <w:top w:val="nil"/>
              <w:left w:val="nil"/>
              <w:bottom w:val="single" w:sz="4" w:space="0" w:color="auto"/>
              <w:right w:val="single" w:sz="4" w:space="0" w:color="auto"/>
            </w:tcBorders>
            <w:shd w:val="clear" w:color="auto" w:fill="auto"/>
            <w:hideMark/>
          </w:tcPr>
          <w:p w14:paraId="75F6719A"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PrC3/ExE1</w:t>
            </w:r>
          </w:p>
        </w:tc>
      </w:tr>
      <w:tr w:rsidR="00BD0782" w14:paraId="75F6719E" w14:textId="77777777" w:rsidTr="00B92B32">
        <w:trPr>
          <w:trHeight w:val="329"/>
        </w:trPr>
        <w:tc>
          <w:tcPr>
            <w:tcW w:w="6254" w:type="dxa"/>
            <w:tcBorders>
              <w:top w:val="nil"/>
              <w:left w:val="single" w:sz="4" w:space="0" w:color="auto"/>
              <w:bottom w:val="single" w:sz="4" w:space="0" w:color="auto"/>
              <w:right w:val="single" w:sz="4" w:space="0" w:color="auto"/>
            </w:tcBorders>
            <w:shd w:val="clear" w:color="auto" w:fill="auto"/>
            <w:hideMark/>
          </w:tcPr>
          <w:p w14:paraId="75F6719C"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 xml:space="preserve">Gorllewin Cross Hands </w:t>
            </w:r>
          </w:p>
        </w:tc>
        <w:tc>
          <w:tcPr>
            <w:tcW w:w="2530" w:type="dxa"/>
            <w:tcBorders>
              <w:top w:val="nil"/>
              <w:left w:val="nil"/>
              <w:bottom w:val="single" w:sz="4" w:space="0" w:color="auto"/>
              <w:right w:val="single" w:sz="4" w:space="0" w:color="auto"/>
            </w:tcBorders>
            <w:shd w:val="clear" w:color="auto" w:fill="auto"/>
            <w:hideMark/>
          </w:tcPr>
          <w:p w14:paraId="75F6719D"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PrC3/ExE2</w:t>
            </w:r>
          </w:p>
        </w:tc>
      </w:tr>
      <w:tr w:rsidR="00BD0782" w14:paraId="75F671A1"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9F"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Parc Menter</w:t>
            </w:r>
          </w:p>
        </w:tc>
        <w:tc>
          <w:tcPr>
            <w:tcW w:w="2530" w:type="dxa"/>
            <w:tcBorders>
              <w:top w:val="nil"/>
              <w:left w:val="nil"/>
              <w:bottom w:val="single" w:sz="4" w:space="0" w:color="auto"/>
              <w:right w:val="single" w:sz="4" w:space="0" w:color="auto"/>
            </w:tcBorders>
            <w:shd w:val="clear" w:color="auto" w:fill="auto"/>
            <w:hideMark/>
          </w:tcPr>
          <w:p w14:paraId="75F671A0"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PrC3/ExE3</w:t>
            </w:r>
          </w:p>
        </w:tc>
      </w:tr>
      <w:tr w:rsidR="00BD0782" w14:paraId="75F671A4"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A2"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Ystâd Ddiwydiannol Gors-las</w:t>
            </w:r>
          </w:p>
        </w:tc>
        <w:tc>
          <w:tcPr>
            <w:tcW w:w="2530" w:type="dxa"/>
            <w:tcBorders>
              <w:top w:val="nil"/>
              <w:left w:val="nil"/>
              <w:bottom w:val="single" w:sz="4" w:space="0" w:color="auto"/>
              <w:right w:val="single" w:sz="4" w:space="0" w:color="auto"/>
            </w:tcBorders>
            <w:shd w:val="clear" w:color="auto" w:fill="auto"/>
            <w:hideMark/>
          </w:tcPr>
          <w:p w14:paraId="75F671A3"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PrC3/ExE4</w:t>
            </w:r>
          </w:p>
        </w:tc>
      </w:tr>
      <w:tr w:rsidR="00BD0782" w14:paraId="75F671A7"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A5"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Ystâd Ddiwydiannol Capel Hendre</w:t>
            </w:r>
          </w:p>
        </w:tc>
        <w:tc>
          <w:tcPr>
            <w:tcW w:w="2530" w:type="dxa"/>
            <w:tcBorders>
              <w:top w:val="nil"/>
              <w:left w:val="nil"/>
              <w:bottom w:val="single" w:sz="4" w:space="0" w:color="auto"/>
              <w:right w:val="single" w:sz="4" w:space="0" w:color="auto"/>
            </w:tcBorders>
            <w:shd w:val="clear" w:color="auto" w:fill="auto"/>
            <w:hideMark/>
          </w:tcPr>
          <w:p w14:paraId="75F671A6"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PrC3/ExE5</w:t>
            </w:r>
          </w:p>
        </w:tc>
      </w:tr>
      <w:tr w:rsidR="00BD0782" w14:paraId="75F671AA" w14:textId="77777777" w:rsidTr="00CA6635">
        <w:trPr>
          <w:trHeight w:val="315"/>
        </w:trPr>
        <w:tc>
          <w:tcPr>
            <w:tcW w:w="6254" w:type="dxa"/>
            <w:tcBorders>
              <w:top w:val="nil"/>
              <w:left w:val="single" w:sz="4" w:space="0" w:color="auto"/>
              <w:bottom w:val="single" w:sz="4" w:space="0" w:color="auto"/>
              <w:right w:val="single" w:sz="4" w:space="0" w:color="auto"/>
            </w:tcBorders>
            <w:shd w:val="clear" w:color="auto" w:fill="auto"/>
            <w:hideMark/>
          </w:tcPr>
          <w:p w14:paraId="75F671A8"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Parc Hendre</w:t>
            </w:r>
          </w:p>
        </w:tc>
        <w:tc>
          <w:tcPr>
            <w:tcW w:w="2530" w:type="dxa"/>
            <w:tcBorders>
              <w:top w:val="nil"/>
              <w:left w:val="nil"/>
              <w:bottom w:val="single" w:sz="4" w:space="0" w:color="auto"/>
              <w:right w:val="single" w:sz="4" w:space="0" w:color="auto"/>
            </w:tcBorders>
            <w:shd w:val="clear" w:color="auto" w:fill="auto"/>
            <w:hideMark/>
          </w:tcPr>
          <w:p w14:paraId="75F671A9"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PrC3/ExE6</w:t>
            </w:r>
          </w:p>
        </w:tc>
      </w:tr>
      <w:tr w:rsidR="00BD0782" w14:paraId="75F671AD"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AB"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 xml:space="preserve">Cloddfa Ddrifft Lyndsey  </w:t>
            </w:r>
          </w:p>
        </w:tc>
        <w:tc>
          <w:tcPr>
            <w:tcW w:w="2530" w:type="dxa"/>
            <w:tcBorders>
              <w:top w:val="nil"/>
              <w:left w:val="nil"/>
              <w:bottom w:val="single" w:sz="4" w:space="0" w:color="auto"/>
              <w:right w:val="single" w:sz="4" w:space="0" w:color="auto"/>
            </w:tcBorders>
            <w:shd w:val="clear" w:color="auto" w:fill="auto"/>
            <w:hideMark/>
          </w:tcPr>
          <w:p w14:paraId="75F671AC"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PrC3/ExE7</w:t>
            </w:r>
          </w:p>
        </w:tc>
      </w:tr>
      <w:tr w:rsidR="00BD0782" w14:paraId="75F671B0"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AE"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Parc Amanwy</w:t>
            </w:r>
          </w:p>
        </w:tc>
        <w:tc>
          <w:tcPr>
            <w:tcW w:w="2530" w:type="dxa"/>
            <w:tcBorders>
              <w:top w:val="nil"/>
              <w:left w:val="nil"/>
              <w:bottom w:val="single" w:sz="4" w:space="0" w:color="auto"/>
              <w:right w:val="single" w:sz="4" w:space="0" w:color="auto"/>
            </w:tcBorders>
            <w:shd w:val="clear" w:color="auto" w:fill="auto"/>
            <w:hideMark/>
          </w:tcPr>
          <w:p w14:paraId="75F671AF"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PrC3/ExE8</w:t>
            </w:r>
          </w:p>
        </w:tc>
      </w:tr>
      <w:tr w:rsidR="00BD0782" w14:paraId="75F671B3"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B1"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Heol y Ffowndri</w:t>
            </w:r>
          </w:p>
        </w:tc>
        <w:tc>
          <w:tcPr>
            <w:tcW w:w="2530" w:type="dxa"/>
            <w:tcBorders>
              <w:top w:val="nil"/>
              <w:left w:val="nil"/>
              <w:bottom w:val="single" w:sz="4" w:space="0" w:color="auto"/>
              <w:right w:val="single" w:sz="4" w:space="0" w:color="auto"/>
            </w:tcBorders>
            <w:shd w:val="clear" w:color="auto" w:fill="auto"/>
            <w:hideMark/>
          </w:tcPr>
          <w:p w14:paraId="75F671B2"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PrC3/ExE9</w:t>
            </w:r>
          </w:p>
        </w:tc>
      </w:tr>
      <w:tr w:rsidR="00BD0782" w14:paraId="75F671B6"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B4"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Gweithdai Parc y Betws</w:t>
            </w:r>
          </w:p>
        </w:tc>
        <w:tc>
          <w:tcPr>
            <w:tcW w:w="2530" w:type="dxa"/>
            <w:tcBorders>
              <w:top w:val="nil"/>
              <w:left w:val="nil"/>
              <w:bottom w:val="single" w:sz="4" w:space="0" w:color="auto"/>
              <w:right w:val="single" w:sz="4" w:space="0" w:color="auto"/>
            </w:tcBorders>
            <w:shd w:val="clear" w:color="auto" w:fill="auto"/>
            <w:hideMark/>
          </w:tcPr>
          <w:p w14:paraId="75F671B5"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PrC3/ExE10</w:t>
            </w:r>
          </w:p>
        </w:tc>
      </w:tr>
      <w:tr w:rsidR="00BD0782" w14:paraId="75F671B9"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B7"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Heol Dyffryn</w:t>
            </w:r>
          </w:p>
        </w:tc>
        <w:tc>
          <w:tcPr>
            <w:tcW w:w="2530" w:type="dxa"/>
            <w:tcBorders>
              <w:top w:val="nil"/>
              <w:left w:val="nil"/>
              <w:bottom w:val="single" w:sz="4" w:space="0" w:color="auto"/>
              <w:right w:val="single" w:sz="4" w:space="0" w:color="auto"/>
            </w:tcBorders>
            <w:shd w:val="clear" w:color="auto" w:fill="auto"/>
            <w:hideMark/>
          </w:tcPr>
          <w:p w14:paraId="75F671B8"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PrC3/ExE11</w:t>
            </w:r>
          </w:p>
        </w:tc>
      </w:tr>
      <w:tr w:rsidR="00BD0782" w14:paraId="75F671BC"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BA"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Pantyffynnon</w:t>
            </w:r>
          </w:p>
        </w:tc>
        <w:tc>
          <w:tcPr>
            <w:tcW w:w="2530" w:type="dxa"/>
            <w:tcBorders>
              <w:top w:val="nil"/>
              <w:left w:val="nil"/>
              <w:bottom w:val="single" w:sz="4" w:space="0" w:color="auto"/>
              <w:right w:val="single" w:sz="4" w:space="0" w:color="auto"/>
            </w:tcBorders>
            <w:shd w:val="clear" w:color="auto" w:fill="auto"/>
            <w:hideMark/>
          </w:tcPr>
          <w:p w14:paraId="75F671BB"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PrC3/ExE12</w:t>
            </w:r>
          </w:p>
        </w:tc>
      </w:tr>
      <w:tr w:rsidR="00BD0782" w14:paraId="75F671BF"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BD"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lastRenderedPageBreak/>
              <w:t>Hen Lofa'r Betws</w:t>
            </w:r>
          </w:p>
        </w:tc>
        <w:tc>
          <w:tcPr>
            <w:tcW w:w="2530" w:type="dxa"/>
            <w:tcBorders>
              <w:top w:val="nil"/>
              <w:left w:val="nil"/>
              <w:bottom w:val="single" w:sz="4" w:space="0" w:color="auto"/>
              <w:right w:val="single" w:sz="4" w:space="0" w:color="auto"/>
            </w:tcBorders>
            <w:shd w:val="clear" w:color="auto" w:fill="auto"/>
            <w:hideMark/>
          </w:tcPr>
          <w:p w14:paraId="75F671BE"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PrC3/ExE13</w:t>
            </w:r>
          </w:p>
        </w:tc>
      </w:tr>
      <w:tr w:rsidR="00BD0782" w14:paraId="75F671C2"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C0"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Tir i'r Gogledd o Heol Pen-y-banc</w:t>
            </w:r>
          </w:p>
        </w:tc>
        <w:tc>
          <w:tcPr>
            <w:tcW w:w="2530" w:type="dxa"/>
            <w:tcBorders>
              <w:top w:val="nil"/>
              <w:left w:val="nil"/>
              <w:bottom w:val="single" w:sz="4" w:space="0" w:color="auto"/>
              <w:right w:val="single" w:sz="4" w:space="0" w:color="auto"/>
            </w:tcBorders>
            <w:shd w:val="clear" w:color="auto" w:fill="auto"/>
            <w:hideMark/>
          </w:tcPr>
          <w:p w14:paraId="75F671C1"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PrC3/ExE14</w:t>
            </w:r>
          </w:p>
        </w:tc>
      </w:tr>
      <w:tr w:rsidR="00BD0782" w14:paraId="75F671C5"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C3"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 xml:space="preserve">Heol Ddu, Tŷ-croes </w:t>
            </w:r>
          </w:p>
        </w:tc>
        <w:tc>
          <w:tcPr>
            <w:tcW w:w="2530" w:type="dxa"/>
            <w:tcBorders>
              <w:top w:val="nil"/>
              <w:left w:val="nil"/>
              <w:bottom w:val="single" w:sz="4" w:space="0" w:color="auto"/>
              <w:right w:val="single" w:sz="4" w:space="0" w:color="auto"/>
            </w:tcBorders>
            <w:shd w:val="clear" w:color="auto" w:fill="auto"/>
            <w:hideMark/>
          </w:tcPr>
          <w:p w14:paraId="75F671C4"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PrC3/ExE15</w:t>
            </w:r>
          </w:p>
        </w:tc>
      </w:tr>
      <w:tr w:rsidR="00BD0782" w14:paraId="75F671C8"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C6"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 xml:space="preserve">Ystâd Ddiwydiannol Cilyrychen </w:t>
            </w:r>
          </w:p>
        </w:tc>
        <w:tc>
          <w:tcPr>
            <w:tcW w:w="2530" w:type="dxa"/>
            <w:tcBorders>
              <w:top w:val="nil"/>
              <w:left w:val="nil"/>
              <w:bottom w:val="single" w:sz="4" w:space="0" w:color="auto"/>
              <w:right w:val="single" w:sz="4" w:space="0" w:color="auto"/>
            </w:tcBorders>
            <w:shd w:val="clear" w:color="auto" w:fill="auto"/>
            <w:hideMark/>
          </w:tcPr>
          <w:p w14:paraId="75F671C7"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PrC3/ExE16</w:t>
            </w:r>
          </w:p>
        </w:tc>
      </w:tr>
      <w:tr w:rsidR="00BD0782" w14:paraId="75F671CB"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C9"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Ystâd Ddiwydiannol Pantyrhodyn</w:t>
            </w:r>
          </w:p>
        </w:tc>
        <w:tc>
          <w:tcPr>
            <w:tcW w:w="2530" w:type="dxa"/>
            <w:tcBorders>
              <w:top w:val="nil"/>
              <w:left w:val="nil"/>
              <w:bottom w:val="single" w:sz="4" w:space="0" w:color="auto"/>
              <w:right w:val="single" w:sz="4" w:space="0" w:color="auto"/>
            </w:tcBorders>
            <w:shd w:val="clear" w:color="auto" w:fill="auto"/>
            <w:hideMark/>
          </w:tcPr>
          <w:p w14:paraId="75F671CA"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val="cy-GB" w:eastAsia="en-GB"/>
                <w14:ligatures w14:val="none"/>
              </w:rPr>
              <w:t>PrC3/ExE17</w:t>
            </w:r>
          </w:p>
        </w:tc>
      </w:tr>
      <w:tr w:rsidR="00BD0782" w14:paraId="75F671CE"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1CC" w14:textId="77777777" w:rsidR="00847554" w:rsidRPr="00EF407F" w:rsidRDefault="006B4FE5"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Penygroes Concrete Products</w:t>
            </w:r>
          </w:p>
        </w:tc>
        <w:tc>
          <w:tcPr>
            <w:tcW w:w="2530" w:type="dxa"/>
            <w:tcBorders>
              <w:top w:val="nil"/>
              <w:left w:val="nil"/>
              <w:bottom w:val="single" w:sz="4" w:space="0" w:color="auto"/>
              <w:right w:val="single" w:sz="4" w:space="0" w:color="auto"/>
            </w:tcBorders>
            <w:shd w:val="clear" w:color="auto" w:fill="auto"/>
          </w:tcPr>
          <w:p w14:paraId="75F671CD" w14:textId="77777777" w:rsidR="00847554" w:rsidRPr="00EF407F" w:rsidRDefault="006B4FE5" w:rsidP="00DA7CAF">
            <w:pPr>
              <w:spacing w:after="0" w:line="240" w:lineRule="auto"/>
              <w:rPr>
                <w:rFonts w:ascii="Arial" w:eastAsia="Times New Roman" w:hAnsi="Arial" w:cs="Arial"/>
                <w:kern w:val="0"/>
                <w:lang w:eastAsia="en-GB"/>
                <w14:ligatures w14:val="none"/>
              </w:rPr>
            </w:pPr>
            <w:r w:rsidRPr="00EF407F">
              <w:rPr>
                <w:rFonts w:ascii="Arial" w:eastAsia="Times New Roman" w:hAnsi="Arial" w:cs="Arial"/>
                <w:kern w:val="0"/>
                <w:lang w:val="cy-GB" w:eastAsia="en-GB"/>
                <w14:ligatures w14:val="none"/>
              </w:rPr>
              <w:t>PrC3/ExE18</w:t>
            </w:r>
          </w:p>
        </w:tc>
      </w:tr>
      <w:tr w:rsidR="00BD0782" w14:paraId="75F671D1"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CF" w14:textId="77777777" w:rsidR="00CA6635" w:rsidRPr="00EF407F" w:rsidRDefault="006B4FE5" w:rsidP="007B649E">
            <w:pPr>
              <w:spacing w:after="0" w:line="240" w:lineRule="auto"/>
              <w:rPr>
                <w:rFonts w:ascii="Arial" w:eastAsia="Times New Roman" w:hAnsi="Arial" w:cs="Arial"/>
                <w:b/>
                <w:color w:val="000000"/>
                <w:kern w:val="0"/>
                <w:lang w:eastAsia="en-GB"/>
                <w14:ligatures w14:val="none"/>
              </w:rPr>
            </w:pPr>
            <w:r w:rsidRPr="00EF407F">
              <w:rPr>
                <w:rFonts w:ascii="Arial" w:eastAsia="Times New Roman" w:hAnsi="Arial" w:cs="Arial"/>
                <w:b/>
                <w:bCs/>
                <w:color w:val="000000"/>
                <w:kern w:val="0"/>
                <w:lang w:val="cy-GB" w:eastAsia="en-GB"/>
                <w14:ligatures w14:val="none"/>
              </w:rPr>
              <w:t>Canolfan Wasanaeth - Haen 2</w:t>
            </w:r>
          </w:p>
        </w:tc>
        <w:tc>
          <w:tcPr>
            <w:tcW w:w="2530" w:type="dxa"/>
            <w:tcBorders>
              <w:top w:val="nil"/>
              <w:left w:val="nil"/>
              <w:bottom w:val="single" w:sz="4" w:space="0" w:color="auto"/>
              <w:right w:val="single" w:sz="4" w:space="0" w:color="auto"/>
            </w:tcBorders>
            <w:shd w:val="clear" w:color="auto" w:fill="auto"/>
            <w:hideMark/>
          </w:tcPr>
          <w:p w14:paraId="75F671D0" w14:textId="77777777" w:rsidR="00CA6635" w:rsidRPr="00EF407F" w:rsidRDefault="006B4FE5" w:rsidP="007B649E">
            <w:pPr>
              <w:spacing w:after="0" w:line="240" w:lineRule="auto"/>
              <w:rPr>
                <w:rFonts w:ascii="Arial" w:eastAsia="Times New Roman" w:hAnsi="Arial" w:cs="Arial"/>
                <w:b/>
                <w:color w:val="000000"/>
                <w:kern w:val="0"/>
                <w:lang w:eastAsia="en-GB"/>
                <w14:ligatures w14:val="none"/>
              </w:rPr>
            </w:pPr>
            <w:r w:rsidRPr="00EF407F">
              <w:rPr>
                <w:rFonts w:ascii="Arial" w:eastAsia="Times New Roman" w:hAnsi="Arial" w:cs="Arial"/>
                <w:b/>
                <w:bCs/>
                <w:color w:val="000000"/>
                <w:kern w:val="0"/>
                <w:lang w:val="cy-GB" w:eastAsia="en-GB"/>
                <w14:ligatures w14:val="none"/>
              </w:rPr>
              <w:t> </w:t>
            </w:r>
          </w:p>
        </w:tc>
      </w:tr>
      <w:tr w:rsidR="00BD0782" w14:paraId="75F671D4"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1D2" w14:textId="77777777" w:rsidR="00B377DE" w:rsidRPr="00EF407F" w:rsidRDefault="006B4FE5"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b/>
                <w:bCs/>
                <w:color w:val="000000"/>
                <w:kern w:val="0"/>
                <w:lang w:val="cy-GB" w:eastAsia="en-GB"/>
                <w14:ligatures w14:val="none"/>
              </w:rPr>
              <w:t>Pont-henri SeC1</w:t>
            </w:r>
          </w:p>
        </w:tc>
        <w:tc>
          <w:tcPr>
            <w:tcW w:w="2530" w:type="dxa"/>
            <w:tcBorders>
              <w:top w:val="nil"/>
              <w:left w:val="nil"/>
              <w:bottom w:val="single" w:sz="4" w:space="0" w:color="auto"/>
              <w:right w:val="single" w:sz="4" w:space="0" w:color="auto"/>
            </w:tcBorders>
            <w:shd w:val="clear" w:color="auto" w:fill="D9D9D9" w:themeFill="background1" w:themeFillShade="D9"/>
          </w:tcPr>
          <w:p w14:paraId="75F671D3" w14:textId="77777777" w:rsidR="00B377DE" w:rsidRPr="00EF407F" w:rsidRDefault="006B4FE5"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b/>
                <w:bCs/>
                <w:color w:val="000000"/>
                <w:kern w:val="0"/>
                <w:lang w:val="cy-GB" w:eastAsia="en-GB"/>
                <w14:ligatures w14:val="none"/>
              </w:rPr>
              <w:t> </w:t>
            </w:r>
          </w:p>
        </w:tc>
      </w:tr>
      <w:tr w:rsidR="00BD0782" w14:paraId="75F671D7"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1D5" w14:textId="77777777" w:rsidR="00B377DE" w:rsidRPr="00EF407F" w:rsidRDefault="006B4FE5"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color w:val="000000"/>
                <w:kern w:val="0"/>
                <w:lang w:val="cy-GB" w:eastAsia="en-GB"/>
                <w14:ligatures w14:val="none"/>
              </w:rPr>
              <w:t>Ystâd Ddiwydiannol Pont-henri</w:t>
            </w:r>
          </w:p>
        </w:tc>
        <w:tc>
          <w:tcPr>
            <w:tcW w:w="2530" w:type="dxa"/>
            <w:tcBorders>
              <w:top w:val="nil"/>
              <w:left w:val="nil"/>
              <w:bottom w:val="single" w:sz="4" w:space="0" w:color="auto"/>
              <w:right w:val="single" w:sz="4" w:space="0" w:color="auto"/>
            </w:tcBorders>
            <w:shd w:val="clear" w:color="auto" w:fill="auto"/>
          </w:tcPr>
          <w:p w14:paraId="75F671D6" w14:textId="77777777" w:rsidR="00B377DE" w:rsidRPr="00EF407F" w:rsidRDefault="006B4FE5"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color w:val="000000"/>
                <w:kern w:val="0"/>
                <w:lang w:val="cy-GB" w:eastAsia="en-GB"/>
                <w14:ligatures w14:val="none"/>
              </w:rPr>
              <w:t>SeC1/ExE1</w:t>
            </w:r>
          </w:p>
        </w:tc>
      </w:tr>
      <w:tr w:rsidR="00BD0782" w14:paraId="75F671DA"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1D8" w14:textId="77777777" w:rsidR="00B377DE" w:rsidRPr="00EF407F" w:rsidRDefault="006B4FE5"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b/>
                <w:bCs/>
                <w:color w:val="000000"/>
                <w:kern w:val="0"/>
                <w:lang w:val="cy-GB" w:eastAsia="en-GB"/>
                <w14:ligatures w14:val="none"/>
              </w:rPr>
              <w:t>Cydweli SeC3</w:t>
            </w:r>
          </w:p>
        </w:tc>
        <w:tc>
          <w:tcPr>
            <w:tcW w:w="2530" w:type="dxa"/>
            <w:tcBorders>
              <w:top w:val="nil"/>
              <w:left w:val="nil"/>
              <w:bottom w:val="single" w:sz="4" w:space="0" w:color="auto"/>
              <w:right w:val="single" w:sz="4" w:space="0" w:color="auto"/>
            </w:tcBorders>
            <w:shd w:val="clear" w:color="auto" w:fill="D9D9D9" w:themeFill="background1" w:themeFillShade="D9"/>
          </w:tcPr>
          <w:p w14:paraId="75F671D9" w14:textId="77777777" w:rsidR="00B377DE" w:rsidRPr="00EF407F" w:rsidRDefault="006B4FE5"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b/>
                <w:bCs/>
                <w:color w:val="000000"/>
                <w:kern w:val="0"/>
                <w:lang w:val="cy-GB" w:eastAsia="en-GB"/>
                <w14:ligatures w14:val="none"/>
              </w:rPr>
              <w:t> </w:t>
            </w:r>
          </w:p>
        </w:tc>
      </w:tr>
      <w:tr w:rsidR="00BD0782" w14:paraId="75F671DD"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1DB" w14:textId="77777777" w:rsidR="00B377DE" w:rsidRPr="00EF407F" w:rsidRDefault="006B4FE5"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color w:val="000000"/>
                <w:kern w:val="0"/>
                <w:lang w:val="cy-GB" w:eastAsia="en-GB"/>
                <w14:ligatures w14:val="none"/>
              </w:rPr>
              <w:t xml:space="preserve">Ystâd Ddiwydiannol Cydweli </w:t>
            </w:r>
          </w:p>
        </w:tc>
        <w:tc>
          <w:tcPr>
            <w:tcW w:w="2530" w:type="dxa"/>
            <w:tcBorders>
              <w:top w:val="nil"/>
              <w:left w:val="nil"/>
              <w:bottom w:val="single" w:sz="4" w:space="0" w:color="auto"/>
              <w:right w:val="single" w:sz="4" w:space="0" w:color="auto"/>
            </w:tcBorders>
            <w:shd w:val="clear" w:color="auto" w:fill="auto"/>
          </w:tcPr>
          <w:p w14:paraId="75F671DC" w14:textId="77777777" w:rsidR="00B377DE" w:rsidRPr="00EF407F" w:rsidRDefault="006B4FE5"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color w:val="000000"/>
                <w:kern w:val="0"/>
                <w:lang w:val="cy-GB" w:eastAsia="en-GB"/>
                <w14:ligatures w14:val="none"/>
              </w:rPr>
              <w:t>SeC3/ExE1</w:t>
            </w:r>
          </w:p>
        </w:tc>
      </w:tr>
      <w:tr w:rsidR="00BD0782" w14:paraId="75F671E0"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1DE" w14:textId="77777777" w:rsidR="00B377DE" w:rsidRPr="00EF407F" w:rsidRDefault="006B4FE5"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color w:val="000000"/>
                <w:kern w:val="0"/>
                <w:lang w:val="cy-GB" w:eastAsia="en-GB"/>
                <w14:ligatures w14:val="none"/>
              </w:rPr>
              <w:t xml:space="preserve">Dwyrain Heol Pen-bre </w:t>
            </w:r>
          </w:p>
        </w:tc>
        <w:tc>
          <w:tcPr>
            <w:tcW w:w="2530" w:type="dxa"/>
            <w:tcBorders>
              <w:top w:val="nil"/>
              <w:left w:val="nil"/>
              <w:bottom w:val="single" w:sz="4" w:space="0" w:color="auto"/>
              <w:right w:val="single" w:sz="4" w:space="0" w:color="auto"/>
            </w:tcBorders>
            <w:shd w:val="clear" w:color="auto" w:fill="auto"/>
          </w:tcPr>
          <w:p w14:paraId="75F671DF" w14:textId="77777777" w:rsidR="00B377DE" w:rsidRPr="00EF407F" w:rsidRDefault="006B4FE5"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color w:val="000000"/>
                <w:kern w:val="0"/>
                <w:lang w:val="cy-GB" w:eastAsia="en-GB"/>
                <w14:ligatures w14:val="none"/>
              </w:rPr>
              <w:t>SeC3/ExE2</w:t>
            </w:r>
          </w:p>
        </w:tc>
      </w:tr>
      <w:tr w:rsidR="00BD0782" w14:paraId="75F671E3"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hideMark/>
          </w:tcPr>
          <w:p w14:paraId="75F671E1" w14:textId="77777777" w:rsidR="00CA6635" w:rsidRPr="00EF407F" w:rsidRDefault="006B4FE5" w:rsidP="007B649E">
            <w:pPr>
              <w:spacing w:after="0" w:line="240" w:lineRule="auto"/>
              <w:rPr>
                <w:rFonts w:ascii="Arial" w:eastAsia="Times New Roman" w:hAnsi="Arial" w:cs="Arial"/>
                <w:b/>
                <w:color w:val="000000"/>
                <w:kern w:val="0"/>
                <w:lang w:eastAsia="en-GB"/>
                <w14:ligatures w14:val="none"/>
              </w:rPr>
            </w:pPr>
            <w:r w:rsidRPr="00EF407F">
              <w:rPr>
                <w:rFonts w:ascii="Arial" w:eastAsia="Times New Roman" w:hAnsi="Arial" w:cs="Arial"/>
                <w:b/>
                <w:bCs/>
                <w:color w:val="000000"/>
                <w:kern w:val="0"/>
                <w:lang w:val="cy-GB" w:eastAsia="en-GB"/>
                <w14:ligatures w14:val="none"/>
              </w:rPr>
              <w:t>Porth Tywyn SeC4</w:t>
            </w:r>
          </w:p>
        </w:tc>
        <w:tc>
          <w:tcPr>
            <w:tcW w:w="2530" w:type="dxa"/>
            <w:tcBorders>
              <w:top w:val="nil"/>
              <w:left w:val="nil"/>
              <w:bottom w:val="single" w:sz="4" w:space="0" w:color="auto"/>
              <w:right w:val="single" w:sz="4" w:space="0" w:color="auto"/>
            </w:tcBorders>
            <w:shd w:val="clear" w:color="auto" w:fill="D9D9D9" w:themeFill="background1" w:themeFillShade="D9"/>
            <w:hideMark/>
          </w:tcPr>
          <w:p w14:paraId="75F671E2" w14:textId="77777777" w:rsidR="00CA6635" w:rsidRPr="00EF407F" w:rsidRDefault="006B4FE5" w:rsidP="007B649E">
            <w:pPr>
              <w:spacing w:after="0" w:line="240" w:lineRule="auto"/>
              <w:rPr>
                <w:rFonts w:ascii="Arial" w:eastAsia="Times New Roman" w:hAnsi="Arial" w:cs="Arial"/>
                <w:b/>
                <w:color w:val="000000"/>
                <w:kern w:val="0"/>
                <w:lang w:eastAsia="en-GB"/>
                <w14:ligatures w14:val="none"/>
              </w:rPr>
            </w:pPr>
            <w:r w:rsidRPr="00EF407F">
              <w:rPr>
                <w:rFonts w:ascii="Arial" w:eastAsia="Times New Roman" w:hAnsi="Arial" w:cs="Arial"/>
                <w:b/>
                <w:bCs/>
                <w:color w:val="000000"/>
                <w:kern w:val="0"/>
                <w:lang w:val="cy-GB" w:eastAsia="en-GB"/>
                <w14:ligatures w14:val="none"/>
              </w:rPr>
              <w:t> </w:t>
            </w:r>
          </w:p>
        </w:tc>
      </w:tr>
      <w:tr w:rsidR="00BD0782" w14:paraId="75F671E6"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E4" w14:textId="77777777" w:rsidR="00CA6635" w:rsidRPr="00EF407F" w:rsidRDefault="006B4FE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Parson's Pickles</w:t>
            </w:r>
          </w:p>
        </w:tc>
        <w:tc>
          <w:tcPr>
            <w:tcW w:w="2530" w:type="dxa"/>
            <w:tcBorders>
              <w:top w:val="nil"/>
              <w:left w:val="nil"/>
              <w:bottom w:val="single" w:sz="4" w:space="0" w:color="auto"/>
              <w:right w:val="single" w:sz="4" w:space="0" w:color="auto"/>
            </w:tcBorders>
            <w:shd w:val="clear" w:color="auto" w:fill="auto"/>
            <w:hideMark/>
          </w:tcPr>
          <w:p w14:paraId="75F671E5" w14:textId="77777777" w:rsidR="00CA6635" w:rsidRPr="00EF407F" w:rsidRDefault="006B4FE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SeC4/ExE1</w:t>
            </w:r>
          </w:p>
        </w:tc>
      </w:tr>
      <w:tr w:rsidR="00BD0782" w14:paraId="75F671E9"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E7" w14:textId="77777777" w:rsidR="00CA6635" w:rsidRPr="00EF407F" w:rsidRDefault="006B4FE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Ystâd Ddiwydiannol Teras Arian</w:t>
            </w:r>
          </w:p>
        </w:tc>
        <w:tc>
          <w:tcPr>
            <w:tcW w:w="2530" w:type="dxa"/>
            <w:tcBorders>
              <w:top w:val="nil"/>
              <w:left w:val="nil"/>
              <w:bottom w:val="single" w:sz="4" w:space="0" w:color="auto"/>
              <w:right w:val="single" w:sz="4" w:space="0" w:color="auto"/>
            </w:tcBorders>
            <w:shd w:val="clear" w:color="auto" w:fill="auto"/>
            <w:hideMark/>
          </w:tcPr>
          <w:p w14:paraId="75F671E8" w14:textId="77777777" w:rsidR="00CA6635" w:rsidRPr="00EF407F" w:rsidRDefault="006B4FE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SeC4/ExE2</w:t>
            </w:r>
          </w:p>
        </w:tc>
      </w:tr>
      <w:tr w:rsidR="00BD0782" w14:paraId="75F671EC"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EA" w14:textId="77777777" w:rsidR="00CA6635" w:rsidRPr="00EF407F" w:rsidRDefault="006B4FE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Ystâd Ddiwydiannol Porth Tywyn</w:t>
            </w:r>
          </w:p>
        </w:tc>
        <w:tc>
          <w:tcPr>
            <w:tcW w:w="2530" w:type="dxa"/>
            <w:tcBorders>
              <w:top w:val="nil"/>
              <w:left w:val="nil"/>
              <w:bottom w:val="single" w:sz="4" w:space="0" w:color="auto"/>
              <w:right w:val="single" w:sz="4" w:space="0" w:color="auto"/>
            </w:tcBorders>
            <w:shd w:val="clear" w:color="auto" w:fill="auto"/>
            <w:hideMark/>
          </w:tcPr>
          <w:p w14:paraId="75F671EB" w14:textId="77777777" w:rsidR="00CA6635" w:rsidRPr="00EF407F" w:rsidRDefault="006B4FE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SeC4/ExE3</w:t>
            </w:r>
          </w:p>
        </w:tc>
      </w:tr>
      <w:tr w:rsidR="00BD0782" w14:paraId="75F671EF"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1ED" w14:textId="77777777" w:rsidR="00CA6635" w:rsidRPr="00EF407F" w:rsidRDefault="006B4FE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Dyfaty</w:t>
            </w:r>
          </w:p>
        </w:tc>
        <w:tc>
          <w:tcPr>
            <w:tcW w:w="2530" w:type="dxa"/>
            <w:tcBorders>
              <w:top w:val="nil"/>
              <w:left w:val="nil"/>
              <w:bottom w:val="single" w:sz="4" w:space="0" w:color="auto"/>
              <w:right w:val="single" w:sz="4" w:space="0" w:color="auto"/>
            </w:tcBorders>
            <w:shd w:val="clear" w:color="auto" w:fill="auto"/>
            <w:hideMark/>
          </w:tcPr>
          <w:p w14:paraId="75F671EE" w14:textId="77777777" w:rsidR="00CA6635" w:rsidRPr="00EF407F" w:rsidRDefault="006B4FE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SeC4/ExE4</w:t>
            </w:r>
          </w:p>
        </w:tc>
      </w:tr>
      <w:tr w:rsidR="00BD0782" w14:paraId="75F671F2"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1F0" w14:textId="77777777" w:rsidR="00B377DE" w:rsidRPr="00EF407F" w:rsidRDefault="006B4FE5" w:rsidP="00DA7CAF">
            <w:pPr>
              <w:spacing w:after="0" w:line="240" w:lineRule="auto"/>
              <w:rPr>
                <w:rFonts w:ascii="Arial" w:eastAsia="Times New Roman" w:hAnsi="Arial" w:cs="Arial"/>
                <w:kern w:val="0"/>
                <w:lang w:eastAsia="en-GB"/>
                <w14:ligatures w14:val="none"/>
              </w:rPr>
            </w:pPr>
            <w:r w:rsidRPr="00EF407F">
              <w:rPr>
                <w:rFonts w:ascii="Arial" w:eastAsia="Times New Roman" w:hAnsi="Arial" w:cs="Arial"/>
                <w:kern w:val="0"/>
                <w:lang w:val="cy-GB" w:eastAsia="en-GB"/>
                <w14:ligatures w14:val="none"/>
              </w:rPr>
              <w:t>Heol Gwscwm</w:t>
            </w:r>
          </w:p>
        </w:tc>
        <w:tc>
          <w:tcPr>
            <w:tcW w:w="2530" w:type="dxa"/>
            <w:tcBorders>
              <w:top w:val="nil"/>
              <w:left w:val="nil"/>
              <w:bottom w:val="single" w:sz="4" w:space="0" w:color="auto"/>
              <w:right w:val="single" w:sz="4" w:space="0" w:color="auto"/>
            </w:tcBorders>
            <w:shd w:val="clear" w:color="auto" w:fill="auto"/>
          </w:tcPr>
          <w:p w14:paraId="75F671F1" w14:textId="77777777" w:rsidR="00B377DE" w:rsidRPr="00EF407F" w:rsidRDefault="006B4FE5" w:rsidP="00DA7CAF">
            <w:pPr>
              <w:spacing w:after="0" w:line="240" w:lineRule="auto"/>
              <w:rPr>
                <w:rFonts w:ascii="Arial" w:eastAsia="Times New Roman" w:hAnsi="Arial" w:cs="Arial"/>
                <w:kern w:val="0"/>
                <w:lang w:eastAsia="en-GB"/>
                <w14:ligatures w14:val="none"/>
              </w:rPr>
            </w:pPr>
            <w:r w:rsidRPr="00EF407F">
              <w:rPr>
                <w:rFonts w:ascii="Arial" w:eastAsia="Times New Roman" w:hAnsi="Arial" w:cs="Arial"/>
                <w:kern w:val="0"/>
                <w:lang w:val="cy-GB" w:eastAsia="en-GB"/>
                <w14:ligatures w14:val="none"/>
              </w:rPr>
              <w:t>SeC4/ExE5</w:t>
            </w:r>
          </w:p>
        </w:tc>
      </w:tr>
      <w:tr w:rsidR="00BD0782" w14:paraId="75F671F5"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1F3" w14:textId="77777777" w:rsidR="00B377DE" w:rsidRPr="00EF407F" w:rsidRDefault="006B4FE5"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b/>
                <w:bCs/>
                <w:color w:val="000000"/>
                <w:kern w:val="0"/>
                <w:lang w:val="cy-GB" w:eastAsia="en-GB"/>
                <w14:ligatures w14:val="none"/>
              </w:rPr>
              <w:t xml:space="preserve">Pen-bre SeC5 </w:t>
            </w:r>
          </w:p>
        </w:tc>
        <w:tc>
          <w:tcPr>
            <w:tcW w:w="2530" w:type="dxa"/>
            <w:tcBorders>
              <w:top w:val="nil"/>
              <w:left w:val="nil"/>
              <w:bottom w:val="single" w:sz="4" w:space="0" w:color="auto"/>
              <w:right w:val="single" w:sz="4" w:space="0" w:color="auto"/>
            </w:tcBorders>
            <w:shd w:val="clear" w:color="auto" w:fill="D9D9D9" w:themeFill="background1" w:themeFillShade="D9"/>
          </w:tcPr>
          <w:p w14:paraId="75F671F4" w14:textId="77777777" w:rsidR="00B377DE" w:rsidRPr="00EF407F" w:rsidRDefault="00B377DE" w:rsidP="00DA7CAF">
            <w:pPr>
              <w:spacing w:after="0" w:line="240" w:lineRule="auto"/>
              <w:rPr>
                <w:rFonts w:ascii="Arial" w:eastAsia="Times New Roman" w:hAnsi="Arial" w:cs="Arial"/>
                <w:b/>
                <w:bCs/>
                <w:color w:val="000000"/>
                <w:kern w:val="0"/>
                <w:lang w:eastAsia="en-GB"/>
                <w14:ligatures w14:val="none"/>
              </w:rPr>
            </w:pPr>
          </w:p>
        </w:tc>
      </w:tr>
      <w:tr w:rsidR="00BD0782" w14:paraId="75F671F8"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1F6" w14:textId="77777777" w:rsidR="00B377DE" w:rsidRPr="00EF407F" w:rsidRDefault="006B4FE5"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Ystâd Ddiwydiannol Pen-bre</w:t>
            </w:r>
          </w:p>
        </w:tc>
        <w:tc>
          <w:tcPr>
            <w:tcW w:w="2530" w:type="dxa"/>
            <w:tcBorders>
              <w:top w:val="nil"/>
              <w:left w:val="nil"/>
              <w:bottom w:val="single" w:sz="4" w:space="0" w:color="auto"/>
              <w:right w:val="single" w:sz="4" w:space="0" w:color="auto"/>
            </w:tcBorders>
            <w:shd w:val="clear" w:color="auto" w:fill="auto"/>
          </w:tcPr>
          <w:p w14:paraId="75F671F7" w14:textId="77777777" w:rsidR="00B377DE" w:rsidRPr="00EF407F" w:rsidRDefault="006B4FE5"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SeC5/ExE1</w:t>
            </w:r>
          </w:p>
        </w:tc>
      </w:tr>
      <w:tr w:rsidR="00BD0782" w14:paraId="75F671FB"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1F9" w14:textId="77777777" w:rsidR="00751EEE" w:rsidRPr="00EF407F" w:rsidRDefault="006B4FE5"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b/>
                <w:bCs/>
                <w:color w:val="000000"/>
                <w:kern w:val="0"/>
                <w:lang w:val="cy-GB" w:eastAsia="en-GB"/>
                <w14:ligatures w14:val="none"/>
              </w:rPr>
              <w:t>Yr Hendy SeC6</w:t>
            </w:r>
          </w:p>
        </w:tc>
        <w:tc>
          <w:tcPr>
            <w:tcW w:w="2530" w:type="dxa"/>
            <w:tcBorders>
              <w:top w:val="nil"/>
              <w:left w:val="nil"/>
              <w:bottom w:val="single" w:sz="4" w:space="0" w:color="auto"/>
              <w:right w:val="single" w:sz="4" w:space="0" w:color="auto"/>
            </w:tcBorders>
            <w:shd w:val="clear" w:color="auto" w:fill="D9D9D9" w:themeFill="background1" w:themeFillShade="D9"/>
          </w:tcPr>
          <w:p w14:paraId="75F671FA" w14:textId="77777777" w:rsidR="00751EEE" w:rsidRPr="00EF407F" w:rsidRDefault="006B4FE5"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b/>
                <w:bCs/>
                <w:color w:val="000000"/>
                <w:kern w:val="0"/>
                <w:lang w:val="cy-GB" w:eastAsia="en-GB"/>
                <w14:ligatures w14:val="none"/>
              </w:rPr>
              <w:t> </w:t>
            </w:r>
          </w:p>
        </w:tc>
      </w:tr>
      <w:tr w:rsidR="00BD0782" w14:paraId="75F671FE"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1FC" w14:textId="77777777" w:rsidR="00751EEE" w:rsidRPr="00EF407F" w:rsidRDefault="006B4FE5"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color w:val="000000"/>
                <w:kern w:val="0"/>
                <w:lang w:val="cy-GB" w:eastAsia="en-GB"/>
                <w14:ligatures w14:val="none"/>
              </w:rPr>
              <w:t>Ystâd Ddiwydiannol yr Hendy</w:t>
            </w:r>
          </w:p>
        </w:tc>
        <w:tc>
          <w:tcPr>
            <w:tcW w:w="2530" w:type="dxa"/>
            <w:tcBorders>
              <w:top w:val="nil"/>
              <w:left w:val="nil"/>
              <w:bottom w:val="single" w:sz="4" w:space="0" w:color="auto"/>
              <w:right w:val="single" w:sz="4" w:space="0" w:color="auto"/>
            </w:tcBorders>
            <w:shd w:val="clear" w:color="auto" w:fill="auto"/>
          </w:tcPr>
          <w:p w14:paraId="75F671FD" w14:textId="77777777" w:rsidR="00751EEE" w:rsidRPr="00EF407F" w:rsidRDefault="006B4FE5"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color w:val="000000"/>
                <w:kern w:val="0"/>
                <w:lang w:val="cy-GB" w:eastAsia="en-GB"/>
                <w14:ligatures w14:val="none"/>
              </w:rPr>
              <w:t>SeC6/ExE1</w:t>
            </w:r>
          </w:p>
        </w:tc>
      </w:tr>
      <w:tr w:rsidR="00BD0782" w14:paraId="75F67201"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1FF" w14:textId="77777777" w:rsidR="00CA6635" w:rsidRPr="00EF407F" w:rsidRDefault="006B4FE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b/>
                <w:bCs/>
                <w:color w:val="000000"/>
                <w:kern w:val="0"/>
                <w:lang w:val="cy-GB" w:eastAsia="en-GB"/>
                <w14:ligatures w14:val="none"/>
              </w:rPr>
              <w:t>Llangennech SeC7</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00" w14:textId="77777777" w:rsidR="00CA6635" w:rsidRPr="00EF407F" w:rsidRDefault="00CA6635" w:rsidP="007B649E">
            <w:pPr>
              <w:spacing w:after="0" w:line="240" w:lineRule="auto"/>
              <w:rPr>
                <w:rFonts w:ascii="Arial" w:eastAsia="Times New Roman" w:hAnsi="Arial" w:cs="Arial"/>
                <w:color w:val="000000"/>
                <w:kern w:val="0"/>
                <w:lang w:eastAsia="en-GB"/>
                <w14:ligatures w14:val="none"/>
              </w:rPr>
            </w:pPr>
          </w:p>
        </w:tc>
      </w:tr>
      <w:tr w:rsidR="00BD0782" w14:paraId="75F67204"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202" w14:textId="77777777" w:rsidR="00CA6635" w:rsidRPr="00EF407F" w:rsidRDefault="006B4FE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 xml:space="preserve">Y Depo, Heol y Parc, </w:t>
            </w:r>
          </w:p>
        </w:tc>
        <w:tc>
          <w:tcPr>
            <w:tcW w:w="2530" w:type="dxa"/>
            <w:tcBorders>
              <w:top w:val="nil"/>
              <w:left w:val="nil"/>
              <w:bottom w:val="single" w:sz="4" w:space="0" w:color="auto"/>
              <w:right w:val="single" w:sz="4" w:space="0" w:color="auto"/>
            </w:tcBorders>
            <w:shd w:val="clear" w:color="auto" w:fill="auto"/>
            <w:hideMark/>
          </w:tcPr>
          <w:p w14:paraId="75F67203" w14:textId="77777777" w:rsidR="00CA6635" w:rsidRPr="00EF407F" w:rsidRDefault="006B4FE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SeC7/ExE1</w:t>
            </w:r>
          </w:p>
        </w:tc>
      </w:tr>
      <w:tr w:rsidR="00BD0782" w14:paraId="75F67207"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205" w14:textId="77777777" w:rsidR="00CA6635" w:rsidRPr="00EF407F" w:rsidRDefault="006B4FE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Heol Troserch,</w:t>
            </w:r>
          </w:p>
        </w:tc>
        <w:tc>
          <w:tcPr>
            <w:tcW w:w="2530" w:type="dxa"/>
            <w:tcBorders>
              <w:top w:val="nil"/>
              <w:left w:val="nil"/>
              <w:bottom w:val="single" w:sz="4" w:space="0" w:color="auto"/>
              <w:right w:val="single" w:sz="4" w:space="0" w:color="auto"/>
            </w:tcBorders>
            <w:shd w:val="clear" w:color="auto" w:fill="auto"/>
            <w:hideMark/>
          </w:tcPr>
          <w:p w14:paraId="75F67206" w14:textId="77777777" w:rsidR="00CA6635" w:rsidRPr="00EF407F" w:rsidRDefault="006B4FE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SeC7/ExE2</w:t>
            </w:r>
          </w:p>
        </w:tc>
      </w:tr>
      <w:tr w:rsidR="00BD0782" w14:paraId="75F6720A"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208" w14:textId="77777777" w:rsidR="00751EEE" w:rsidRPr="00EF407F" w:rsidRDefault="006B4FE5"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 xml:space="preserve">Parc Diwydiannol Riverside, </w:t>
            </w:r>
          </w:p>
        </w:tc>
        <w:tc>
          <w:tcPr>
            <w:tcW w:w="2530" w:type="dxa"/>
            <w:tcBorders>
              <w:top w:val="nil"/>
              <w:left w:val="nil"/>
              <w:bottom w:val="single" w:sz="4" w:space="0" w:color="auto"/>
              <w:right w:val="single" w:sz="4" w:space="0" w:color="auto"/>
            </w:tcBorders>
            <w:shd w:val="clear" w:color="auto" w:fill="auto"/>
          </w:tcPr>
          <w:p w14:paraId="75F67209" w14:textId="77777777" w:rsidR="00751EEE" w:rsidRPr="00EF407F" w:rsidRDefault="006B4FE5"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val="cy-GB" w:eastAsia="en-GB"/>
                <w14:ligatures w14:val="none"/>
              </w:rPr>
              <w:t>SeC7/ExE3</w:t>
            </w:r>
          </w:p>
        </w:tc>
      </w:tr>
      <w:tr w:rsidR="00BD0782" w14:paraId="75F6720D"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20B"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b/>
                <w:bCs/>
                <w:color w:val="000000"/>
                <w:kern w:val="0"/>
                <w:lang w:val="cy-GB" w:eastAsia="en-GB"/>
                <w14:ligatures w14:val="none"/>
              </w:rPr>
              <w:t>Trimsaran SeC8</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0C"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b/>
                <w:bCs/>
                <w:color w:val="000000"/>
                <w:kern w:val="0"/>
                <w:lang w:val="cy-GB" w:eastAsia="en-GB"/>
                <w14:ligatures w14:val="none"/>
              </w:rPr>
              <w:t> </w:t>
            </w:r>
          </w:p>
        </w:tc>
      </w:tr>
      <w:tr w:rsidR="00BD0782" w14:paraId="75F67210"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20E"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Depo Bysiau</w:t>
            </w:r>
          </w:p>
        </w:tc>
        <w:tc>
          <w:tcPr>
            <w:tcW w:w="2530" w:type="dxa"/>
            <w:tcBorders>
              <w:top w:val="nil"/>
              <w:left w:val="nil"/>
              <w:bottom w:val="single" w:sz="4" w:space="0" w:color="auto"/>
              <w:right w:val="single" w:sz="4" w:space="0" w:color="auto"/>
            </w:tcBorders>
            <w:shd w:val="clear" w:color="auto" w:fill="auto"/>
            <w:hideMark/>
          </w:tcPr>
          <w:p w14:paraId="75F6720F"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SeC8/ExE1</w:t>
            </w:r>
          </w:p>
        </w:tc>
      </w:tr>
      <w:tr w:rsidR="00BD0782" w14:paraId="75F67213"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hideMark/>
          </w:tcPr>
          <w:p w14:paraId="75F67211"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bCs/>
                <w:color w:val="000000"/>
                <w:kern w:val="0"/>
                <w:lang w:val="cy-GB" w:eastAsia="en-GB"/>
                <w14:ligatures w14:val="none"/>
              </w:rPr>
              <w:t>Brynaman SeC9</w:t>
            </w:r>
          </w:p>
        </w:tc>
        <w:tc>
          <w:tcPr>
            <w:tcW w:w="2530" w:type="dxa"/>
            <w:tcBorders>
              <w:top w:val="nil"/>
              <w:left w:val="nil"/>
              <w:bottom w:val="single" w:sz="4" w:space="0" w:color="auto"/>
              <w:right w:val="single" w:sz="4" w:space="0" w:color="auto"/>
            </w:tcBorders>
            <w:shd w:val="clear" w:color="auto" w:fill="D9D9D9" w:themeFill="background1" w:themeFillShade="D9"/>
            <w:hideMark/>
          </w:tcPr>
          <w:p w14:paraId="75F67212"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bCs/>
                <w:color w:val="000000"/>
                <w:kern w:val="0"/>
                <w:lang w:val="cy-GB" w:eastAsia="en-GB"/>
                <w14:ligatures w14:val="none"/>
              </w:rPr>
              <w:t> </w:t>
            </w:r>
          </w:p>
        </w:tc>
      </w:tr>
      <w:tr w:rsidR="00BD0782" w14:paraId="75F67216"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214"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Heol Cwmgarw</w:t>
            </w:r>
          </w:p>
        </w:tc>
        <w:tc>
          <w:tcPr>
            <w:tcW w:w="2530" w:type="dxa"/>
            <w:tcBorders>
              <w:top w:val="nil"/>
              <w:left w:val="nil"/>
              <w:bottom w:val="single" w:sz="4" w:space="0" w:color="auto"/>
              <w:right w:val="single" w:sz="4" w:space="0" w:color="auto"/>
            </w:tcBorders>
            <w:shd w:val="clear" w:color="auto" w:fill="auto"/>
            <w:hideMark/>
          </w:tcPr>
          <w:p w14:paraId="75F67215"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SeC9/ExE1</w:t>
            </w:r>
          </w:p>
        </w:tc>
      </w:tr>
      <w:tr w:rsidR="00BD0782" w14:paraId="75F67219"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217"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Hen Ffatri Remploy, Heol Cwmgarw</w:t>
            </w:r>
          </w:p>
        </w:tc>
        <w:tc>
          <w:tcPr>
            <w:tcW w:w="2530" w:type="dxa"/>
            <w:tcBorders>
              <w:top w:val="nil"/>
              <w:left w:val="nil"/>
              <w:bottom w:val="single" w:sz="4" w:space="0" w:color="auto"/>
              <w:right w:val="single" w:sz="4" w:space="0" w:color="auto"/>
            </w:tcBorders>
            <w:shd w:val="clear" w:color="auto" w:fill="auto"/>
            <w:hideMark/>
          </w:tcPr>
          <w:p w14:paraId="75F67218"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SeC9/ExE2</w:t>
            </w:r>
          </w:p>
        </w:tc>
      </w:tr>
      <w:tr w:rsidR="00BD0782" w14:paraId="75F6721C"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21A"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val="cy-GB" w:eastAsia="en-GB"/>
                <w14:ligatures w14:val="none"/>
              </w:rPr>
              <w:t>Glanaman / Y Garnant SeC10</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1B"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val="cy-GB" w:eastAsia="en-GB"/>
                <w14:ligatures w14:val="none"/>
              </w:rPr>
              <w:t> </w:t>
            </w:r>
          </w:p>
        </w:tc>
      </w:tr>
      <w:tr w:rsidR="00BD0782" w14:paraId="75F6721F" w14:textId="77777777" w:rsidTr="00EB0540">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21D"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Tir ar Heol yr Orsaf</w:t>
            </w:r>
          </w:p>
        </w:tc>
        <w:tc>
          <w:tcPr>
            <w:tcW w:w="2530" w:type="dxa"/>
            <w:tcBorders>
              <w:top w:val="nil"/>
              <w:left w:val="nil"/>
              <w:bottom w:val="single" w:sz="4" w:space="0" w:color="auto"/>
              <w:right w:val="single" w:sz="4" w:space="0" w:color="auto"/>
            </w:tcBorders>
            <w:shd w:val="clear" w:color="auto" w:fill="auto"/>
          </w:tcPr>
          <w:p w14:paraId="75F6721E"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SeC10/ExE1</w:t>
            </w:r>
          </w:p>
        </w:tc>
      </w:tr>
      <w:tr w:rsidR="00BD0782" w14:paraId="75F67222" w14:textId="77777777" w:rsidTr="00EB0540">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220"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Hen Iard Glo</w:t>
            </w:r>
          </w:p>
        </w:tc>
        <w:tc>
          <w:tcPr>
            <w:tcW w:w="2530" w:type="dxa"/>
            <w:tcBorders>
              <w:top w:val="nil"/>
              <w:left w:val="nil"/>
              <w:bottom w:val="single" w:sz="4" w:space="0" w:color="auto"/>
              <w:right w:val="single" w:sz="4" w:space="0" w:color="auto"/>
            </w:tcBorders>
            <w:shd w:val="clear" w:color="auto" w:fill="auto"/>
          </w:tcPr>
          <w:p w14:paraId="75F67221"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SeC10/ExE2</w:t>
            </w:r>
          </w:p>
        </w:tc>
      </w:tr>
      <w:tr w:rsidR="00BD0782" w14:paraId="75F67225"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223"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color w:val="000000"/>
                <w:kern w:val="0"/>
                <w:lang w:val="cy-GB" w:eastAsia="en-GB"/>
                <w14:ligatures w14:val="none"/>
              </w:rPr>
              <w:t>Ystâd Ddiwydiannol y Cigfran</w:t>
            </w:r>
          </w:p>
        </w:tc>
        <w:tc>
          <w:tcPr>
            <w:tcW w:w="2530" w:type="dxa"/>
            <w:tcBorders>
              <w:top w:val="nil"/>
              <w:left w:val="nil"/>
              <w:bottom w:val="single" w:sz="4" w:space="0" w:color="auto"/>
              <w:right w:val="single" w:sz="4" w:space="0" w:color="auto"/>
            </w:tcBorders>
            <w:shd w:val="clear" w:color="auto" w:fill="auto"/>
            <w:hideMark/>
          </w:tcPr>
          <w:p w14:paraId="75F67224"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color w:val="000000"/>
                <w:kern w:val="0"/>
                <w:lang w:val="cy-GB" w:eastAsia="en-GB"/>
                <w14:ligatures w14:val="none"/>
              </w:rPr>
              <w:t>SeC10/ExE3</w:t>
            </w:r>
          </w:p>
        </w:tc>
      </w:tr>
      <w:tr w:rsidR="00BD0782" w14:paraId="75F67228" w14:textId="77777777" w:rsidTr="00CA6635">
        <w:trPr>
          <w:trHeight w:val="330"/>
        </w:trPr>
        <w:tc>
          <w:tcPr>
            <w:tcW w:w="6254" w:type="dxa"/>
            <w:tcBorders>
              <w:top w:val="nil"/>
              <w:left w:val="single" w:sz="4" w:space="0" w:color="auto"/>
              <w:bottom w:val="single" w:sz="4" w:space="0" w:color="auto"/>
              <w:right w:val="single" w:sz="4" w:space="0" w:color="auto"/>
            </w:tcBorders>
            <w:shd w:val="clear" w:color="auto" w:fill="auto"/>
            <w:hideMark/>
          </w:tcPr>
          <w:p w14:paraId="75F67226"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Gweithdai Glanaman</w:t>
            </w:r>
          </w:p>
        </w:tc>
        <w:tc>
          <w:tcPr>
            <w:tcW w:w="2530" w:type="dxa"/>
            <w:tcBorders>
              <w:top w:val="nil"/>
              <w:left w:val="nil"/>
              <w:bottom w:val="single" w:sz="4" w:space="0" w:color="auto"/>
              <w:right w:val="single" w:sz="4" w:space="0" w:color="auto"/>
            </w:tcBorders>
            <w:shd w:val="clear" w:color="auto" w:fill="auto"/>
            <w:hideMark/>
          </w:tcPr>
          <w:p w14:paraId="75F67227"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SeC10/ExE4</w:t>
            </w:r>
          </w:p>
        </w:tc>
      </w:tr>
      <w:tr w:rsidR="00BD0782" w14:paraId="75F6722B"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229"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Hen Waith Concrit</w:t>
            </w:r>
          </w:p>
        </w:tc>
        <w:tc>
          <w:tcPr>
            <w:tcW w:w="2530" w:type="dxa"/>
            <w:tcBorders>
              <w:top w:val="nil"/>
              <w:left w:val="nil"/>
              <w:bottom w:val="single" w:sz="4" w:space="0" w:color="auto"/>
              <w:right w:val="single" w:sz="4" w:space="0" w:color="auto"/>
            </w:tcBorders>
            <w:shd w:val="clear" w:color="auto" w:fill="auto"/>
            <w:hideMark/>
          </w:tcPr>
          <w:p w14:paraId="75F6722A"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SeC10/ExE5</w:t>
            </w:r>
          </w:p>
        </w:tc>
      </w:tr>
      <w:tr w:rsidR="00BD0782" w14:paraId="75F6722E"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22C"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val="cy-GB" w:eastAsia="en-GB"/>
                <w14:ligatures w14:val="none"/>
              </w:rPr>
              <w:t>Pontyberem SeC11</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2D"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val="cy-GB" w:eastAsia="en-GB"/>
                <w14:ligatures w14:val="none"/>
              </w:rPr>
              <w:t> </w:t>
            </w:r>
          </w:p>
        </w:tc>
      </w:tr>
      <w:tr w:rsidR="00BD0782" w14:paraId="75F67231"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22F"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Heol Coalbrook</w:t>
            </w:r>
          </w:p>
        </w:tc>
        <w:tc>
          <w:tcPr>
            <w:tcW w:w="2530" w:type="dxa"/>
            <w:tcBorders>
              <w:top w:val="nil"/>
              <w:left w:val="nil"/>
              <w:bottom w:val="single" w:sz="4" w:space="0" w:color="auto"/>
              <w:right w:val="single" w:sz="4" w:space="0" w:color="auto"/>
            </w:tcBorders>
            <w:shd w:val="clear" w:color="auto" w:fill="auto"/>
          </w:tcPr>
          <w:p w14:paraId="75F67230"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SeC11/ExE1</w:t>
            </w:r>
          </w:p>
        </w:tc>
      </w:tr>
      <w:tr w:rsidR="00BD0782" w14:paraId="75F67234"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232"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val="cy-GB" w:eastAsia="en-GB"/>
                <w14:ligatures w14:val="none"/>
              </w:rPr>
              <w:t>Castellnewydd Emlyn SeC12</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33"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val="cy-GB" w:eastAsia="en-GB"/>
                <w14:ligatures w14:val="none"/>
              </w:rPr>
              <w:t> </w:t>
            </w:r>
          </w:p>
        </w:tc>
      </w:tr>
      <w:tr w:rsidR="00BD0782" w14:paraId="75F67237"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235"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Ystâd Ddiwydiannol Heol yr Orsaf</w:t>
            </w:r>
          </w:p>
        </w:tc>
        <w:tc>
          <w:tcPr>
            <w:tcW w:w="2530" w:type="dxa"/>
            <w:tcBorders>
              <w:top w:val="nil"/>
              <w:left w:val="nil"/>
              <w:bottom w:val="single" w:sz="4" w:space="0" w:color="auto"/>
              <w:right w:val="single" w:sz="4" w:space="0" w:color="auto"/>
            </w:tcBorders>
            <w:shd w:val="clear" w:color="auto" w:fill="auto"/>
          </w:tcPr>
          <w:p w14:paraId="75F67236"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SeC12/ExE1</w:t>
            </w:r>
          </w:p>
        </w:tc>
      </w:tr>
      <w:tr w:rsidR="00BD0782" w14:paraId="75F6723A"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238"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lastRenderedPageBreak/>
              <w:t>Cyflenwyr Adeiladwyr/Iard Goed</w:t>
            </w:r>
          </w:p>
        </w:tc>
        <w:tc>
          <w:tcPr>
            <w:tcW w:w="2530" w:type="dxa"/>
            <w:tcBorders>
              <w:top w:val="nil"/>
              <w:left w:val="nil"/>
              <w:bottom w:val="single" w:sz="4" w:space="0" w:color="auto"/>
              <w:right w:val="single" w:sz="4" w:space="0" w:color="auto"/>
            </w:tcBorders>
            <w:shd w:val="clear" w:color="auto" w:fill="auto"/>
          </w:tcPr>
          <w:p w14:paraId="75F67239"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SeC12 / ExE2</w:t>
            </w:r>
          </w:p>
        </w:tc>
      </w:tr>
      <w:tr w:rsidR="00BD0782" w14:paraId="75F6723D"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23B"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Aberarad</w:t>
            </w:r>
          </w:p>
        </w:tc>
        <w:tc>
          <w:tcPr>
            <w:tcW w:w="2530" w:type="dxa"/>
            <w:tcBorders>
              <w:top w:val="nil"/>
              <w:left w:val="nil"/>
              <w:bottom w:val="single" w:sz="4" w:space="0" w:color="auto"/>
              <w:right w:val="single" w:sz="4" w:space="0" w:color="auto"/>
            </w:tcBorders>
            <w:shd w:val="clear" w:color="auto" w:fill="auto"/>
          </w:tcPr>
          <w:p w14:paraId="75F6723C"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SeC12/ExE3</w:t>
            </w:r>
          </w:p>
        </w:tc>
      </w:tr>
      <w:tr w:rsidR="00BD0782" w14:paraId="75F67240"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23E"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val="cy-GB" w:eastAsia="en-GB"/>
                <w14:ligatures w14:val="none"/>
              </w:rPr>
              <w:t>Llanybydder SeC13</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3F"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val="cy-GB" w:eastAsia="en-GB"/>
                <w14:ligatures w14:val="none"/>
              </w:rPr>
              <w:t> </w:t>
            </w:r>
          </w:p>
        </w:tc>
      </w:tr>
      <w:tr w:rsidR="00BD0782" w14:paraId="75F67243"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241"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Lladd-dy/Iard Goed</w:t>
            </w:r>
          </w:p>
        </w:tc>
        <w:tc>
          <w:tcPr>
            <w:tcW w:w="2530" w:type="dxa"/>
            <w:tcBorders>
              <w:top w:val="nil"/>
              <w:left w:val="nil"/>
              <w:bottom w:val="single" w:sz="4" w:space="0" w:color="auto"/>
              <w:right w:val="single" w:sz="4" w:space="0" w:color="auto"/>
            </w:tcBorders>
            <w:shd w:val="clear" w:color="auto" w:fill="auto"/>
          </w:tcPr>
          <w:p w14:paraId="75F67242"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SeC13/ExE1</w:t>
            </w:r>
          </w:p>
        </w:tc>
      </w:tr>
      <w:tr w:rsidR="00BD0782" w14:paraId="75F67246"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244" w14:textId="77777777" w:rsidR="00751EEE" w:rsidRPr="00415E4B" w:rsidRDefault="006B4FE5"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val="cy-GB" w:eastAsia="en-GB"/>
                <w14:ligatures w14:val="none"/>
              </w:rPr>
              <w:t>Rhodfa'r Orsaf</w:t>
            </w:r>
          </w:p>
        </w:tc>
        <w:tc>
          <w:tcPr>
            <w:tcW w:w="2530" w:type="dxa"/>
            <w:tcBorders>
              <w:top w:val="nil"/>
              <w:left w:val="nil"/>
              <w:bottom w:val="single" w:sz="4" w:space="0" w:color="auto"/>
              <w:right w:val="single" w:sz="4" w:space="0" w:color="auto"/>
            </w:tcBorders>
            <w:shd w:val="clear" w:color="auto" w:fill="auto"/>
          </w:tcPr>
          <w:p w14:paraId="75F67245" w14:textId="77777777" w:rsidR="00751EEE" w:rsidRPr="00415E4B" w:rsidRDefault="006B4FE5"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val="cy-GB" w:eastAsia="en-GB"/>
                <w14:ligatures w14:val="none"/>
              </w:rPr>
              <w:t>SeC13/ExE2</w:t>
            </w:r>
          </w:p>
        </w:tc>
      </w:tr>
      <w:tr w:rsidR="00BD0782" w14:paraId="75F67249"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247" w14:textId="77777777" w:rsidR="00CA6635" w:rsidRPr="00415E4B" w:rsidRDefault="006B4FE5" w:rsidP="007B649E">
            <w:pPr>
              <w:spacing w:after="0" w:line="240" w:lineRule="auto"/>
              <w:rPr>
                <w:rFonts w:ascii="Arial" w:eastAsia="Times New Roman" w:hAnsi="Arial" w:cs="Arial"/>
                <w:b/>
                <w:color w:val="000000"/>
                <w:kern w:val="0"/>
                <w:lang w:eastAsia="en-GB"/>
                <w14:ligatures w14:val="none"/>
              </w:rPr>
            </w:pPr>
            <w:r w:rsidRPr="00415E4B">
              <w:rPr>
                <w:rFonts w:ascii="Arial" w:eastAsia="Times New Roman" w:hAnsi="Arial" w:cs="Arial"/>
                <w:b/>
                <w:bCs/>
                <w:color w:val="000000"/>
                <w:kern w:val="0"/>
                <w:lang w:val="cy-GB" w:eastAsia="en-GB"/>
                <w14:ligatures w14:val="none"/>
              </w:rPr>
              <w:t>Pencader SeC14</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48" w14:textId="77777777" w:rsidR="00CA6635" w:rsidRPr="00415E4B" w:rsidRDefault="006B4FE5" w:rsidP="007B649E">
            <w:pPr>
              <w:spacing w:after="0" w:line="240" w:lineRule="auto"/>
              <w:rPr>
                <w:rFonts w:ascii="Arial" w:eastAsia="Times New Roman" w:hAnsi="Arial" w:cs="Arial"/>
                <w:b/>
                <w:color w:val="000000"/>
                <w:kern w:val="0"/>
                <w:lang w:eastAsia="en-GB"/>
                <w14:ligatures w14:val="none"/>
              </w:rPr>
            </w:pPr>
            <w:r w:rsidRPr="00415E4B">
              <w:rPr>
                <w:rFonts w:ascii="Arial" w:eastAsia="Times New Roman" w:hAnsi="Arial" w:cs="Arial"/>
                <w:b/>
                <w:bCs/>
                <w:color w:val="000000"/>
                <w:kern w:val="0"/>
                <w:lang w:val="cy-GB" w:eastAsia="en-GB"/>
                <w14:ligatures w14:val="none"/>
              </w:rPr>
              <w:t> </w:t>
            </w:r>
          </w:p>
        </w:tc>
      </w:tr>
      <w:tr w:rsidR="00BD0782" w14:paraId="75F6724C"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24A" w14:textId="77777777" w:rsidR="00CA6635" w:rsidRPr="00415E4B" w:rsidRDefault="006B4FE5" w:rsidP="007B649E">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val="cy-GB" w:eastAsia="en-GB"/>
                <w14:ligatures w14:val="none"/>
              </w:rPr>
              <w:t>Heol yr Orsaf</w:t>
            </w:r>
          </w:p>
        </w:tc>
        <w:tc>
          <w:tcPr>
            <w:tcW w:w="2530" w:type="dxa"/>
            <w:tcBorders>
              <w:top w:val="nil"/>
              <w:left w:val="nil"/>
              <w:bottom w:val="single" w:sz="4" w:space="0" w:color="auto"/>
              <w:right w:val="single" w:sz="4" w:space="0" w:color="auto"/>
            </w:tcBorders>
            <w:shd w:val="clear" w:color="auto" w:fill="auto"/>
            <w:hideMark/>
          </w:tcPr>
          <w:p w14:paraId="75F6724B" w14:textId="77777777" w:rsidR="00CA6635" w:rsidRPr="00415E4B" w:rsidRDefault="006B4FE5" w:rsidP="007B649E">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val="cy-GB" w:eastAsia="en-GB"/>
                <w14:ligatures w14:val="none"/>
              </w:rPr>
              <w:t>SeC14/ExE1</w:t>
            </w:r>
          </w:p>
        </w:tc>
      </w:tr>
      <w:tr w:rsidR="00BD0782" w14:paraId="75F6724F"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24D" w14:textId="77777777" w:rsidR="00751EEE" w:rsidRPr="00415E4B" w:rsidRDefault="006B4FE5" w:rsidP="00DA7CAF">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val="cy-GB" w:eastAsia="en-GB"/>
                <w14:ligatures w14:val="none"/>
              </w:rPr>
              <w:t>Clos Cader</w:t>
            </w:r>
          </w:p>
        </w:tc>
        <w:tc>
          <w:tcPr>
            <w:tcW w:w="2530" w:type="dxa"/>
            <w:tcBorders>
              <w:top w:val="nil"/>
              <w:left w:val="nil"/>
              <w:bottom w:val="single" w:sz="4" w:space="0" w:color="auto"/>
              <w:right w:val="single" w:sz="4" w:space="0" w:color="auto"/>
            </w:tcBorders>
            <w:shd w:val="clear" w:color="auto" w:fill="auto"/>
          </w:tcPr>
          <w:p w14:paraId="75F6724E" w14:textId="77777777" w:rsidR="00751EEE" w:rsidRPr="00415E4B" w:rsidRDefault="006B4FE5" w:rsidP="00DA7CAF">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val="cy-GB" w:eastAsia="en-GB"/>
                <w14:ligatures w14:val="none"/>
              </w:rPr>
              <w:t>SeC14/ExE2</w:t>
            </w:r>
          </w:p>
        </w:tc>
      </w:tr>
      <w:tr w:rsidR="00BD0782" w14:paraId="75F67252" w14:textId="77777777" w:rsidTr="007B41F0">
        <w:trPr>
          <w:trHeight w:val="341"/>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250" w14:textId="77777777" w:rsidR="00751EEE" w:rsidRPr="00415E4B" w:rsidRDefault="006B4FE5"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b/>
                <w:bCs/>
                <w:color w:val="000000"/>
                <w:kern w:val="0"/>
                <w:lang w:val="cy-GB" w:eastAsia="en-GB"/>
                <w14:ligatures w14:val="none"/>
              </w:rPr>
              <w:t>Llanymddyfri SeC15</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51" w14:textId="77777777" w:rsidR="00751EEE" w:rsidRPr="00415E4B" w:rsidRDefault="006B4FE5"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b/>
                <w:bCs/>
                <w:color w:val="000000"/>
                <w:kern w:val="0"/>
                <w:lang w:val="cy-GB" w:eastAsia="en-GB"/>
                <w14:ligatures w14:val="none"/>
              </w:rPr>
              <w:t> </w:t>
            </w:r>
          </w:p>
        </w:tc>
      </w:tr>
      <w:tr w:rsidR="00BD0782" w14:paraId="75F67255" w14:textId="77777777" w:rsidTr="00DA7CAF">
        <w:trPr>
          <w:trHeight w:val="333"/>
        </w:trPr>
        <w:tc>
          <w:tcPr>
            <w:tcW w:w="6254" w:type="dxa"/>
            <w:tcBorders>
              <w:top w:val="nil"/>
              <w:left w:val="single" w:sz="4" w:space="0" w:color="auto"/>
              <w:bottom w:val="single" w:sz="4" w:space="0" w:color="auto"/>
              <w:right w:val="single" w:sz="4" w:space="0" w:color="auto"/>
            </w:tcBorders>
            <w:shd w:val="clear" w:color="auto" w:fill="auto"/>
          </w:tcPr>
          <w:p w14:paraId="75F67253" w14:textId="77777777" w:rsidR="00751EEE" w:rsidRPr="00415E4B" w:rsidRDefault="006B4FE5"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val="cy-GB" w:eastAsia="en-GB"/>
                <w14:ligatures w14:val="none"/>
              </w:rPr>
              <w:t>Banc yr Eglwys</w:t>
            </w:r>
          </w:p>
        </w:tc>
        <w:tc>
          <w:tcPr>
            <w:tcW w:w="2530" w:type="dxa"/>
            <w:tcBorders>
              <w:top w:val="nil"/>
              <w:left w:val="nil"/>
              <w:bottom w:val="single" w:sz="4" w:space="0" w:color="auto"/>
              <w:right w:val="single" w:sz="4" w:space="0" w:color="auto"/>
            </w:tcBorders>
            <w:shd w:val="clear" w:color="auto" w:fill="auto"/>
          </w:tcPr>
          <w:p w14:paraId="75F67254" w14:textId="77777777" w:rsidR="00751EEE" w:rsidRPr="00415E4B" w:rsidRDefault="006B4FE5"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color w:val="000000"/>
                <w:kern w:val="0"/>
                <w:lang w:val="cy-GB" w:eastAsia="en-GB"/>
                <w14:ligatures w14:val="none"/>
              </w:rPr>
              <w:t>SeC15/ExE1</w:t>
            </w:r>
          </w:p>
        </w:tc>
      </w:tr>
      <w:tr w:rsidR="00BD0782" w14:paraId="75F67258" w14:textId="77777777" w:rsidTr="007B41F0">
        <w:trPr>
          <w:trHeight w:val="351"/>
        </w:trPr>
        <w:tc>
          <w:tcPr>
            <w:tcW w:w="6254" w:type="dxa"/>
            <w:tcBorders>
              <w:top w:val="nil"/>
              <w:left w:val="single" w:sz="4" w:space="0" w:color="auto"/>
              <w:bottom w:val="single" w:sz="4" w:space="0" w:color="auto"/>
              <w:right w:val="single" w:sz="4" w:space="0" w:color="auto"/>
            </w:tcBorders>
            <w:shd w:val="clear" w:color="auto" w:fill="auto"/>
          </w:tcPr>
          <w:p w14:paraId="75F67256" w14:textId="77777777" w:rsidR="00751EEE" w:rsidRPr="00415E4B" w:rsidRDefault="006B4FE5"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val="cy-GB" w:eastAsia="en-GB"/>
                <w14:ligatures w14:val="none"/>
              </w:rPr>
              <w:t>Melinau Llifio gerllaw</w:t>
            </w:r>
          </w:p>
        </w:tc>
        <w:tc>
          <w:tcPr>
            <w:tcW w:w="2530" w:type="dxa"/>
            <w:tcBorders>
              <w:top w:val="nil"/>
              <w:left w:val="nil"/>
              <w:bottom w:val="single" w:sz="4" w:space="0" w:color="auto"/>
              <w:right w:val="single" w:sz="4" w:space="0" w:color="auto"/>
            </w:tcBorders>
            <w:shd w:val="clear" w:color="auto" w:fill="auto"/>
          </w:tcPr>
          <w:p w14:paraId="75F67257" w14:textId="77777777" w:rsidR="00751EEE" w:rsidRPr="00415E4B" w:rsidRDefault="006B4FE5"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color w:val="000000"/>
                <w:kern w:val="0"/>
                <w:lang w:val="cy-GB" w:eastAsia="en-GB"/>
                <w14:ligatures w14:val="none"/>
              </w:rPr>
              <w:t>SeC15/ExE2</w:t>
            </w:r>
          </w:p>
        </w:tc>
      </w:tr>
      <w:tr w:rsidR="00BD0782" w14:paraId="75F6725B" w14:textId="77777777" w:rsidTr="007B41F0">
        <w:trPr>
          <w:trHeight w:val="271"/>
        </w:trPr>
        <w:tc>
          <w:tcPr>
            <w:tcW w:w="6254" w:type="dxa"/>
            <w:tcBorders>
              <w:top w:val="nil"/>
              <w:left w:val="single" w:sz="4" w:space="0" w:color="auto"/>
              <w:bottom w:val="single" w:sz="4" w:space="0" w:color="auto"/>
              <w:right w:val="single" w:sz="4" w:space="0" w:color="auto"/>
            </w:tcBorders>
            <w:shd w:val="clear" w:color="auto" w:fill="auto"/>
          </w:tcPr>
          <w:p w14:paraId="75F67259" w14:textId="77777777" w:rsidR="00751EEE" w:rsidRPr="00415E4B" w:rsidRDefault="006B4FE5"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val="cy-GB" w:eastAsia="en-GB"/>
                <w14:ligatures w14:val="none"/>
              </w:rPr>
              <w:t>Depo i'r gorllewin o Ysgol Rhys Pritchard</w:t>
            </w:r>
          </w:p>
        </w:tc>
        <w:tc>
          <w:tcPr>
            <w:tcW w:w="2530" w:type="dxa"/>
            <w:tcBorders>
              <w:top w:val="nil"/>
              <w:left w:val="nil"/>
              <w:bottom w:val="single" w:sz="4" w:space="0" w:color="auto"/>
              <w:right w:val="single" w:sz="4" w:space="0" w:color="auto"/>
            </w:tcBorders>
            <w:shd w:val="clear" w:color="auto" w:fill="auto"/>
          </w:tcPr>
          <w:p w14:paraId="75F6725A" w14:textId="77777777" w:rsidR="00751EEE" w:rsidRPr="00415E4B" w:rsidRDefault="006B4FE5"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color w:val="000000"/>
                <w:kern w:val="0"/>
                <w:lang w:val="cy-GB" w:eastAsia="en-GB"/>
                <w14:ligatures w14:val="none"/>
              </w:rPr>
              <w:t>SeC15/ExE3</w:t>
            </w:r>
          </w:p>
        </w:tc>
      </w:tr>
      <w:tr w:rsidR="00BD0782" w14:paraId="75F6725E" w14:textId="77777777" w:rsidTr="00CA6635">
        <w:trPr>
          <w:trHeight w:val="420"/>
        </w:trPr>
        <w:tc>
          <w:tcPr>
            <w:tcW w:w="6254" w:type="dxa"/>
            <w:tcBorders>
              <w:top w:val="nil"/>
              <w:left w:val="single" w:sz="4" w:space="0" w:color="auto"/>
              <w:bottom w:val="single" w:sz="4" w:space="0" w:color="auto"/>
              <w:right w:val="single" w:sz="4" w:space="0" w:color="auto"/>
            </w:tcBorders>
            <w:shd w:val="clear" w:color="auto" w:fill="auto"/>
          </w:tcPr>
          <w:p w14:paraId="75F6725C" w14:textId="77777777" w:rsidR="00751EEE" w:rsidRPr="00415E4B" w:rsidRDefault="006B4FE5" w:rsidP="00DA7CAF">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val="cy-GB" w:eastAsia="en-GB"/>
                <w14:ligatures w14:val="none"/>
              </w:rPr>
              <w:t xml:space="preserve">Stryd y Bont </w:t>
            </w:r>
          </w:p>
        </w:tc>
        <w:tc>
          <w:tcPr>
            <w:tcW w:w="2530" w:type="dxa"/>
            <w:tcBorders>
              <w:top w:val="nil"/>
              <w:left w:val="nil"/>
              <w:bottom w:val="single" w:sz="4" w:space="0" w:color="auto"/>
              <w:right w:val="single" w:sz="4" w:space="0" w:color="auto"/>
            </w:tcBorders>
            <w:shd w:val="clear" w:color="auto" w:fill="auto"/>
          </w:tcPr>
          <w:p w14:paraId="75F6725D" w14:textId="77777777" w:rsidR="00751EEE" w:rsidRPr="00415E4B" w:rsidRDefault="006B4FE5" w:rsidP="00DA7CAF">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val="cy-GB" w:eastAsia="en-GB"/>
                <w14:ligatures w14:val="none"/>
              </w:rPr>
              <w:t>SeC15/ExE4</w:t>
            </w:r>
          </w:p>
        </w:tc>
      </w:tr>
      <w:tr w:rsidR="00BD0782" w14:paraId="75F67261" w14:textId="77777777" w:rsidTr="007B41F0">
        <w:trPr>
          <w:trHeight w:val="267"/>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25F" w14:textId="77777777" w:rsidR="00751EEE" w:rsidRPr="00415E4B" w:rsidRDefault="006B4FE5"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b/>
                <w:bCs/>
                <w:color w:val="000000"/>
                <w:kern w:val="0"/>
                <w:lang w:val="cy-GB" w:eastAsia="en-GB"/>
                <w14:ligatures w14:val="none"/>
              </w:rPr>
              <w:t>Llandeilo SeC16</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60" w14:textId="77777777" w:rsidR="00751EEE" w:rsidRPr="00415E4B" w:rsidRDefault="006B4FE5"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b/>
                <w:bCs/>
                <w:color w:val="000000"/>
                <w:kern w:val="0"/>
                <w:lang w:val="cy-GB" w:eastAsia="en-GB"/>
                <w14:ligatures w14:val="none"/>
              </w:rPr>
              <w:t> </w:t>
            </w:r>
          </w:p>
        </w:tc>
      </w:tr>
      <w:tr w:rsidR="00BD0782" w14:paraId="75F67264" w14:textId="77777777" w:rsidTr="00DA7CAF">
        <w:trPr>
          <w:trHeight w:val="263"/>
        </w:trPr>
        <w:tc>
          <w:tcPr>
            <w:tcW w:w="6254" w:type="dxa"/>
            <w:tcBorders>
              <w:top w:val="nil"/>
              <w:left w:val="single" w:sz="4" w:space="0" w:color="auto"/>
              <w:bottom w:val="single" w:sz="4" w:space="0" w:color="auto"/>
              <w:right w:val="single" w:sz="4" w:space="0" w:color="auto"/>
            </w:tcBorders>
            <w:shd w:val="clear" w:color="auto" w:fill="auto"/>
          </w:tcPr>
          <w:p w14:paraId="75F67262" w14:textId="3CFBEE8C" w:rsidR="00751EEE" w:rsidRPr="00415E4B" w:rsidRDefault="006B4FE5"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val="cy-GB" w:eastAsia="en-GB"/>
                <w14:ligatures w14:val="none"/>
              </w:rPr>
              <w:t>Yst</w:t>
            </w:r>
            <w:r>
              <w:rPr>
                <w:rFonts w:ascii="Arial" w:eastAsia="Times New Roman" w:hAnsi="Arial" w:cs="Arial"/>
                <w:color w:val="000000"/>
                <w:kern w:val="0"/>
                <w:lang w:val="cy-GB" w:eastAsia="en-GB"/>
                <w14:ligatures w14:val="none"/>
              </w:rPr>
              <w:t>â</w:t>
            </w:r>
            <w:r w:rsidRPr="00415E4B">
              <w:rPr>
                <w:rFonts w:ascii="Arial" w:eastAsia="Times New Roman" w:hAnsi="Arial" w:cs="Arial"/>
                <w:color w:val="000000"/>
                <w:kern w:val="0"/>
                <w:lang w:val="cy-GB" w:eastAsia="en-GB"/>
                <w14:ligatures w14:val="none"/>
              </w:rPr>
              <w:t>d Ddiwydiannol Beechwood</w:t>
            </w:r>
          </w:p>
        </w:tc>
        <w:tc>
          <w:tcPr>
            <w:tcW w:w="2530" w:type="dxa"/>
            <w:tcBorders>
              <w:top w:val="nil"/>
              <w:left w:val="nil"/>
              <w:bottom w:val="single" w:sz="4" w:space="0" w:color="auto"/>
              <w:right w:val="single" w:sz="4" w:space="0" w:color="auto"/>
            </w:tcBorders>
            <w:shd w:val="clear" w:color="auto" w:fill="auto"/>
          </w:tcPr>
          <w:p w14:paraId="75F67263" w14:textId="77777777" w:rsidR="00751EEE" w:rsidRPr="00415E4B" w:rsidRDefault="006B4FE5"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color w:val="000000"/>
                <w:kern w:val="0"/>
                <w:lang w:val="cy-GB" w:eastAsia="en-GB"/>
                <w14:ligatures w14:val="none"/>
              </w:rPr>
              <w:t>SeC16/ExE1</w:t>
            </w:r>
          </w:p>
        </w:tc>
      </w:tr>
      <w:tr w:rsidR="00BD0782" w14:paraId="75F67267" w14:textId="77777777" w:rsidTr="00DA7CAF">
        <w:trPr>
          <w:trHeight w:val="267"/>
        </w:trPr>
        <w:tc>
          <w:tcPr>
            <w:tcW w:w="6254" w:type="dxa"/>
            <w:tcBorders>
              <w:top w:val="nil"/>
              <w:left w:val="single" w:sz="4" w:space="0" w:color="auto"/>
              <w:bottom w:val="single" w:sz="4" w:space="0" w:color="auto"/>
              <w:right w:val="single" w:sz="4" w:space="0" w:color="auto"/>
            </w:tcBorders>
            <w:shd w:val="clear" w:color="auto" w:fill="auto"/>
          </w:tcPr>
          <w:p w14:paraId="75F67265" w14:textId="77777777" w:rsidR="00751EEE" w:rsidRPr="00415E4B" w:rsidRDefault="006B4FE5"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val="cy-GB" w:eastAsia="en-GB"/>
                <w14:ligatures w14:val="none"/>
              </w:rPr>
              <w:t>Heol yr Orsaf</w:t>
            </w:r>
          </w:p>
        </w:tc>
        <w:tc>
          <w:tcPr>
            <w:tcW w:w="2530" w:type="dxa"/>
            <w:tcBorders>
              <w:top w:val="nil"/>
              <w:left w:val="nil"/>
              <w:bottom w:val="single" w:sz="4" w:space="0" w:color="auto"/>
              <w:right w:val="single" w:sz="4" w:space="0" w:color="auto"/>
            </w:tcBorders>
            <w:shd w:val="clear" w:color="auto" w:fill="auto"/>
          </w:tcPr>
          <w:p w14:paraId="75F67266" w14:textId="77777777" w:rsidR="00751EEE" w:rsidRPr="00415E4B" w:rsidRDefault="006B4FE5"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color w:val="000000"/>
                <w:kern w:val="0"/>
                <w:lang w:val="cy-GB" w:eastAsia="en-GB"/>
                <w14:ligatures w14:val="none"/>
              </w:rPr>
              <w:t>SeC16/ExE2</w:t>
            </w:r>
          </w:p>
        </w:tc>
      </w:tr>
      <w:tr w:rsidR="00BD0782" w14:paraId="75F6726A" w14:textId="77777777" w:rsidTr="0087645C">
        <w:trPr>
          <w:trHeight w:val="257"/>
        </w:trPr>
        <w:tc>
          <w:tcPr>
            <w:tcW w:w="6254" w:type="dxa"/>
            <w:tcBorders>
              <w:top w:val="nil"/>
              <w:left w:val="single" w:sz="4" w:space="0" w:color="auto"/>
              <w:bottom w:val="single" w:sz="4" w:space="0" w:color="auto"/>
              <w:right w:val="single" w:sz="4" w:space="0" w:color="auto"/>
            </w:tcBorders>
            <w:shd w:val="clear" w:color="auto" w:fill="auto"/>
          </w:tcPr>
          <w:p w14:paraId="75F67268" w14:textId="77777777" w:rsidR="00751EEE" w:rsidRPr="00415E4B" w:rsidRDefault="006B4FE5"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val="cy-GB" w:eastAsia="en-GB"/>
                <w14:ligatures w14:val="none"/>
              </w:rPr>
              <w:t xml:space="preserve">Mart Ffair-fach </w:t>
            </w:r>
          </w:p>
        </w:tc>
        <w:tc>
          <w:tcPr>
            <w:tcW w:w="2530" w:type="dxa"/>
            <w:tcBorders>
              <w:top w:val="nil"/>
              <w:left w:val="nil"/>
              <w:bottom w:val="single" w:sz="4" w:space="0" w:color="auto"/>
              <w:right w:val="single" w:sz="4" w:space="0" w:color="auto"/>
            </w:tcBorders>
            <w:shd w:val="clear" w:color="auto" w:fill="auto"/>
          </w:tcPr>
          <w:p w14:paraId="75F67269" w14:textId="77777777" w:rsidR="00751EEE" w:rsidRPr="00415E4B" w:rsidRDefault="006B4FE5"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color w:val="000000"/>
                <w:kern w:val="0"/>
                <w:lang w:val="cy-GB" w:eastAsia="en-GB"/>
                <w14:ligatures w14:val="none"/>
              </w:rPr>
              <w:t>SeC16/ExE3</w:t>
            </w:r>
          </w:p>
        </w:tc>
      </w:tr>
      <w:tr w:rsidR="00BD0782" w14:paraId="75F6726D" w14:textId="77777777" w:rsidTr="00CA6635">
        <w:trPr>
          <w:trHeight w:val="420"/>
        </w:trPr>
        <w:tc>
          <w:tcPr>
            <w:tcW w:w="6254" w:type="dxa"/>
            <w:tcBorders>
              <w:top w:val="nil"/>
              <w:left w:val="single" w:sz="4" w:space="0" w:color="auto"/>
              <w:bottom w:val="single" w:sz="4" w:space="0" w:color="auto"/>
              <w:right w:val="single" w:sz="4" w:space="0" w:color="auto"/>
            </w:tcBorders>
            <w:shd w:val="clear" w:color="auto" w:fill="auto"/>
          </w:tcPr>
          <w:p w14:paraId="75F6726B" w14:textId="77777777" w:rsidR="00751EEE" w:rsidRPr="00415E4B" w:rsidRDefault="006B4FE5"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val="cy-GB" w:eastAsia="en-GB"/>
                <w14:ligatures w14:val="none"/>
              </w:rPr>
              <w:t>Parc Busnes Heol Caerfyrddin</w:t>
            </w:r>
          </w:p>
        </w:tc>
        <w:tc>
          <w:tcPr>
            <w:tcW w:w="2530" w:type="dxa"/>
            <w:tcBorders>
              <w:top w:val="nil"/>
              <w:left w:val="nil"/>
              <w:bottom w:val="single" w:sz="4" w:space="0" w:color="auto"/>
              <w:right w:val="single" w:sz="4" w:space="0" w:color="auto"/>
            </w:tcBorders>
            <w:shd w:val="clear" w:color="auto" w:fill="auto"/>
          </w:tcPr>
          <w:p w14:paraId="75F6726C" w14:textId="77777777" w:rsidR="00751EEE" w:rsidRPr="00415E4B" w:rsidRDefault="006B4FE5"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color w:val="000000"/>
                <w:kern w:val="0"/>
                <w:lang w:val="cy-GB" w:eastAsia="en-GB"/>
                <w14:ligatures w14:val="none"/>
              </w:rPr>
              <w:t>SeC16/ExE4</w:t>
            </w:r>
          </w:p>
        </w:tc>
      </w:tr>
      <w:tr w:rsidR="00BD0782" w14:paraId="75F67270" w14:textId="77777777" w:rsidTr="007B41F0">
        <w:trPr>
          <w:trHeight w:val="253"/>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26E"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val="cy-GB" w:eastAsia="en-GB"/>
                <w14:ligatures w14:val="none"/>
              </w:rPr>
              <w:t>Llangadog SeC17</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6F" w14:textId="77777777" w:rsidR="00751EEE" w:rsidRPr="00121A5B" w:rsidRDefault="006B4FE5"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b/>
                <w:bCs/>
                <w:color w:val="000000"/>
                <w:kern w:val="0"/>
                <w:lang w:val="cy-GB" w:eastAsia="en-GB"/>
                <w14:ligatures w14:val="none"/>
              </w:rPr>
              <w:t> </w:t>
            </w:r>
          </w:p>
        </w:tc>
      </w:tr>
      <w:tr w:rsidR="00BD0782" w14:paraId="75F67273" w14:textId="77777777" w:rsidTr="0087645C">
        <w:trPr>
          <w:trHeight w:val="243"/>
        </w:trPr>
        <w:tc>
          <w:tcPr>
            <w:tcW w:w="6254" w:type="dxa"/>
            <w:tcBorders>
              <w:top w:val="nil"/>
              <w:left w:val="single" w:sz="4" w:space="0" w:color="auto"/>
              <w:bottom w:val="single" w:sz="4" w:space="0" w:color="auto"/>
              <w:right w:val="single" w:sz="4" w:space="0" w:color="auto"/>
            </w:tcBorders>
            <w:shd w:val="clear" w:color="auto" w:fill="auto"/>
          </w:tcPr>
          <w:p w14:paraId="75F67271"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Hen Hufenfa</w:t>
            </w:r>
          </w:p>
        </w:tc>
        <w:tc>
          <w:tcPr>
            <w:tcW w:w="2530" w:type="dxa"/>
            <w:tcBorders>
              <w:top w:val="nil"/>
              <w:left w:val="nil"/>
              <w:bottom w:val="single" w:sz="4" w:space="0" w:color="auto"/>
              <w:right w:val="single" w:sz="4" w:space="0" w:color="auto"/>
            </w:tcBorders>
            <w:shd w:val="clear" w:color="auto" w:fill="auto"/>
          </w:tcPr>
          <w:p w14:paraId="75F67272" w14:textId="77777777" w:rsidR="00751EEE" w:rsidRPr="00121A5B" w:rsidRDefault="006B4FE5"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val="cy-GB" w:eastAsia="en-GB"/>
                <w14:ligatures w14:val="none"/>
              </w:rPr>
              <w:t>SeC17/ExE1</w:t>
            </w:r>
          </w:p>
        </w:tc>
      </w:tr>
      <w:tr w:rsidR="00BD0782" w14:paraId="75F67276" w14:textId="77777777" w:rsidTr="0087645C">
        <w:trPr>
          <w:trHeight w:val="249"/>
        </w:trPr>
        <w:tc>
          <w:tcPr>
            <w:tcW w:w="6254" w:type="dxa"/>
            <w:tcBorders>
              <w:top w:val="nil"/>
              <w:left w:val="single" w:sz="4" w:space="0" w:color="auto"/>
              <w:bottom w:val="single" w:sz="4" w:space="0" w:color="auto"/>
              <w:right w:val="single" w:sz="4" w:space="0" w:color="auto"/>
            </w:tcBorders>
            <w:shd w:val="clear" w:color="auto" w:fill="auto"/>
          </w:tcPr>
          <w:p w14:paraId="75F67274"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Heol yr Orsaf (Gogledd)</w:t>
            </w:r>
          </w:p>
        </w:tc>
        <w:tc>
          <w:tcPr>
            <w:tcW w:w="2530" w:type="dxa"/>
            <w:tcBorders>
              <w:top w:val="nil"/>
              <w:left w:val="nil"/>
              <w:bottom w:val="single" w:sz="4" w:space="0" w:color="auto"/>
              <w:right w:val="single" w:sz="4" w:space="0" w:color="auto"/>
            </w:tcBorders>
            <w:shd w:val="clear" w:color="auto" w:fill="auto"/>
          </w:tcPr>
          <w:p w14:paraId="75F67275" w14:textId="77777777" w:rsidR="00751EEE" w:rsidRPr="00121A5B" w:rsidRDefault="006B4FE5"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val="cy-GB" w:eastAsia="en-GB"/>
                <w14:ligatures w14:val="none"/>
              </w:rPr>
              <w:t>SeC17/ExE2</w:t>
            </w:r>
          </w:p>
        </w:tc>
      </w:tr>
      <w:tr w:rsidR="00BD0782" w14:paraId="75F67279" w14:textId="77777777" w:rsidTr="0087645C">
        <w:trPr>
          <w:trHeight w:val="379"/>
        </w:trPr>
        <w:tc>
          <w:tcPr>
            <w:tcW w:w="6254" w:type="dxa"/>
            <w:tcBorders>
              <w:top w:val="nil"/>
              <w:left w:val="single" w:sz="4" w:space="0" w:color="auto"/>
              <w:bottom w:val="single" w:sz="4" w:space="0" w:color="auto"/>
              <w:right w:val="single" w:sz="4" w:space="0" w:color="auto"/>
            </w:tcBorders>
            <w:shd w:val="clear" w:color="auto" w:fill="auto"/>
          </w:tcPr>
          <w:p w14:paraId="75F67277"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 xml:space="preserve">Heol yr Orsaf </w:t>
            </w:r>
          </w:p>
        </w:tc>
        <w:tc>
          <w:tcPr>
            <w:tcW w:w="2530" w:type="dxa"/>
            <w:tcBorders>
              <w:top w:val="nil"/>
              <w:left w:val="nil"/>
              <w:bottom w:val="single" w:sz="4" w:space="0" w:color="auto"/>
              <w:right w:val="single" w:sz="4" w:space="0" w:color="auto"/>
            </w:tcBorders>
            <w:shd w:val="clear" w:color="auto" w:fill="auto"/>
          </w:tcPr>
          <w:p w14:paraId="75F67278" w14:textId="77777777" w:rsidR="00751EEE" w:rsidRPr="00121A5B" w:rsidRDefault="006B4FE5"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val="cy-GB" w:eastAsia="en-GB"/>
                <w14:ligatures w14:val="none"/>
              </w:rPr>
              <w:t>SeC17/ExE3</w:t>
            </w:r>
          </w:p>
        </w:tc>
      </w:tr>
      <w:tr w:rsidR="00BD0782" w14:paraId="75F6727C" w14:textId="77777777" w:rsidTr="007B41F0">
        <w:trPr>
          <w:trHeight w:val="279"/>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27A"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val="cy-GB" w:eastAsia="en-GB"/>
                <w14:ligatures w14:val="none"/>
              </w:rPr>
              <w:t>Sanclêr SeC18</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7B" w14:textId="77777777" w:rsidR="00751EEE" w:rsidRPr="00121A5B" w:rsidRDefault="006B4FE5"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b/>
                <w:bCs/>
                <w:color w:val="000000"/>
                <w:kern w:val="0"/>
                <w:lang w:val="cy-GB" w:eastAsia="en-GB"/>
                <w14:ligatures w14:val="none"/>
              </w:rPr>
              <w:t> </w:t>
            </w:r>
          </w:p>
        </w:tc>
      </w:tr>
      <w:tr w:rsidR="00BD0782" w14:paraId="75F6727F" w14:textId="77777777" w:rsidTr="00DC2CEC">
        <w:trPr>
          <w:trHeight w:val="267"/>
        </w:trPr>
        <w:tc>
          <w:tcPr>
            <w:tcW w:w="6254" w:type="dxa"/>
            <w:tcBorders>
              <w:top w:val="nil"/>
              <w:left w:val="single" w:sz="4" w:space="0" w:color="auto"/>
              <w:bottom w:val="single" w:sz="4" w:space="0" w:color="auto"/>
              <w:right w:val="single" w:sz="4" w:space="0" w:color="auto"/>
            </w:tcBorders>
            <w:shd w:val="clear" w:color="auto" w:fill="auto"/>
          </w:tcPr>
          <w:p w14:paraId="75F6727D"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 xml:space="preserve">Iard yr Orsaf </w:t>
            </w:r>
          </w:p>
        </w:tc>
        <w:tc>
          <w:tcPr>
            <w:tcW w:w="2530" w:type="dxa"/>
            <w:tcBorders>
              <w:top w:val="nil"/>
              <w:left w:val="nil"/>
              <w:bottom w:val="single" w:sz="4" w:space="0" w:color="auto"/>
              <w:right w:val="single" w:sz="4" w:space="0" w:color="auto"/>
            </w:tcBorders>
            <w:shd w:val="clear" w:color="auto" w:fill="auto"/>
          </w:tcPr>
          <w:p w14:paraId="75F6727E" w14:textId="77777777" w:rsidR="00751EEE" w:rsidRPr="00121A5B" w:rsidRDefault="006B4FE5"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val="cy-GB" w:eastAsia="en-GB"/>
                <w14:ligatures w14:val="none"/>
              </w:rPr>
              <w:t>SeC18/ExE1</w:t>
            </w:r>
          </w:p>
        </w:tc>
      </w:tr>
      <w:tr w:rsidR="00BD0782" w14:paraId="75F67282" w14:textId="77777777" w:rsidTr="00DC2CEC">
        <w:trPr>
          <w:trHeight w:val="256"/>
        </w:trPr>
        <w:tc>
          <w:tcPr>
            <w:tcW w:w="6254" w:type="dxa"/>
            <w:tcBorders>
              <w:top w:val="nil"/>
              <w:left w:val="single" w:sz="4" w:space="0" w:color="auto"/>
              <w:bottom w:val="single" w:sz="4" w:space="0" w:color="auto"/>
              <w:right w:val="single" w:sz="4" w:space="0" w:color="auto"/>
            </w:tcBorders>
            <w:shd w:val="clear" w:color="auto" w:fill="auto"/>
          </w:tcPr>
          <w:p w14:paraId="75F67280"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Heol yr Orsaf</w:t>
            </w:r>
          </w:p>
        </w:tc>
        <w:tc>
          <w:tcPr>
            <w:tcW w:w="2530" w:type="dxa"/>
            <w:tcBorders>
              <w:top w:val="nil"/>
              <w:left w:val="nil"/>
              <w:bottom w:val="single" w:sz="4" w:space="0" w:color="auto"/>
              <w:right w:val="single" w:sz="4" w:space="0" w:color="auto"/>
            </w:tcBorders>
            <w:shd w:val="clear" w:color="auto" w:fill="auto"/>
          </w:tcPr>
          <w:p w14:paraId="75F67281" w14:textId="77777777" w:rsidR="00751EEE" w:rsidRPr="00121A5B" w:rsidRDefault="006B4FE5"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val="cy-GB" w:eastAsia="en-GB"/>
                <w14:ligatures w14:val="none"/>
              </w:rPr>
              <w:t>SeC18/ExE2</w:t>
            </w:r>
          </w:p>
        </w:tc>
      </w:tr>
      <w:tr w:rsidR="00BD0782" w14:paraId="75F67285" w14:textId="77777777" w:rsidTr="00DC2CEC">
        <w:trPr>
          <w:trHeight w:val="261"/>
        </w:trPr>
        <w:tc>
          <w:tcPr>
            <w:tcW w:w="6254" w:type="dxa"/>
            <w:tcBorders>
              <w:top w:val="nil"/>
              <w:left w:val="single" w:sz="4" w:space="0" w:color="auto"/>
              <w:bottom w:val="single" w:sz="4" w:space="0" w:color="auto"/>
              <w:right w:val="single" w:sz="4" w:space="0" w:color="auto"/>
            </w:tcBorders>
            <w:shd w:val="clear" w:color="auto" w:fill="auto"/>
          </w:tcPr>
          <w:p w14:paraId="75F67283"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Wembley Place</w:t>
            </w:r>
          </w:p>
        </w:tc>
        <w:tc>
          <w:tcPr>
            <w:tcW w:w="2530" w:type="dxa"/>
            <w:tcBorders>
              <w:top w:val="nil"/>
              <w:left w:val="nil"/>
              <w:bottom w:val="single" w:sz="4" w:space="0" w:color="auto"/>
              <w:right w:val="single" w:sz="4" w:space="0" w:color="auto"/>
            </w:tcBorders>
            <w:shd w:val="clear" w:color="auto" w:fill="auto"/>
          </w:tcPr>
          <w:p w14:paraId="75F67284" w14:textId="77777777" w:rsidR="00751EEE" w:rsidRPr="00121A5B" w:rsidRDefault="006B4FE5"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val="cy-GB" w:eastAsia="en-GB"/>
                <w14:ligatures w14:val="none"/>
              </w:rPr>
              <w:t>SeC18/ExE3</w:t>
            </w:r>
          </w:p>
        </w:tc>
      </w:tr>
      <w:tr w:rsidR="00BD0782" w14:paraId="75F67288" w14:textId="77777777" w:rsidTr="00C27C0E">
        <w:trPr>
          <w:trHeight w:val="392"/>
        </w:trPr>
        <w:tc>
          <w:tcPr>
            <w:tcW w:w="6254" w:type="dxa"/>
            <w:tcBorders>
              <w:top w:val="nil"/>
              <w:left w:val="single" w:sz="4" w:space="0" w:color="auto"/>
              <w:bottom w:val="single" w:sz="4" w:space="0" w:color="auto"/>
              <w:right w:val="single" w:sz="4" w:space="0" w:color="auto"/>
            </w:tcBorders>
            <w:shd w:val="clear" w:color="auto" w:fill="auto"/>
          </w:tcPr>
          <w:p w14:paraId="75F67286"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Parc Busnes Sanclêr</w:t>
            </w:r>
          </w:p>
        </w:tc>
        <w:tc>
          <w:tcPr>
            <w:tcW w:w="2530" w:type="dxa"/>
            <w:tcBorders>
              <w:top w:val="nil"/>
              <w:left w:val="nil"/>
              <w:bottom w:val="single" w:sz="4" w:space="0" w:color="auto"/>
              <w:right w:val="single" w:sz="4" w:space="0" w:color="auto"/>
            </w:tcBorders>
            <w:shd w:val="clear" w:color="auto" w:fill="auto"/>
          </w:tcPr>
          <w:p w14:paraId="75F67287" w14:textId="77777777" w:rsidR="00751EEE" w:rsidRPr="00121A5B" w:rsidRDefault="006B4FE5"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val="cy-GB" w:eastAsia="en-GB"/>
                <w14:ligatures w14:val="none"/>
              </w:rPr>
              <w:t>SeC18/ExE4</w:t>
            </w:r>
          </w:p>
        </w:tc>
      </w:tr>
      <w:tr w:rsidR="00BD0782" w14:paraId="75F6728B" w14:textId="77777777" w:rsidTr="00DC2CEC">
        <w:trPr>
          <w:trHeight w:val="271"/>
        </w:trPr>
        <w:tc>
          <w:tcPr>
            <w:tcW w:w="6254" w:type="dxa"/>
            <w:tcBorders>
              <w:top w:val="nil"/>
              <w:left w:val="single" w:sz="4" w:space="0" w:color="auto"/>
              <w:bottom w:val="single" w:sz="4" w:space="0" w:color="auto"/>
              <w:right w:val="single" w:sz="4" w:space="0" w:color="auto"/>
            </w:tcBorders>
            <w:shd w:val="clear" w:color="auto" w:fill="auto"/>
          </w:tcPr>
          <w:p w14:paraId="75F67289"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Tir ger yr A40</w:t>
            </w:r>
          </w:p>
        </w:tc>
        <w:tc>
          <w:tcPr>
            <w:tcW w:w="2530" w:type="dxa"/>
            <w:tcBorders>
              <w:top w:val="nil"/>
              <w:left w:val="nil"/>
              <w:bottom w:val="single" w:sz="4" w:space="0" w:color="auto"/>
              <w:right w:val="single" w:sz="4" w:space="0" w:color="auto"/>
            </w:tcBorders>
            <w:shd w:val="clear" w:color="auto" w:fill="auto"/>
          </w:tcPr>
          <w:p w14:paraId="75F6728A" w14:textId="77777777" w:rsidR="00751EEE" w:rsidRPr="00121A5B" w:rsidRDefault="006B4FE5"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val="cy-GB" w:eastAsia="en-GB"/>
                <w14:ligatures w14:val="none"/>
              </w:rPr>
              <w:t>SeC18/ExE5</w:t>
            </w:r>
          </w:p>
        </w:tc>
      </w:tr>
      <w:tr w:rsidR="00BD0782" w14:paraId="75F6728E" w14:textId="77777777" w:rsidTr="007B41F0">
        <w:trPr>
          <w:trHeight w:val="291"/>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28C"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val="cy-GB" w:eastAsia="en-GB"/>
                <w14:ligatures w14:val="none"/>
              </w:rPr>
              <w:t>Hendy-gwyn ar Daf SeC19</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8D" w14:textId="77777777" w:rsidR="00751EEE" w:rsidRPr="00121A5B" w:rsidRDefault="006B4FE5"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b/>
                <w:bCs/>
                <w:color w:val="000000"/>
                <w:kern w:val="0"/>
                <w:lang w:val="cy-GB" w:eastAsia="en-GB"/>
                <w14:ligatures w14:val="none"/>
              </w:rPr>
              <w:t> </w:t>
            </w:r>
          </w:p>
        </w:tc>
      </w:tr>
      <w:tr w:rsidR="00BD0782" w14:paraId="75F67291" w14:textId="77777777" w:rsidTr="00DC2CEC">
        <w:trPr>
          <w:trHeight w:val="266"/>
        </w:trPr>
        <w:tc>
          <w:tcPr>
            <w:tcW w:w="6254" w:type="dxa"/>
            <w:tcBorders>
              <w:top w:val="nil"/>
              <w:left w:val="single" w:sz="4" w:space="0" w:color="auto"/>
              <w:bottom w:val="single" w:sz="4" w:space="0" w:color="auto"/>
              <w:right w:val="single" w:sz="4" w:space="0" w:color="auto"/>
            </w:tcBorders>
            <w:shd w:val="clear" w:color="auto" w:fill="auto"/>
          </w:tcPr>
          <w:p w14:paraId="75F6728F"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Stryd y Gorllewin (Gogledd)</w:t>
            </w:r>
          </w:p>
        </w:tc>
        <w:tc>
          <w:tcPr>
            <w:tcW w:w="2530" w:type="dxa"/>
            <w:tcBorders>
              <w:top w:val="nil"/>
              <w:left w:val="nil"/>
              <w:bottom w:val="single" w:sz="4" w:space="0" w:color="auto"/>
              <w:right w:val="single" w:sz="4" w:space="0" w:color="auto"/>
            </w:tcBorders>
            <w:shd w:val="clear" w:color="auto" w:fill="auto"/>
          </w:tcPr>
          <w:p w14:paraId="75F67290" w14:textId="77777777" w:rsidR="00751EEE" w:rsidRPr="00121A5B" w:rsidRDefault="006B4FE5"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val="cy-GB" w:eastAsia="en-GB"/>
                <w14:ligatures w14:val="none"/>
              </w:rPr>
              <w:t>SeC19/ExE1</w:t>
            </w:r>
          </w:p>
        </w:tc>
      </w:tr>
      <w:tr w:rsidR="00BD0782" w14:paraId="75F67294" w14:textId="77777777" w:rsidTr="00DC2CEC">
        <w:trPr>
          <w:trHeight w:val="273"/>
        </w:trPr>
        <w:tc>
          <w:tcPr>
            <w:tcW w:w="6254" w:type="dxa"/>
            <w:tcBorders>
              <w:top w:val="nil"/>
              <w:left w:val="single" w:sz="4" w:space="0" w:color="auto"/>
              <w:bottom w:val="single" w:sz="4" w:space="0" w:color="auto"/>
              <w:right w:val="single" w:sz="4" w:space="0" w:color="auto"/>
            </w:tcBorders>
            <w:shd w:val="clear" w:color="auto" w:fill="auto"/>
          </w:tcPr>
          <w:p w14:paraId="75F67292"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Hen Iard Lo</w:t>
            </w:r>
          </w:p>
        </w:tc>
        <w:tc>
          <w:tcPr>
            <w:tcW w:w="2530" w:type="dxa"/>
            <w:tcBorders>
              <w:top w:val="nil"/>
              <w:left w:val="nil"/>
              <w:bottom w:val="single" w:sz="4" w:space="0" w:color="auto"/>
              <w:right w:val="single" w:sz="4" w:space="0" w:color="auto"/>
            </w:tcBorders>
            <w:shd w:val="clear" w:color="auto" w:fill="auto"/>
          </w:tcPr>
          <w:p w14:paraId="75F67293" w14:textId="77777777" w:rsidR="00751EEE" w:rsidRPr="00121A5B" w:rsidRDefault="006B4FE5"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val="cy-GB" w:eastAsia="en-GB"/>
                <w14:ligatures w14:val="none"/>
              </w:rPr>
              <w:t>SeC19/ExE2</w:t>
            </w:r>
          </w:p>
        </w:tc>
      </w:tr>
      <w:tr w:rsidR="00BD0782" w14:paraId="75F67297" w14:textId="77777777" w:rsidTr="00DC2CEC">
        <w:trPr>
          <w:trHeight w:val="251"/>
        </w:trPr>
        <w:tc>
          <w:tcPr>
            <w:tcW w:w="6254" w:type="dxa"/>
            <w:tcBorders>
              <w:top w:val="nil"/>
              <w:left w:val="single" w:sz="4" w:space="0" w:color="auto"/>
              <w:bottom w:val="single" w:sz="4" w:space="0" w:color="auto"/>
              <w:right w:val="single" w:sz="4" w:space="0" w:color="auto"/>
            </w:tcBorders>
            <w:shd w:val="clear" w:color="auto" w:fill="auto"/>
          </w:tcPr>
          <w:p w14:paraId="75F67295"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 xml:space="preserve">Trefechan </w:t>
            </w:r>
          </w:p>
        </w:tc>
        <w:tc>
          <w:tcPr>
            <w:tcW w:w="2530" w:type="dxa"/>
            <w:tcBorders>
              <w:top w:val="nil"/>
              <w:left w:val="nil"/>
              <w:bottom w:val="single" w:sz="4" w:space="0" w:color="auto"/>
              <w:right w:val="single" w:sz="4" w:space="0" w:color="auto"/>
            </w:tcBorders>
            <w:shd w:val="clear" w:color="auto" w:fill="auto"/>
          </w:tcPr>
          <w:p w14:paraId="75F67296" w14:textId="77777777" w:rsidR="00751EEE" w:rsidRPr="00121A5B" w:rsidRDefault="006B4FE5"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val="cy-GB" w:eastAsia="en-GB"/>
                <w14:ligatures w14:val="none"/>
              </w:rPr>
              <w:t>SeC19/ExE3</w:t>
            </w:r>
          </w:p>
        </w:tc>
      </w:tr>
      <w:tr w:rsidR="00BD0782" w14:paraId="75F6729A" w14:textId="77777777" w:rsidTr="00DC2CEC">
        <w:trPr>
          <w:trHeight w:val="257"/>
        </w:trPr>
        <w:tc>
          <w:tcPr>
            <w:tcW w:w="6254" w:type="dxa"/>
            <w:tcBorders>
              <w:top w:val="nil"/>
              <w:left w:val="single" w:sz="4" w:space="0" w:color="auto"/>
              <w:bottom w:val="single" w:sz="4" w:space="0" w:color="auto"/>
              <w:right w:val="single" w:sz="4" w:space="0" w:color="auto"/>
            </w:tcBorders>
            <w:shd w:val="clear" w:color="auto" w:fill="auto"/>
          </w:tcPr>
          <w:p w14:paraId="75F67298"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Ystâd Ddiwydiannol Hendy-gwyn ar Daf</w:t>
            </w:r>
          </w:p>
        </w:tc>
        <w:tc>
          <w:tcPr>
            <w:tcW w:w="2530" w:type="dxa"/>
            <w:tcBorders>
              <w:top w:val="nil"/>
              <w:left w:val="nil"/>
              <w:bottom w:val="single" w:sz="4" w:space="0" w:color="auto"/>
              <w:right w:val="single" w:sz="4" w:space="0" w:color="auto"/>
            </w:tcBorders>
            <w:shd w:val="clear" w:color="auto" w:fill="auto"/>
          </w:tcPr>
          <w:p w14:paraId="75F67299" w14:textId="77777777" w:rsidR="00751EEE" w:rsidRPr="00121A5B" w:rsidRDefault="006B4FE5"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val="cy-GB" w:eastAsia="en-GB"/>
                <w14:ligatures w14:val="none"/>
              </w:rPr>
              <w:t>SeC19/ExE4</w:t>
            </w:r>
          </w:p>
        </w:tc>
      </w:tr>
      <w:tr w:rsidR="00BD0782" w14:paraId="75F6729D" w14:textId="77777777" w:rsidTr="00DC2CEC">
        <w:trPr>
          <w:trHeight w:val="248"/>
        </w:trPr>
        <w:tc>
          <w:tcPr>
            <w:tcW w:w="6254" w:type="dxa"/>
            <w:tcBorders>
              <w:top w:val="nil"/>
              <w:left w:val="single" w:sz="4" w:space="0" w:color="auto"/>
              <w:bottom w:val="single" w:sz="4" w:space="0" w:color="auto"/>
              <w:right w:val="single" w:sz="4" w:space="0" w:color="auto"/>
            </w:tcBorders>
            <w:shd w:val="clear" w:color="auto" w:fill="auto"/>
          </w:tcPr>
          <w:p w14:paraId="75F6729B"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 xml:space="preserve">Hen Hufenfa </w:t>
            </w:r>
          </w:p>
        </w:tc>
        <w:tc>
          <w:tcPr>
            <w:tcW w:w="2530" w:type="dxa"/>
            <w:tcBorders>
              <w:top w:val="nil"/>
              <w:left w:val="nil"/>
              <w:bottom w:val="single" w:sz="4" w:space="0" w:color="auto"/>
              <w:right w:val="single" w:sz="4" w:space="0" w:color="auto"/>
            </w:tcBorders>
            <w:shd w:val="clear" w:color="auto" w:fill="auto"/>
          </w:tcPr>
          <w:p w14:paraId="75F6729C" w14:textId="77777777" w:rsidR="00751EEE" w:rsidRPr="00121A5B" w:rsidRDefault="006B4FE5"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val="cy-GB" w:eastAsia="en-GB"/>
                <w14:ligatures w14:val="none"/>
              </w:rPr>
              <w:t>SeC19/ExE5</w:t>
            </w:r>
          </w:p>
        </w:tc>
      </w:tr>
      <w:tr w:rsidR="00BD0782" w14:paraId="75F672A0" w14:textId="77777777" w:rsidTr="00DC2CEC">
        <w:trPr>
          <w:trHeight w:val="383"/>
        </w:trPr>
        <w:tc>
          <w:tcPr>
            <w:tcW w:w="6254" w:type="dxa"/>
            <w:tcBorders>
              <w:top w:val="nil"/>
              <w:left w:val="single" w:sz="4" w:space="0" w:color="auto"/>
              <w:bottom w:val="single" w:sz="4" w:space="0" w:color="auto"/>
              <w:right w:val="single" w:sz="4" w:space="0" w:color="auto"/>
            </w:tcBorders>
            <w:shd w:val="clear" w:color="auto" w:fill="auto"/>
          </w:tcPr>
          <w:p w14:paraId="75F6729E" w14:textId="77777777" w:rsidR="00751EEE" w:rsidRPr="00415E4B" w:rsidRDefault="006B4FE5" w:rsidP="00DA7CAF">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val="cy-GB" w:eastAsia="en-GB"/>
                <w14:ligatures w14:val="none"/>
              </w:rPr>
              <w:t>Tir ger cylchfan yr A40</w:t>
            </w:r>
          </w:p>
        </w:tc>
        <w:tc>
          <w:tcPr>
            <w:tcW w:w="2530" w:type="dxa"/>
            <w:tcBorders>
              <w:top w:val="nil"/>
              <w:left w:val="nil"/>
              <w:bottom w:val="single" w:sz="4" w:space="0" w:color="auto"/>
              <w:right w:val="single" w:sz="4" w:space="0" w:color="auto"/>
            </w:tcBorders>
            <w:shd w:val="clear" w:color="auto" w:fill="auto"/>
          </w:tcPr>
          <w:p w14:paraId="75F6729F" w14:textId="77777777" w:rsidR="00751EEE" w:rsidRPr="00415E4B" w:rsidRDefault="006B4FE5"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kern w:val="0"/>
                <w:lang w:val="cy-GB" w:eastAsia="en-GB"/>
                <w14:ligatures w14:val="none"/>
              </w:rPr>
              <w:t>SeC19/ExE6</w:t>
            </w:r>
          </w:p>
        </w:tc>
      </w:tr>
      <w:tr w:rsidR="00BD0782" w14:paraId="75F672A3" w14:textId="77777777" w:rsidTr="00CA6635">
        <w:trPr>
          <w:trHeight w:val="420"/>
        </w:trPr>
        <w:tc>
          <w:tcPr>
            <w:tcW w:w="6254" w:type="dxa"/>
            <w:tcBorders>
              <w:top w:val="nil"/>
              <w:left w:val="single" w:sz="4" w:space="0" w:color="auto"/>
              <w:bottom w:val="single" w:sz="4" w:space="0" w:color="auto"/>
              <w:right w:val="single" w:sz="4" w:space="0" w:color="auto"/>
            </w:tcBorders>
            <w:shd w:val="clear" w:color="auto" w:fill="auto"/>
            <w:hideMark/>
          </w:tcPr>
          <w:p w14:paraId="75F672A1" w14:textId="77777777" w:rsidR="00CA6635" w:rsidRPr="00415E4B" w:rsidRDefault="006B4FE5" w:rsidP="007B649E">
            <w:pPr>
              <w:spacing w:after="0" w:line="240" w:lineRule="auto"/>
              <w:rPr>
                <w:rFonts w:ascii="Arial" w:eastAsia="Times New Roman" w:hAnsi="Arial" w:cs="Arial"/>
                <w:b/>
                <w:color w:val="000000"/>
                <w:kern w:val="0"/>
                <w:lang w:eastAsia="en-GB"/>
                <w14:ligatures w14:val="none"/>
              </w:rPr>
            </w:pPr>
            <w:r w:rsidRPr="00415E4B">
              <w:rPr>
                <w:rFonts w:ascii="Arial" w:eastAsia="Times New Roman" w:hAnsi="Arial" w:cs="Arial"/>
                <w:b/>
                <w:bCs/>
                <w:color w:val="000000"/>
                <w:kern w:val="0"/>
                <w:lang w:val="cy-GB" w:eastAsia="en-GB"/>
                <w14:ligatures w14:val="none"/>
              </w:rPr>
              <w:t>Pentrefi Cynaliadwy - Haen 3</w:t>
            </w:r>
          </w:p>
        </w:tc>
        <w:tc>
          <w:tcPr>
            <w:tcW w:w="2530" w:type="dxa"/>
            <w:tcBorders>
              <w:top w:val="nil"/>
              <w:left w:val="nil"/>
              <w:bottom w:val="single" w:sz="4" w:space="0" w:color="auto"/>
              <w:right w:val="single" w:sz="4" w:space="0" w:color="auto"/>
            </w:tcBorders>
            <w:shd w:val="clear" w:color="auto" w:fill="auto"/>
            <w:hideMark/>
          </w:tcPr>
          <w:p w14:paraId="75F672A2" w14:textId="77777777" w:rsidR="00CA6635" w:rsidRPr="00415E4B" w:rsidRDefault="006B4FE5" w:rsidP="007B649E">
            <w:pPr>
              <w:spacing w:after="0" w:line="240" w:lineRule="auto"/>
              <w:rPr>
                <w:rFonts w:ascii="Arial" w:eastAsia="Times New Roman" w:hAnsi="Arial" w:cs="Arial"/>
                <w:kern w:val="0"/>
                <w:lang w:eastAsia="en-GB"/>
                <w14:ligatures w14:val="none"/>
              </w:rPr>
            </w:pPr>
            <w:r w:rsidRPr="00415E4B">
              <w:rPr>
                <w:rFonts w:ascii="Arial" w:eastAsia="Times New Roman" w:hAnsi="Arial" w:cs="Arial"/>
                <w:kern w:val="0"/>
                <w:lang w:val="cy-GB" w:eastAsia="en-GB"/>
                <w14:ligatures w14:val="none"/>
              </w:rPr>
              <w:t> </w:t>
            </w:r>
          </w:p>
        </w:tc>
      </w:tr>
      <w:tr w:rsidR="00BD0782" w14:paraId="75F672A6"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2A4" w14:textId="77777777" w:rsidR="00751EEE" w:rsidRPr="00415E4B" w:rsidRDefault="006B4FE5"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b/>
                <w:bCs/>
                <w:color w:val="000000"/>
                <w:kern w:val="0"/>
                <w:lang w:val="cy-GB" w:eastAsia="en-GB"/>
                <w14:ligatures w14:val="none"/>
              </w:rPr>
              <w:t>Cwmgwili SuV28</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A5" w14:textId="77777777" w:rsidR="00751EEE" w:rsidRPr="00415E4B" w:rsidRDefault="006B4FE5"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b/>
                <w:bCs/>
                <w:color w:val="000000"/>
                <w:kern w:val="0"/>
                <w:lang w:val="cy-GB" w:eastAsia="en-GB"/>
                <w14:ligatures w14:val="none"/>
              </w:rPr>
              <w:t> </w:t>
            </w:r>
          </w:p>
        </w:tc>
      </w:tr>
      <w:tr w:rsidR="00BD0782" w14:paraId="75F672A9"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2A7" w14:textId="77777777" w:rsidR="00751EEE" w:rsidRPr="00415E4B" w:rsidRDefault="006B4FE5"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val="cy-GB" w:eastAsia="en-GB"/>
                <w14:ligatures w14:val="none"/>
              </w:rPr>
              <w:t xml:space="preserve">Ystâd Ddiwydiannol Heathfield </w:t>
            </w:r>
          </w:p>
        </w:tc>
        <w:tc>
          <w:tcPr>
            <w:tcW w:w="2530" w:type="dxa"/>
            <w:tcBorders>
              <w:top w:val="nil"/>
              <w:left w:val="nil"/>
              <w:bottom w:val="single" w:sz="4" w:space="0" w:color="auto"/>
              <w:right w:val="single" w:sz="4" w:space="0" w:color="auto"/>
            </w:tcBorders>
            <w:shd w:val="clear" w:color="auto" w:fill="auto"/>
          </w:tcPr>
          <w:p w14:paraId="75F672A8" w14:textId="77777777" w:rsidR="00751EEE" w:rsidRPr="00415E4B" w:rsidRDefault="006B4FE5"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val="cy-GB" w:eastAsia="en-GB"/>
                <w14:ligatures w14:val="none"/>
              </w:rPr>
              <w:t>SuV28/ExE1</w:t>
            </w:r>
          </w:p>
        </w:tc>
      </w:tr>
      <w:tr w:rsidR="00BD0782" w14:paraId="75F672AC"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2AA" w14:textId="77777777" w:rsidR="00751EEE" w:rsidRPr="00EF7AC9" w:rsidRDefault="006B4FE5" w:rsidP="00DA7CAF">
            <w:pPr>
              <w:spacing w:after="0" w:line="240" w:lineRule="auto"/>
              <w:rPr>
                <w:rFonts w:ascii="Arial" w:eastAsia="Times New Roman" w:hAnsi="Arial" w:cs="Arial"/>
                <w:b/>
                <w:bCs/>
                <w:strike/>
                <w:color w:val="FF0000"/>
                <w:kern w:val="0"/>
                <w:lang w:eastAsia="en-GB"/>
                <w14:ligatures w14:val="none"/>
              </w:rPr>
            </w:pPr>
            <w:r w:rsidRPr="00EF7AC9">
              <w:rPr>
                <w:rFonts w:ascii="Arial" w:eastAsia="Times New Roman" w:hAnsi="Arial" w:cs="Arial"/>
                <w:strike/>
                <w:color w:val="FF0000"/>
                <w:kern w:val="0"/>
                <w:lang w:val="cy-GB" w:eastAsia="en-GB"/>
                <w14:ligatures w14:val="none"/>
              </w:rPr>
              <w:t>Gavin Griffiths Group</w:t>
            </w:r>
          </w:p>
        </w:tc>
        <w:tc>
          <w:tcPr>
            <w:tcW w:w="2530" w:type="dxa"/>
            <w:tcBorders>
              <w:top w:val="nil"/>
              <w:left w:val="nil"/>
              <w:bottom w:val="single" w:sz="4" w:space="0" w:color="auto"/>
              <w:right w:val="single" w:sz="4" w:space="0" w:color="auto"/>
            </w:tcBorders>
            <w:shd w:val="clear" w:color="auto" w:fill="auto"/>
          </w:tcPr>
          <w:p w14:paraId="75F672AB" w14:textId="77777777" w:rsidR="00751EEE" w:rsidRPr="00EF7AC9" w:rsidRDefault="006B4FE5" w:rsidP="00DA7CAF">
            <w:pPr>
              <w:spacing w:after="0" w:line="240" w:lineRule="auto"/>
              <w:rPr>
                <w:rFonts w:ascii="Arial" w:eastAsia="Times New Roman" w:hAnsi="Arial" w:cs="Arial"/>
                <w:b/>
                <w:bCs/>
                <w:strike/>
                <w:color w:val="FF0000"/>
                <w:kern w:val="0"/>
                <w:lang w:eastAsia="en-GB"/>
                <w14:ligatures w14:val="none"/>
              </w:rPr>
            </w:pPr>
            <w:r w:rsidRPr="00EF7AC9">
              <w:rPr>
                <w:rFonts w:ascii="Arial" w:eastAsia="Times New Roman" w:hAnsi="Arial" w:cs="Arial"/>
                <w:strike/>
                <w:color w:val="FF0000"/>
                <w:kern w:val="0"/>
                <w:lang w:val="cy-GB" w:eastAsia="en-GB"/>
                <w14:ligatures w14:val="none"/>
              </w:rPr>
              <w:t>SuV28/ExE2</w:t>
            </w:r>
          </w:p>
        </w:tc>
      </w:tr>
      <w:tr w:rsidR="00BD0782" w14:paraId="75F672AF"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2AD" w14:textId="77777777" w:rsidR="00751EEE" w:rsidRPr="00415E4B" w:rsidRDefault="006B4FE5"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b/>
                <w:bCs/>
                <w:color w:val="000000"/>
                <w:kern w:val="0"/>
                <w:lang w:val="cy-GB" w:eastAsia="en-GB"/>
                <w14:ligatures w14:val="none"/>
              </w:rPr>
              <w:t>Llanllwni</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AE" w14:textId="77777777" w:rsidR="00751EEE" w:rsidRPr="00415E4B" w:rsidRDefault="00751EEE" w:rsidP="00DA7CAF">
            <w:pPr>
              <w:spacing w:after="0" w:line="240" w:lineRule="auto"/>
              <w:rPr>
                <w:rFonts w:ascii="Arial" w:eastAsia="Times New Roman" w:hAnsi="Arial" w:cs="Arial"/>
                <w:b/>
                <w:bCs/>
                <w:color w:val="000000"/>
                <w:kern w:val="0"/>
                <w:lang w:eastAsia="en-GB"/>
                <w14:ligatures w14:val="none"/>
              </w:rPr>
            </w:pPr>
          </w:p>
        </w:tc>
      </w:tr>
      <w:tr w:rsidR="00BD0782" w14:paraId="75F672B2"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2B0" w14:textId="77777777" w:rsidR="00751EEE" w:rsidRPr="00415E4B" w:rsidRDefault="006B4FE5" w:rsidP="00DA7CAF">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val="cy-GB" w:eastAsia="en-GB"/>
                <w14:ligatures w14:val="none"/>
              </w:rPr>
              <w:t>Teifi Timber</w:t>
            </w:r>
          </w:p>
        </w:tc>
        <w:tc>
          <w:tcPr>
            <w:tcW w:w="2530" w:type="dxa"/>
            <w:tcBorders>
              <w:top w:val="nil"/>
              <w:left w:val="nil"/>
              <w:bottom w:val="single" w:sz="4" w:space="0" w:color="auto"/>
              <w:right w:val="single" w:sz="4" w:space="0" w:color="auto"/>
            </w:tcBorders>
            <w:shd w:val="clear" w:color="auto" w:fill="auto"/>
          </w:tcPr>
          <w:p w14:paraId="75F672B1" w14:textId="77777777" w:rsidR="00751EEE" w:rsidRPr="00415E4B" w:rsidRDefault="006B4FE5" w:rsidP="00DA7CAF">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val="cy-GB" w:eastAsia="en-GB"/>
                <w14:ligatures w14:val="none"/>
              </w:rPr>
              <w:t>SuV36/ExE1</w:t>
            </w:r>
          </w:p>
        </w:tc>
      </w:tr>
      <w:tr w:rsidR="00BD0782" w14:paraId="75F672B5"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2B3"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val="cy-GB" w:eastAsia="en-GB"/>
                <w14:ligatures w14:val="none"/>
              </w:rPr>
              <w:lastRenderedPageBreak/>
              <w:t>Llanfihangel-ar-arth SuV39</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B4"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val="cy-GB" w:eastAsia="en-GB"/>
                <w14:ligatures w14:val="none"/>
              </w:rPr>
              <w:t> </w:t>
            </w:r>
          </w:p>
        </w:tc>
      </w:tr>
      <w:tr w:rsidR="00BD0782" w14:paraId="75F672B8"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5F672B6"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Depo</w:t>
            </w:r>
          </w:p>
        </w:tc>
        <w:tc>
          <w:tcPr>
            <w:tcW w:w="2530" w:type="dxa"/>
            <w:tcBorders>
              <w:top w:val="nil"/>
              <w:left w:val="nil"/>
              <w:bottom w:val="single" w:sz="4" w:space="0" w:color="auto"/>
              <w:right w:val="single" w:sz="4" w:space="0" w:color="auto"/>
            </w:tcBorders>
            <w:shd w:val="clear" w:color="auto" w:fill="auto"/>
          </w:tcPr>
          <w:p w14:paraId="75F672B7"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val="cy-GB" w:eastAsia="en-GB"/>
                <w14:ligatures w14:val="none"/>
              </w:rPr>
              <w:t>SuV39/ExE1</w:t>
            </w:r>
          </w:p>
        </w:tc>
      </w:tr>
      <w:tr w:rsidR="00BD0782" w14:paraId="75F672BB" w14:textId="77777777" w:rsidTr="007B41F0">
        <w:trPr>
          <w:trHeight w:val="216"/>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2B9"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val="cy-GB" w:eastAsia="en-GB"/>
                <w14:ligatures w14:val="none"/>
              </w:rPr>
              <w:t>Pont-tyweli SuV41</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BA" w14:textId="77777777" w:rsidR="00751EEE" w:rsidRPr="00121A5B" w:rsidRDefault="006B4FE5"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val="cy-GB" w:eastAsia="en-GB"/>
                <w14:ligatures w14:val="none"/>
              </w:rPr>
              <w:t> </w:t>
            </w:r>
          </w:p>
        </w:tc>
      </w:tr>
      <w:tr w:rsidR="00BD0782" w14:paraId="75F672BE" w14:textId="77777777" w:rsidTr="00CA6635">
        <w:trPr>
          <w:trHeight w:val="330"/>
        </w:trPr>
        <w:tc>
          <w:tcPr>
            <w:tcW w:w="6254" w:type="dxa"/>
            <w:tcBorders>
              <w:top w:val="nil"/>
              <w:left w:val="single" w:sz="4" w:space="0" w:color="auto"/>
              <w:bottom w:val="single" w:sz="4" w:space="0" w:color="auto"/>
              <w:right w:val="single" w:sz="4" w:space="0" w:color="auto"/>
            </w:tcBorders>
            <w:shd w:val="clear" w:color="auto" w:fill="auto"/>
            <w:hideMark/>
          </w:tcPr>
          <w:p w14:paraId="75F672BC"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color w:val="000000"/>
                <w:kern w:val="0"/>
                <w:lang w:val="cy-GB" w:eastAsia="en-GB"/>
                <w14:ligatures w14:val="none"/>
              </w:rPr>
              <w:t>Heol yr Orsaf</w:t>
            </w:r>
          </w:p>
        </w:tc>
        <w:tc>
          <w:tcPr>
            <w:tcW w:w="2530" w:type="dxa"/>
            <w:tcBorders>
              <w:top w:val="nil"/>
              <w:left w:val="nil"/>
              <w:bottom w:val="single" w:sz="4" w:space="0" w:color="auto"/>
              <w:right w:val="single" w:sz="4" w:space="0" w:color="auto"/>
            </w:tcBorders>
            <w:shd w:val="clear" w:color="auto" w:fill="auto"/>
            <w:hideMark/>
          </w:tcPr>
          <w:p w14:paraId="75F672BD"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color w:val="000000"/>
                <w:kern w:val="0"/>
                <w:lang w:val="cy-GB" w:eastAsia="en-GB"/>
                <w14:ligatures w14:val="none"/>
              </w:rPr>
              <w:t>SuV41/ExE1</w:t>
            </w:r>
          </w:p>
        </w:tc>
      </w:tr>
      <w:tr w:rsidR="00BD0782" w14:paraId="75F672C1"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2BF"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Stryd Lewis</w:t>
            </w:r>
          </w:p>
        </w:tc>
        <w:tc>
          <w:tcPr>
            <w:tcW w:w="2530" w:type="dxa"/>
            <w:tcBorders>
              <w:top w:val="nil"/>
              <w:left w:val="nil"/>
              <w:bottom w:val="single" w:sz="4" w:space="0" w:color="auto"/>
              <w:right w:val="single" w:sz="4" w:space="0" w:color="auto"/>
            </w:tcBorders>
            <w:shd w:val="clear" w:color="auto" w:fill="auto"/>
            <w:hideMark/>
          </w:tcPr>
          <w:p w14:paraId="75F672C0"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val="cy-GB" w:eastAsia="en-GB"/>
                <w14:ligatures w14:val="none"/>
              </w:rPr>
              <w:t>SuV41/ExE2</w:t>
            </w:r>
          </w:p>
        </w:tc>
      </w:tr>
      <w:tr w:rsidR="00BD0782" w14:paraId="75F672C4"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2C2"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color w:val="000000"/>
                <w:kern w:val="0"/>
                <w:lang w:val="cy-GB" w:eastAsia="en-GB"/>
                <w14:ligatures w14:val="none"/>
              </w:rPr>
              <w:t>Ystâd gerllaw'r B4624</w:t>
            </w:r>
          </w:p>
        </w:tc>
        <w:tc>
          <w:tcPr>
            <w:tcW w:w="2530" w:type="dxa"/>
            <w:tcBorders>
              <w:top w:val="nil"/>
              <w:left w:val="nil"/>
              <w:bottom w:val="single" w:sz="4" w:space="0" w:color="auto"/>
              <w:right w:val="single" w:sz="4" w:space="0" w:color="auto"/>
            </w:tcBorders>
            <w:shd w:val="clear" w:color="auto" w:fill="auto"/>
            <w:hideMark/>
          </w:tcPr>
          <w:p w14:paraId="75F672C3"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color w:val="000000"/>
                <w:kern w:val="0"/>
                <w:lang w:val="cy-GB" w:eastAsia="en-GB"/>
                <w14:ligatures w14:val="none"/>
              </w:rPr>
              <w:t>SuV41/ExE3</w:t>
            </w:r>
          </w:p>
        </w:tc>
      </w:tr>
      <w:tr w:rsidR="00BD0782" w14:paraId="75F672C7"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5F672C5"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b/>
                <w:bCs/>
                <w:color w:val="000000"/>
                <w:kern w:val="0"/>
                <w:lang w:val="cy-GB" w:eastAsia="en-GB"/>
                <w14:ligatures w14:val="none"/>
              </w:rPr>
              <w:t>New Inn SuV43</w:t>
            </w:r>
          </w:p>
        </w:tc>
        <w:tc>
          <w:tcPr>
            <w:tcW w:w="2530" w:type="dxa"/>
            <w:tcBorders>
              <w:top w:val="nil"/>
              <w:left w:val="nil"/>
              <w:bottom w:val="single" w:sz="4" w:space="0" w:color="auto"/>
              <w:right w:val="single" w:sz="4" w:space="0" w:color="auto"/>
            </w:tcBorders>
            <w:shd w:val="clear" w:color="auto" w:fill="D9D9D9" w:themeFill="background1" w:themeFillShade="D9"/>
          </w:tcPr>
          <w:p w14:paraId="75F672C6" w14:textId="77777777" w:rsidR="00CA6635" w:rsidRPr="00121A5B" w:rsidRDefault="006B4FE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b/>
                <w:bCs/>
                <w:color w:val="000000"/>
                <w:kern w:val="0"/>
                <w:lang w:val="cy-GB" w:eastAsia="en-GB"/>
                <w14:ligatures w14:val="none"/>
              </w:rPr>
              <w:t> </w:t>
            </w:r>
          </w:p>
        </w:tc>
      </w:tr>
      <w:tr w:rsidR="00BD0782" w14:paraId="75F672CA"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2C8" w14:textId="77777777" w:rsidR="00CA6635" w:rsidRPr="00121A5B" w:rsidRDefault="006B4FE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val="cy-GB" w:eastAsia="en-GB"/>
                <w14:ligatures w14:val="none"/>
              </w:rPr>
              <w:t xml:space="preserve">Iard Sgrap a Gwaith Peirianneg </w:t>
            </w:r>
          </w:p>
        </w:tc>
        <w:tc>
          <w:tcPr>
            <w:tcW w:w="2530" w:type="dxa"/>
            <w:tcBorders>
              <w:top w:val="nil"/>
              <w:left w:val="nil"/>
              <w:bottom w:val="single" w:sz="4" w:space="0" w:color="auto"/>
              <w:right w:val="single" w:sz="4" w:space="0" w:color="auto"/>
            </w:tcBorders>
            <w:shd w:val="clear" w:color="auto" w:fill="auto"/>
            <w:hideMark/>
          </w:tcPr>
          <w:p w14:paraId="75F672C9" w14:textId="77777777" w:rsidR="00CA6635" w:rsidRPr="005D5D70" w:rsidRDefault="006B4FE5" w:rsidP="007B649E">
            <w:pPr>
              <w:spacing w:after="0" w:line="240" w:lineRule="auto"/>
              <w:rPr>
                <w:rFonts w:ascii="Arial" w:eastAsia="Times New Roman" w:hAnsi="Arial" w:cs="Arial"/>
                <w:kern w:val="0"/>
                <w:lang w:eastAsia="en-GB"/>
                <w14:ligatures w14:val="none"/>
              </w:rPr>
            </w:pPr>
            <w:r w:rsidRPr="005D5D70">
              <w:rPr>
                <w:rFonts w:ascii="Arial" w:eastAsia="Times New Roman" w:hAnsi="Arial" w:cs="Arial"/>
                <w:color w:val="000000"/>
                <w:kern w:val="0"/>
                <w:lang w:val="cy-GB" w:eastAsia="en-GB"/>
                <w14:ligatures w14:val="none"/>
              </w:rPr>
              <w:t>SuV43/ExE1</w:t>
            </w:r>
          </w:p>
        </w:tc>
      </w:tr>
      <w:tr w:rsidR="00BD0782" w14:paraId="75F672CD"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5F672CB" w14:textId="77777777" w:rsidR="00CA6635" w:rsidRPr="00121A5B" w:rsidRDefault="006B4FE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color w:val="000000"/>
                <w:kern w:val="0"/>
                <w:lang w:val="cy-GB" w:eastAsia="en-GB"/>
                <w14:ligatures w14:val="none"/>
              </w:rPr>
              <w:t>Gerllaw Gwastod Abbot</w:t>
            </w:r>
          </w:p>
        </w:tc>
        <w:tc>
          <w:tcPr>
            <w:tcW w:w="2530" w:type="dxa"/>
            <w:tcBorders>
              <w:top w:val="nil"/>
              <w:left w:val="nil"/>
              <w:bottom w:val="single" w:sz="4" w:space="0" w:color="auto"/>
              <w:right w:val="single" w:sz="4" w:space="0" w:color="auto"/>
            </w:tcBorders>
            <w:shd w:val="clear" w:color="auto" w:fill="auto"/>
            <w:hideMark/>
          </w:tcPr>
          <w:p w14:paraId="75F672CC" w14:textId="77777777" w:rsidR="00CA6635" w:rsidRPr="005D5D70" w:rsidRDefault="006B4FE5" w:rsidP="007B649E">
            <w:pPr>
              <w:spacing w:after="0" w:line="240" w:lineRule="auto"/>
              <w:rPr>
                <w:rFonts w:ascii="Arial" w:eastAsia="Times New Roman" w:hAnsi="Arial" w:cs="Arial"/>
                <w:b/>
                <w:color w:val="000000"/>
                <w:kern w:val="0"/>
                <w:lang w:eastAsia="en-GB"/>
                <w14:ligatures w14:val="none"/>
              </w:rPr>
            </w:pPr>
            <w:r w:rsidRPr="005D5D70">
              <w:rPr>
                <w:rFonts w:ascii="Arial" w:eastAsia="Times New Roman" w:hAnsi="Arial" w:cs="Arial"/>
                <w:color w:val="000000"/>
                <w:kern w:val="0"/>
                <w:lang w:val="cy-GB" w:eastAsia="en-GB"/>
                <w14:ligatures w14:val="none"/>
              </w:rPr>
              <w:t>SuV43/ExE2</w:t>
            </w:r>
          </w:p>
        </w:tc>
      </w:tr>
    </w:tbl>
    <w:p w14:paraId="75F672CE" w14:textId="77777777" w:rsidR="00657780" w:rsidRDefault="00657780"/>
    <w:p w14:paraId="75F672CF" w14:textId="77777777" w:rsidR="00372CE8" w:rsidRDefault="006B4FE5">
      <w:r w:rsidRPr="00B0151E">
        <w:rPr>
          <w:b/>
          <w:bCs/>
          <w:lang w:val="cy-GB"/>
        </w:rPr>
        <w:t xml:space="preserve">D.S. </w:t>
      </w:r>
      <w:r w:rsidRPr="00B0151E">
        <w:rPr>
          <w:lang w:val="cy-GB"/>
        </w:rPr>
        <w:t>– cynigir y Newidiadau yn sgil Materion a Godwyd canlynol i enwau safleoedd fel y maent yn ymddangos ar fersiwn ar-lein y Map Cynigion i adlewyrchu newidiadau ffeithiol, ac fel eu bod yn cyfateb i enwau'r safleoedd yn y tabl uchod:</w:t>
      </w:r>
    </w:p>
    <w:p w14:paraId="75F672D0" w14:textId="77777777" w:rsidR="00204B02" w:rsidRDefault="006B4FE5" w:rsidP="0036254B">
      <w:pPr>
        <w:pStyle w:val="ListParagraph"/>
        <w:numPr>
          <w:ilvl w:val="0"/>
          <w:numId w:val="20"/>
        </w:numPr>
      </w:pPr>
      <w:r>
        <w:rPr>
          <w:lang w:val="cy-GB"/>
        </w:rPr>
        <w:t>Ychwanegwch y cyfeirnodau safle yn y tabl uchod at enwau'r safleoedd ar y fersiwn ar-lein o'r Map Cynigion</w:t>
      </w:r>
    </w:p>
    <w:p w14:paraId="75F672D1" w14:textId="77777777" w:rsidR="00951D19" w:rsidRDefault="006B4FE5" w:rsidP="0036254B">
      <w:pPr>
        <w:pStyle w:val="ListParagraph"/>
        <w:numPr>
          <w:ilvl w:val="0"/>
          <w:numId w:val="20"/>
        </w:numPr>
      </w:pPr>
      <w:r>
        <w:rPr>
          <w:lang w:val="cy-GB"/>
        </w:rPr>
        <w:t>Yn Rhydaman, newidiwch 'Gweithdai'r Betws' i 'Gweithdai Parc y Betws’</w:t>
      </w:r>
    </w:p>
    <w:p w14:paraId="75F672D2" w14:textId="77777777" w:rsidR="00093EA4" w:rsidRDefault="006B4FE5" w:rsidP="0036254B">
      <w:pPr>
        <w:pStyle w:val="ListParagraph"/>
        <w:numPr>
          <w:ilvl w:val="0"/>
          <w:numId w:val="20"/>
        </w:numPr>
      </w:pPr>
      <w:r>
        <w:rPr>
          <w:lang w:val="cy-GB"/>
        </w:rPr>
        <w:t>Yn Llanymddyfri newidiwch 'Depo i'r De-orllewin o Bantycelyn' i 'Depo i'r gorllewin o Ysgol Rhys Pritchard’</w:t>
      </w:r>
    </w:p>
    <w:p w14:paraId="75F672D3" w14:textId="77777777" w:rsidR="00A2280F" w:rsidRDefault="006B4FE5" w:rsidP="0036254B">
      <w:pPr>
        <w:pStyle w:val="ListParagraph"/>
        <w:numPr>
          <w:ilvl w:val="0"/>
          <w:numId w:val="20"/>
        </w:numPr>
      </w:pPr>
      <w:r>
        <w:rPr>
          <w:lang w:val="cy-GB"/>
        </w:rPr>
        <w:t>Yn y Garnant, newidiwch 'Ystâd Ddiwydiannol y Cigfrain' i 'Ystâd Ddiwydiannol y Cigfran’</w:t>
      </w:r>
    </w:p>
    <w:p w14:paraId="75F672D4" w14:textId="77777777" w:rsidR="000E4C2D" w:rsidRDefault="006B4FE5" w:rsidP="0036254B">
      <w:pPr>
        <w:pStyle w:val="ListParagraph"/>
        <w:numPr>
          <w:ilvl w:val="0"/>
          <w:numId w:val="20"/>
        </w:numPr>
      </w:pPr>
      <w:r>
        <w:rPr>
          <w:lang w:val="cy-GB"/>
        </w:rPr>
        <w:t>Yng Nglanaman, newidiwch 'Heol Tabernacle' i 'Gweithdai Glanaman’</w:t>
      </w:r>
    </w:p>
    <w:p w14:paraId="75F672D5" w14:textId="77777777" w:rsidR="00D93F44" w:rsidRDefault="006B4FE5" w:rsidP="0036254B">
      <w:pPr>
        <w:pStyle w:val="ListParagraph"/>
        <w:numPr>
          <w:ilvl w:val="0"/>
          <w:numId w:val="20"/>
        </w:numPr>
      </w:pPr>
      <w:r>
        <w:rPr>
          <w:lang w:val="cy-GB"/>
        </w:rPr>
        <w:t>Ym Mrynaman, newidiwch 'Heol Cwmgarw' i 'Ystâd Ddiwydiannol Brynaman, Heol Cwmgarw’</w:t>
      </w:r>
    </w:p>
    <w:p w14:paraId="75F672D6" w14:textId="77777777" w:rsidR="00065B2E" w:rsidRDefault="006B4FE5" w:rsidP="0036254B">
      <w:pPr>
        <w:pStyle w:val="ListParagraph"/>
        <w:numPr>
          <w:ilvl w:val="0"/>
          <w:numId w:val="20"/>
        </w:numPr>
      </w:pPr>
      <w:r>
        <w:rPr>
          <w:lang w:val="cy-GB"/>
        </w:rPr>
        <w:t>Yn New Inn, newidiwch 'Iard Sgrap' i 'Iard Sgrap a Gwaith Peirianneg’</w:t>
      </w:r>
    </w:p>
    <w:p w14:paraId="75F672D7" w14:textId="77777777" w:rsidR="00163A6F" w:rsidRDefault="00163A6F" w:rsidP="007B41F0">
      <w:pPr>
        <w:pStyle w:val="ListParagraph"/>
      </w:pPr>
    </w:p>
    <w:p w14:paraId="75F672D8" w14:textId="77777777" w:rsidR="00E17B4A" w:rsidRDefault="006B4FE5" w:rsidP="007B41F0">
      <w:r>
        <w:rPr>
          <w:lang w:val="cy-GB"/>
        </w:rPr>
        <w:t>D.S. - Mae'r safleoedd canlynol i'w hychwanegu at yr amlinelliad cyflogaeth presennol ar y Mapiau Cynigion.</w:t>
      </w:r>
    </w:p>
    <w:p w14:paraId="75F672D9" w14:textId="375A24AA" w:rsidR="00902134" w:rsidRPr="008C4F1D" w:rsidRDefault="006B4FE5" w:rsidP="007B41F0">
      <w:pPr>
        <w:rPr>
          <w:color w:val="00B050"/>
        </w:rPr>
      </w:pPr>
      <w:r w:rsidRPr="008C4F1D">
        <w:rPr>
          <w:color w:val="00B050"/>
          <w:lang w:val="cy-GB"/>
        </w:rPr>
        <w:t>Ar ôl ystyriaeth bellach, penderfynwyd peidio â chynnwys safle Gavin Griffiths Group yng Nghwmgwili (SuV28/ExE2).  Er bod y safle hwn wedi bod ag elfennau o ddefnyddiau B yn gysylltiedig ag ef ar un adeg, caiff ei ddefnyddio at ddibenion rheoli gwastraff (sui generis) yn unig heddiw, ac felly ni t</w:t>
      </w:r>
      <w:r w:rsidR="000D7A6C">
        <w:rPr>
          <w:color w:val="00B050"/>
          <w:lang w:val="cy-GB"/>
        </w:rPr>
        <w:t>h</w:t>
      </w:r>
      <w:r w:rsidRPr="008C4F1D">
        <w:rPr>
          <w:color w:val="00B050"/>
          <w:lang w:val="cy-GB"/>
        </w:rPr>
        <w:t>eimlir y dylid nodi hwn fel safle cyflogaeth defnydd B presennol.  Fodd bynnag, mae safle ychwanegol yng Nghaerfyrddin wedi'i ychwanegu – Hen Waith Tun, Heol y Prior, PrC1/ExE4, isod.</w:t>
      </w:r>
    </w:p>
    <w:p w14:paraId="75F672DA" w14:textId="77777777" w:rsidR="00EF7AC9" w:rsidRPr="001F0E84" w:rsidRDefault="006B4FE5" w:rsidP="007B41F0">
      <w:pPr>
        <w:pStyle w:val="ListParagraph"/>
        <w:numPr>
          <w:ilvl w:val="0"/>
          <w:numId w:val="34"/>
        </w:numPr>
        <w:ind w:left="284"/>
        <w:rPr>
          <w:color w:val="00B050"/>
        </w:rPr>
      </w:pPr>
      <w:r w:rsidRPr="001F0E84">
        <w:rPr>
          <w:color w:val="00B050"/>
          <w:lang w:val="cy-GB"/>
        </w:rPr>
        <w:t>Hen Waith Tun, Heol y Prior, PrC1/ExE4</w:t>
      </w:r>
    </w:p>
    <w:p w14:paraId="75F672DB" w14:textId="77777777" w:rsidR="00E17B4A" w:rsidRDefault="006B4FE5" w:rsidP="007B41F0">
      <w:pPr>
        <w:pStyle w:val="ListParagraph"/>
        <w:numPr>
          <w:ilvl w:val="0"/>
          <w:numId w:val="34"/>
        </w:numPr>
        <w:ind w:left="284"/>
      </w:pPr>
      <w:r>
        <w:rPr>
          <w:lang w:val="cy-GB"/>
        </w:rPr>
        <w:t>Ffwrnes – PrC2/ExE9</w:t>
      </w:r>
    </w:p>
    <w:p w14:paraId="75F672DC" w14:textId="77777777" w:rsidR="00262B05" w:rsidRDefault="006B4FE5" w:rsidP="007B41F0">
      <w:pPr>
        <w:pStyle w:val="ListParagraph"/>
        <w:numPr>
          <w:ilvl w:val="0"/>
          <w:numId w:val="34"/>
        </w:numPr>
        <w:ind w:left="284"/>
      </w:pPr>
      <w:r>
        <w:rPr>
          <w:lang w:val="cy-GB"/>
        </w:rPr>
        <w:t>Heol y Sandy, Llanelli – PrC2/ExE10</w:t>
      </w:r>
    </w:p>
    <w:p w14:paraId="75F672DD" w14:textId="77777777" w:rsidR="009117A6" w:rsidRDefault="006B4FE5" w:rsidP="007B41F0">
      <w:pPr>
        <w:pStyle w:val="ListParagraph"/>
        <w:numPr>
          <w:ilvl w:val="0"/>
          <w:numId w:val="34"/>
        </w:numPr>
        <w:ind w:left="284"/>
      </w:pPr>
      <w:r>
        <w:rPr>
          <w:lang w:val="cy-GB"/>
        </w:rPr>
        <w:lastRenderedPageBreak/>
        <w:t>Penygroes Concrete Products – PrC3/ExE18</w:t>
      </w:r>
    </w:p>
    <w:p w14:paraId="75F672DE" w14:textId="77777777" w:rsidR="009117A6" w:rsidRDefault="006B4FE5" w:rsidP="007B41F0">
      <w:pPr>
        <w:pStyle w:val="ListParagraph"/>
        <w:numPr>
          <w:ilvl w:val="0"/>
          <w:numId w:val="34"/>
        </w:numPr>
        <w:ind w:left="284"/>
      </w:pPr>
      <w:r>
        <w:rPr>
          <w:lang w:val="cy-GB"/>
        </w:rPr>
        <w:t>Heol Gwscwm, Porth Tywyn – SeC4/ExE5</w:t>
      </w:r>
    </w:p>
    <w:p w14:paraId="75F672DF" w14:textId="77777777" w:rsidR="00A677CF" w:rsidRDefault="006B4FE5" w:rsidP="007B41F0">
      <w:pPr>
        <w:pStyle w:val="ListParagraph"/>
        <w:numPr>
          <w:ilvl w:val="0"/>
          <w:numId w:val="34"/>
        </w:numPr>
        <w:ind w:left="284"/>
      </w:pPr>
      <w:r>
        <w:rPr>
          <w:lang w:val="cy-GB"/>
        </w:rPr>
        <w:t>Ystâd Ddiwydiannol Pen-bre – SeC5/ExE1</w:t>
      </w:r>
    </w:p>
    <w:p w14:paraId="75F672E0" w14:textId="77777777" w:rsidR="00417FD3" w:rsidRDefault="006B4FE5" w:rsidP="007B41F0">
      <w:pPr>
        <w:pStyle w:val="ListParagraph"/>
        <w:numPr>
          <w:ilvl w:val="0"/>
          <w:numId w:val="34"/>
        </w:numPr>
        <w:ind w:left="284"/>
      </w:pPr>
      <w:r>
        <w:rPr>
          <w:lang w:val="cy-GB"/>
        </w:rPr>
        <w:t>Teras yr Orsaf, Llanybydder – SeC13/ExE2</w:t>
      </w:r>
    </w:p>
    <w:p w14:paraId="75F672E1" w14:textId="77777777" w:rsidR="002F3C19" w:rsidRDefault="006B4FE5" w:rsidP="007B41F0">
      <w:pPr>
        <w:pStyle w:val="ListParagraph"/>
        <w:numPr>
          <w:ilvl w:val="0"/>
          <w:numId w:val="34"/>
        </w:numPr>
        <w:ind w:left="284"/>
      </w:pPr>
      <w:r>
        <w:rPr>
          <w:lang w:val="cy-GB"/>
        </w:rPr>
        <w:t>Stryd y Bont, Llanymddyfri – SeC15/ExE4</w:t>
      </w:r>
    </w:p>
    <w:p w14:paraId="75F672E2" w14:textId="77777777" w:rsidR="00EE499B" w:rsidRDefault="006B4FE5" w:rsidP="007B41F0">
      <w:pPr>
        <w:pStyle w:val="ListParagraph"/>
        <w:numPr>
          <w:ilvl w:val="0"/>
          <w:numId w:val="34"/>
        </w:numPr>
        <w:ind w:left="284"/>
      </w:pPr>
      <w:r>
        <w:rPr>
          <w:lang w:val="cy-GB"/>
        </w:rPr>
        <w:t>Parc Busnes Heol Caerfyrddin, Llandeilo – SeC16/ExE4</w:t>
      </w:r>
    </w:p>
    <w:p w14:paraId="75F672E3" w14:textId="77777777" w:rsidR="00B263AE" w:rsidRDefault="006B4FE5" w:rsidP="007B41F0">
      <w:pPr>
        <w:pStyle w:val="ListParagraph"/>
        <w:numPr>
          <w:ilvl w:val="0"/>
          <w:numId w:val="34"/>
        </w:numPr>
        <w:ind w:left="284"/>
      </w:pPr>
      <w:r>
        <w:rPr>
          <w:lang w:val="cy-GB"/>
        </w:rPr>
        <w:t>Tir ger cylchfan yr A40, Hendy-gwyn ar Daf – SeC19/ExE6</w:t>
      </w:r>
    </w:p>
    <w:p w14:paraId="75F672E4" w14:textId="77777777" w:rsidR="00E72A5A" w:rsidRPr="00EF7AC9" w:rsidRDefault="006B4FE5" w:rsidP="007B41F0">
      <w:pPr>
        <w:pStyle w:val="ListParagraph"/>
        <w:numPr>
          <w:ilvl w:val="0"/>
          <w:numId w:val="34"/>
        </w:numPr>
        <w:ind w:left="284"/>
        <w:rPr>
          <w:strike/>
          <w:color w:val="FF0000"/>
        </w:rPr>
      </w:pPr>
      <w:r w:rsidRPr="00EF7AC9">
        <w:rPr>
          <w:strike/>
          <w:color w:val="FF0000"/>
          <w:lang w:val="cy-GB"/>
        </w:rPr>
        <w:t>Gavin Griffiths Group, Cwmgwili – SuV28/ExE2</w:t>
      </w:r>
    </w:p>
    <w:p w14:paraId="75F672E5" w14:textId="77777777" w:rsidR="00BE63DD" w:rsidRDefault="006B4FE5" w:rsidP="007B41F0">
      <w:pPr>
        <w:pStyle w:val="ListParagraph"/>
        <w:numPr>
          <w:ilvl w:val="0"/>
          <w:numId w:val="34"/>
        </w:numPr>
        <w:ind w:left="284"/>
      </w:pPr>
      <w:r>
        <w:rPr>
          <w:lang w:val="cy-GB"/>
        </w:rPr>
        <w:t>Teifi Timber, Llanllwni – SuV26/ExE1</w:t>
      </w:r>
    </w:p>
    <w:p w14:paraId="75F672E6" w14:textId="77777777" w:rsidR="00FA26B4" w:rsidRDefault="00FA26B4" w:rsidP="00FA26B4"/>
    <w:p w14:paraId="75F672E7" w14:textId="77777777" w:rsidR="00FA26B4" w:rsidRDefault="00FA26B4" w:rsidP="00FA26B4"/>
    <w:p w14:paraId="75F672E8" w14:textId="77777777" w:rsidR="00FA26B4" w:rsidRDefault="00FA26B4" w:rsidP="00FA26B4"/>
    <w:p w14:paraId="75F672E9" w14:textId="77777777" w:rsidR="00FA26B4" w:rsidRDefault="00FA26B4" w:rsidP="00FA26B4"/>
    <w:p w14:paraId="75F672EA" w14:textId="77777777" w:rsidR="00FA26B4" w:rsidRDefault="00FA26B4" w:rsidP="00FA26B4"/>
    <w:p w14:paraId="75F672EB" w14:textId="77777777" w:rsidR="00FB3457" w:rsidRDefault="00FB3457" w:rsidP="007B41F0">
      <w:pPr>
        <w:ind w:left="284"/>
        <w:sectPr w:rsidR="00FB3457" w:rsidSect="002C052E">
          <w:pgSz w:w="11906" w:h="16838"/>
          <w:pgMar w:top="1440" w:right="1440" w:bottom="1440" w:left="1440" w:header="708" w:footer="708" w:gutter="0"/>
          <w:cols w:space="708"/>
          <w:docGrid w:linePitch="360"/>
        </w:sectPr>
      </w:pPr>
    </w:p>
    <w:p w14:paraId="75F672EC" w14:textId="77777777" w:rsidR="000F391B" w:rsidRDefault="006B4FE5" w:rsidP="000F391B">
      <w:pPr>
        <w:rPr>
          <w:rFonts w:ascii="Arial" w:hAnsi="Arial" w:cs="Arial"/>
          <w:b/>
          <w:bCs/>
          <w:sz w:val="28"/>
          <w:szCs w:val="28"/>
        </w:rPr>
      </w:pPr>
      <w:r w:rsidRPr="00556A34">
        <w:rPr>
          <w:rFonts w:ascii="Arial" w:hAnsi="Arial" w:cs="Arial"/>
          <w:b/>
          <w:bCs/>
          <w:sz w:val="28"/>
          <w:szCs w:val="28"/>
          <w:lang w:val="cy-GB"/>
        </w:rPr>
        <w:lastRenderedPageBreak/>
        <w:t>Atodiad 3 – Amlinellu'r Safleoedd Cyflogaeth Presennol ychwanegol</w:t>
      </w:r>
    </w:p>
    <w:p w14:paraId="75F672ED" w14:textId="77777777" w:rsidR="0049741F" w:rsidRDefault="0049741F" w:rsidP="000F391B"/>
    <w:p w14:paraId="75F672EE" w14:textId="77777777" w:rsidR="000F391B" w:rsidRDefault="006B4FE5" w:rsidP="000F391B">
      <w:pPr>
        <w:rPr>
          <w:b/>
          <w:bCs/>
          <w:color w:val="00B050"/>
        </w:rPr>
      </w:pPr>
      <w:r w:rsidRPr="0049741F">
        <w:rPr>
          <w:b/>
          <w:bCs/>
          <w:color w:val="00B050"/>
          <w:lang w:val="cy-GB"/>
        </w:rPr>
        <w:t>Hen Waith Tun, Heol y Prior, Caerfyrddin – PrC1/ExE4</w:t>
      </w:r>
    </w:p>
    <w:p w14:paraId="75F672EF" w14:textId="77777777" w:rsidR="0049741F" w:rsidRPr="0049741F" w:rsidRDefault="0049741F" w:rsidP="000F391B">
      <w:pPr>
        <w:rPr>
          <w:b/>
          <w:bCs/>
          <w:color w:val="00B050"/>
        </w:rPr>
      </w:pPr>
    </w:p>
    <w:p w14:paraId="75F672F0" w14:textId="77777777" w:rsidR="000F391B" w:rsidRDefault="006B4FE5" w:rsidP="000F391B">
      <w:r w:rsidRPr="0074134B">
        <w:rPr>
          <w:noProof/>
        </w:rPr>
        <w:drawing>
          <wp:inline distT="0" distB="0" distL="0" distR="0" wp14:anchorId="75F6731D" wp14:editId="75F6731E">
            <wp:extent cx="6120916" cy="4819650"/>
            <wp:effectExtent l="0" t="0" r="0" b="0"/>
            <wp:docPr id="939675609"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50946" name="Picture 1" descr="A map of a neighborhood&#10;&#10;Description automatically generated"/>
                    <pic:cNvPicPr/>
                  </pic:nvPicPr>
                  <pic:blipFill>
                    <a:blip r:embed="rId12"/>
                    <a:stretch>
                      <a:fillRect/>
                    </a:stretch>
                  </pic:blipFill>
                  <pic:spPr>
                    <a:xfrm>
                      <a:off x="0" y="0"/>
                      <a:ext cx="6129998" cy="4826801"/>
                    </a:xfrm>
                    <a:prstGeom prst="rect">
                      <a:avLst/>
                    </a:prstGeom>
                  </pic:spPr>
                </pic:pic>
              </a:graphicData>
            </a:graphic>
          </wp:inline>
        </w:drawing>
      </w:r>
    </w:p>
    <w:p w14:paraId="75F672F1" w14:textId="77777777" w:rsidR="000F391B" w:rsidRDefault="000F391B" w:rsidP="000F391B"/>
    <w:p w14:paraId="75F672F2" w14:textId="77777777" w:rsidR="00FE47C5" w:rsidRDefault="00FE47C5" w:rsidP="000F391B">
      <w:pPr>
        <w:sectPr w:rsidR="00FE47C5" w:rsidSect="002C052E">
          <w:pgSz w:w="11906" w:h="16838"/>
          <w:pgMar w:top="1440" w:right="1440" w:bottom="1440" w:left="1440" w:header="708" w:footer="708" w:gutter="0"/>
          <w:cols w:space="708"/>
          <w:docGrid w:linePitch="360"/>
        </w:sectPr>
      </w:pPr>
    </w:p>
    <w:p w14:paraId="75F672F3" w14:textId="77777777" w:rsidR="000F391B" w:rsidRPr="00300B0E" w:rsidRDefault="006B4FE5" w:rsidP="000F391B">
      <w:pPr>
        <w:rPr>
          <w:b/>
          <w:bCs/>
          <w:color w:val="00B050"/>
        </w:rPr>
      </w:pPr>
      <w:r w:rsidRPr="00300B0E">
        <w:rPr>
          <w:b/>
          <w:bCs/>
          <w:color w:val="00B050"/>
          <w:lang w:val="cy-GB"/>
        </w:rPr>
        <w:lastRenderedPageBreak/>
        <w:t>Ffwrnes – PrC2/ExE9</w:t>
      </w:r>
    </w:p>
    <w:p w14:paraId="75F672F4" w14:textId="77777777" w:rsidR="000F391B" w:rsidRDefault="006B4FE5" w:rsidP="000F391B">
      <w:r w:rsidRPr="004101E6">
        <w:rPr>
          <w:noProof/>
        </w:rPr>
        <w:drawing>
          <wp:inline distT="0" distB="0" distL="0" distR="0" wp14:anchorId="75F6731F" wp14:editId="75F67320">
            <wp:extent cx="5559252" cy="4057650"/>
            <wp:effectExtent l="0" t="0" r="3810" b="0"/>
            <wp:docPr id="214585139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23314" name="Picture 1" descr="A map of a city&#10;&#10;Description automatically generated"/>
                    <pic:cNvPicPr/>
                  </pic:nvPicPr>
                  <pic:blipFill>
                    <a:blip r:embed="rId13"/>
                    <a:stretch>
                      <a:fillRect/>
                    </a:stretch>
                  </pic:blipFill>
                  <pic:spPr>
                    <a:xfrm>
                      <a:off x="0" y="0"/>
                      <a:ext cx="5561905" cy="4059587"/>
                    </a:xfrm>
                    <a:prstGeom prst="rect">
                      <a:avLst/>
                    </a:prstGeom>
                  </pic:spPr>
                </pic:pic>
              </a:graphicData>
            </a:graphic>
          </wp:inline>
        </w:drawing>
      </w:r>
    </w:p>
    <w:p w14:paraId="75F672F5" w14:textId="77777777" w:rsidR="00C9612C" w:rsidRDefault="00C9612C" w:rsidP="000F391B">
      <w:pPr>
        <w:rPr>
          <w:b/>
          <w:bCs/>
          <w:color w:val="00B050"/>
        </w:rPr>
        <w:sectPr w:rsidR="00C9612C" w:rsidSect="002C052E">
          <w:pgSz w:w="11906" w:h="16838"/>
          <w:pgMar w:top="1440" w:right="1440" w:bottom="1440" w:left="1440" w:header="708" w:footer="708" w:gutter="0"/>
          <w:cols w:space="708"/>
          <w:docGrid w:linePitch="360"/>
        </w:sectPr>
      </w:pPr>
    </w:p>
    <w:p w14:paraId="75F672F6" w14:textId="77777777" w:rsidR="000F391B" w:rsidRPr="00300B0E" w:rsidRDefault="006B4FE5" w:rsidP="000F391B">
      <w:pPr>
        <w:rPr>
          <w:b/>
          <w:bCs/>
          <w:color w:val="00B050"/>
        </w:rPr>
      </w:pPr>
      <w:r w:rsidRPr="00300B0E">
        <w:rPr>
          <w:b/>
          <w:bCs/>
          <w:color w:val="00B050"/>
          <w:lang w:val="cy-GB"/>
        </w:rPr>
        <w:lastRenderedPageBreak/>
        <w:t>Heol y Sandy, Llanelli – PrC2/ExE10</w:t>
      </w:r>
    </w:p>
    <w:p w14:paraId="75F672F7" w14:textId="77777777" w:rsidR="000F391B" w:rsidRDefault="006B4FE5" w:rsidP="000F391B">
      <w:r w:rsidRPr="003937CA">
        <w:rPr>
          <w:noProof/>
        </w:rPr>
        <w:drawing>
          <wp:inline distT="0" distB="0" distL="0" distR="0" wp14:anchorId="75F67321" wp14:editId="75F67322">
            <wp:extent cx="5534025" cy="3797668"/>
            <wp:effectExtent l="0" t="0" r="0" b="0"/>
            <wp:docPr id="150510939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28041" name="Picture 1" descr="A map of a city&#10;&#10;Description automatically generated"/>
                    <pic:cNvPicPr/>
                  </pic:nvPicPr>
                  <pic:blipFill>
                    <a:blip r:embed="rId14"/>
                    <a:stretch>
                      <a:fillRect/>
                    </a:stretch>
                  </pic:blipFill>
                  <pic:spPr>
                    <a:xfrm>
                      <a:off x="0" y="0"/>
                      <a:ext cx="5537937" cy="3800352"/>
                    </a:xfrm>
                    <a:prstGeom prst="rect">
                      <a:avLst/>
                    </a:prstGeom>
                  </pic:spPr>
                </pic:pic>
              </a:graphicData>
            </a:graphic>
          </wp:inline>
        </w:drawing>
      </w:r>
    </w:p>
    <w:p w14:paraId="75F672F8" w14:textId="77777777" w:rsidR="00C9612C" w:rsidRDefault="00C9612C" w:rsidP="000F391B">
      <w:pPr>
        <w:rPr>
          <w:b/>
          <w:bCs/>
          <w:color w:val="00B050"/>
        </w:rPr>
        <w:sectPr w:rsidR="00C9612C" w:rsidSect="002C052E">
          <w:pgSz w:w="11906" w:h="16838"/>
          <w:pgMar w:top="1440" w:right="1440" w:bottom="1440" w:left="1440" w:header="708" w:footer="708" w:gutter="0"/>
          <w:cols w:space="708"/>
          <w:docGrid w:linePitch="360"/>
        </w:sectPr>
      </w:pPr>
    </w:p>
    <w:p w14:paraId="75F672F9" w14:textId="77777777" w:rsidR="000F391B" w:rsidRPr="00300B0E" w:rsidRDefault="006B4FE5" w:rsidP="000F391B">
      <w:pPr>
        <w:rPr>
          <w:b/>
          <w:bCs/>
          <w:color w:val="00B050"/>
        </w:rPr>
      </w:pPr>
      <w:r w:rsidRPr="00300B0E">
        <w:rPr>
          <w:b/>
          <w:bCs/>
          <w:color w:val="00B050"/>
          <w:lang w:val="cy-GB"/>
        </w:rPr>
        <w:lastRenderedPageBreak/>
        <w:t>Penygroes Concrete Products – PrC3/ExE18</w:t>
      </w:r>
    </w:p>
    <w:p w14:paraId="75F672FA" w14:textId="77777777" w:rsidR="000F391B" w:rsidRDefault="006B4FE5" w:rsidP="000F391B">
      <w:r w:rsidRPr="00C53C31">
        <w:rPr>
          <w:noProof/>
        </w:rPr>
        <w:drawing>
          <wp:inline distT="0" distB="0" distL="0" distR="0" wp14:anchorId="75F67323" wp14:editId="75F67324">
            <wp:extent cx="5617284" cy="3686175"/>
            <wp:effectExtent l="0" t="0" r="2540" b="0"/>
            <wp:docPr id="643075036"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73604" name="Picture 1" descr="A map of a town&#10;&#10;Description automatically generated"/>
                    <pic:cNvPicPr/>
                  </pic:nvPicPr>
                  <pic:blipFill>
                    <a:blip r:embed="rId15"/>
                    <a:stretch>
                      <a:fillRect/>
                    </a:stretch>
                  </pic:blipFill>
                  <pic:spPr>
                    <a:xfrm>
                      <a:off x="0" y="0"/>
                      <a:ext cx="5636662" cy="3698891"/>
                    </a:xfrm>
                    <a:prstGeom prst="rect">
                      <a:avLst/>
                    </a:prstGeom>
                  </pic:spPr>
                </pic:pic>
              </a:graphicData>
            </a:graphic>
          </wp:inline>
        </w:drawing>
      </w:r>
    </w:p>
    <w:p w14:paraId="75F672FB" w14:textId="77777777" w:rsidR="000F391B" w:rsidRDefault="000F391B" w:rsidP="000F391B"/>
    <w:p w14:paraId="75F672FC" w14:textId="77777777" w:rsidR="00C9612C" w:rsidRDefault="00C9612C" w:rsidP="000F391B">
      <w:pPr>
        <w:rPr>
          <w:b/>
          <w:bCs/>
          <w:color w:val="00B050"/>
        </w:rPr>
        <w:sectPr w:rsidR="00C9612C" w:rsidSect="002C052E">
          <w:pgSz w:w="11906" w:h="16838"/>
          <w:pgMar w:top="1440" w:right="1440" w:bottom="1440" w:left="1440" w:header="708" w:footer="708" w:gutter="0"/>
          <w:cols w:space="708"/>
          <w:docGrid w:linePitch="360"/>
        </w:sectPr>
      </w:pPr>
    </w:p>
    <w:p w14:paraId="75F672FD" w14:textId="77777777" w:rsidR="000F391B" w:rsidRPr="00300B0E" w:rsidRDefault="006B4FE5" w:rsidP="000F391B">
      <w:pPr>
        <w:rPr>
          <w:b/>
          <w:bCs/>
          <w:color w:val="00B050"/>
        </w:rPr>
      </w:pPr>
      <w:r w:rsidRPr="00300B0E">
        <w:rPr>
          <w:b/>
          <w:bCs/>
          <w:color w:val="00B050"/>
          <w:lang w:val="cy-GB"/>
        </w:rPr>
        <w:lastRenderedPageBreak/>
        <w:t>Heol Gwscwm, Porth Tywyn – SeC4/ExE5</w:t>
      </w:r>
    </w:p>
    <w:p w14:paraId="75F672FE" w14:textId="77777777" w:rsidR="000F391B" w:rsidRDefault="006B4FE5" w:rsidP="000F391B">
      <w:r w:rsidRPr="00FF3A7C">
        <w:rPr>
          <w:noProof/>
        </w:rPr>
        <w:drawing>
          <wp:inline distT="0" distB="0" distL="0" distR="0" wp14:anchorId="75F67325" wp14:editId="75F67326">
            <wp:extent cx="5676900" cy="3433478"/>
            <wp:effectExtent l="0" t="0" r="0" b="0"/>
            <wp:docPr id="102563340"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81617" name="Picture 1" descr="A map of a neighborhood&#10;&#10;Description automatically generated"/>
                    <pic:cNvPicPr/>
                  </pic:nvPicPr>
                  <pic:blipFill>
                    <a:blip r:embed="rId16"/>
                    <a:stretch>
                      <a:fillRect/>
                    </a:stretch>
                  </pic:blipFill>
                  <pic:spPr>
                    <a:xfrm>
                      <a:off x="0" y="0"/>
                      <a:ext cx="5692888" cy="3443148"/>
                    </a:xfrm>
                    <a:prstGeom prst="rect">
                      <a:avLst/>
                    </a:prstGeom>
                  </pic:spPr>
                </pic:pic>
              </a:graphicData>
            </a:graphic>
          </wp:inline>
        </w:drawing>
      </w:r>
    </w:p>
    <w:p w14:paraId="75F672FF" w14:textId="77777777" w:rsidR="000F391B" w:rsidRDefault="000F391B" w:rsidP="000F391B"/>
    <w:p w14:paraId="75F67300" w14:textId="77777777" w:rsidR="00C9612C" w:rsidRDefault="00C9612C" w:rsidP="000F391B">
      <w:pPr>
        <w:sectPr w:rsidR="00C9612C" w:rsidSect="002C052E">
          <w:pgSz w:w="11906" w:h="16838"/>
          <w:pgMar w:top="1440" w:right="1440" w:bottom="1440" w:left="1440" w:header="708" w:footer="708" w:gutter="0"/>
          <w:cols w:space="708"/>
          <w:docGrid w:linePitch="360"/>
        </w:sectPr>
      </w:pPr>
    </w:p>
    <w:p w14:paraId="75F67301" w14:textId="77777777" w:rsidR="000F391B" w:rsidRPr="00300B0E" w:rsidRDefault="006B4FE5" w:rsidP="000F391B">
      <w:pPr>
        <w:rPr>
          <w:b/>
          <w:bCs/>
          <w:color w:val="00B050"/>
        </w:rPr>
      </w:pPr>
      <w:r w:rsidRPr="00300B0E">
        <w:rPr>
          <w:b/>
          <w:bCs/>
          <w:color w:val="00B050"/>
          <w:lang w:val="cy-GB"/>
        </w:rPr>
        <w:lastRenderedPageBreak/>
        <w:t>Ystâd Ddiwydiannol Pen-bre – SeC5/ExE1</w:t>
      </w:r>
    </w:p>
    <w:p w14:paraId="75F67302" w14:textId="77777777" w:rsidR="000F391B" w:rsidRDefault="006B4FE5" w:rsidP="000F391B">
      <w:r w:rsidRPr="00B47692">
        <w:rPr>
          <w:noProof/>
        </w:rPr>
        <w:drawing>
          <wp:inline distT="0" distB="0" distL="0" distR="0" wp14:anchorId="75F67327" wp14:editId="75F67328">
            <wp:extent cx="5038725" cy="5480880"/>
            <wp:effectExtent l="0" t="0" r="0" b="5715"/>
            <wp:docPr id="133733689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02811" name="Picture 1" descr="A map of a city&#10;&#10;Description automatically generated"/>
                    <pic:cNvPicPr/>
                  </pic:nvPicPr>
                  <pic:blipFill>
                    <a:blip r:embed="rId17"/>
                    <a:stretch>
                      <a:fillRect/>
                    </a:stretch>
                  </pic:blipFill>
                  <pic:spPr>
                    <a:xfrm>
                      <a:off x="0" y="0"/>
                      <a:ext cx="5048973" cy="5492027"/>
                    </a:xfrm>
                    <a:prstGeom prst="rect">
                      <a:avLst/>
                    </a:prstGeom>
                  </pic:spPr>
                </pic:pic>
              </a:graphicData>
            </a:graphic>
          </wp:inline>
        </w:drawing>
      </w:r>
    </w:p>
    <w:p w14:paraId="75F67303" w14:textId="77777777" w:rsidR="000F391B" w:rsidRDefault="000F391B" w:rsidP="000F391B"/>
    <w:p w14:paraId="75F67304" w14:textId="77777777" w:rsidR="00300B0E" w:rsidRDefault="00300B0E" w:rsidP="000F391B">
      <w:pPr>
        <w:sectPr w:rsidR="00300B0E" w:rsidSect="002C052E">
          <w:pgSz w:w="11906" w:h="16838"/>
          <w:pgMar w:top="1440" w:right="1440" w:bottom="1440" w:left="1440" w:header="708" w:footer="708" w:gutter="0"/>
          <w:cols w:space="708"/>
          <w:docGrid w:linePitch="360"/>
        </w:sectPr>
      </w:pPr>
    </w:p>
    <w:p w14:paraId="75F67305" w14:textId="77777777" w:rsidR="000F391B" w:rsidRPr="00300B0E" w:rsidRDefault="006B4FE5" w:rsidP="000F391B">
      <w:pPr>
        <w:rPr>
          <w:b/>
          <w:bCs/>
          <w:color w:val="00B050"/>
        </w:rPr>
      </w:pPr>
      <w:r w:rsidRPr="00300B0E">
        <w:rPr>
          <w:b/>
          <w:bCs/>
          <w:color w:val="00B050"/>
          <w:lang w:val="cy-GB"/>
        </w:rPr>
        <w:lastRenderedPageBreak/>
        <w:t>Teras yr Orsaf, Llanybydder – SeC13/ExE2</w:t>
      </w:r>
    </w:p>
    <w:p w14:paraId="75F67306" w14:textId="77777777" w:rsidR="000F391B" w:rsidRDefault="006B4FE5" w:rsidP="000F391B">
      <w:r w:rsidRPr="00097BCC">
        <w:rPr>
          <w:noProof/>
        </w:rPr>
        <w:drawing>
          <wp:inline distT="0" distB="0" distL="0" distR="0" wp14:anchorId="75F67329" wp14:editId="75F6732A">
            <wp:extent cx="5753903" cy="5201376"/>
            <wp:effectExtent l="0" t="0" r="0" b="0"/>
            <wp:docPr id="1346570490"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69392" name="Picture 1" descr="A map of a town&#10;&#10;Description automatically generated"/>
                    <pic:cNvPicPr/>
                  </pic:nvPicPr>
                  <pic:blipFill>
                    <a:blip r:embed="rId18"/>
                    <a:stretch>
                      <a:fillRect/>
                    </a:stretch>
                  </pic:blipFill>
                  <pic:spPr>
                    <a:xfrm>
                      <a:off x="0" y="0"/>
                      <a:ext cx="5753903" cy="5201376"/>
                    </a:xfrm>
                    <a:prstGeom prst="rect">
                      <a:avLst/>
                    </a:prstGeom>
                  </pic:spPr>
                </pic:pic>
              </a:graphicData>
            </a:graphic>
          </wp:inline>
        </w:drawing>
      </w:r>
    </w:p>
    <w:p w14:paraId="75F67307" w14:textId="77777777" w:rsidR="000F391B" w:rsidRDefault="000F391B" w:rsidP="000F391B"/>
    <w:p w14:paraId="75F67308" w14:textId="77777777" w:rsidR="000F391B" w:rsidRDefault="000F391B" w:rsidP="000F391B"/>
    <w:p w14:paraId="75F67309" w14:textId="77777777" w:rsidR="00300B0E" w:rsidRDefault="00300B0E" w:rsidP="000F391B">
      <w:pPr>
        <w:sectPr w:rsidR="00300B0E" w:rsidSect="002C052E">
          <w:pgSz w:w="11906" w:h="16838"/>
          <w:pgMar w:top="1440" w:right="1440" w:bottom="1440" w:left="1440" w:header="708" w:footer="708" w:gutter="0"/>
          <w:cols w:space="708"/>
          <w:docGrid w:linePitch="360"/>
        </w:sectPr>
      </w:pPr>
    </w:p>
    <w:p w14:paraId="75F6730A" w14:textId="77777777" w:rsidR="000F391B" w:rsidRPr="00300B0E" w:rsidRDefault="006B4FE5" w:rsidP="000F391B">
      <w:pPr>
        <w:rPr>
          <w:b/>
          <w:bCs/>
          <w:color w:val="00B050"/>
        </w:rPr>
      </w:pPr>
      <w:r w:rsidRPr="00300B0E">
        <w:rPr>
          <w:b/>
          <w:bCs/>
          <w:color w:val="00B050"/>
          <w:lang w:val="cy-GB"/>
        </w:rPr>
        <w:lastRenderedPageBreak/>
        <w:t>Stryd y Bont, Llanymddyfri – SeC15/ExE4</w:t>
      </w:r>
    </w:p>
    <w:p w14:paraId="75F6730B" w14:textId="77777777" w:rsidR="000F391B" w:rsidRDefault="006B4FE5" w:rsidP="000F391B">
      <w:r w:rsidRPr="00487FC5">
        <w:rPr>
          <w:noProof/>
        </w:rPr>
        <w:drawing>
          <wp:inline distT="0" distB="0" distL="0" distR="0" wp14:anchorId="75F6732B" wp14:editId="75F6732C">
            <wp:extent cx="5601482" cy="4925112"/>
            <wp:effectExtent l="0" t="0" r="0" b="8890"/>
            <wp:docPr id="9226474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35032" name="Picture 1" descr="A map of a city&#10;&#10;Description automatically generated"/>
                    <pic:cNvPicPr/>
                  </pic:nvPicPr>
                  <pic:blipFill>
                    <a:blip r:embed="rId19"/>
                    <a:stretch>
                      <a:fillRect/>
                    </a:stretch>
                  </pic:blipFill>
                  <pic:spPr>
                    <a:xfrm>
                      <a:off x="0" y="0"/>
                      <a:ext cx="5601482" cy="4925112"/>
                    </a:xfrm>
                    <a:prstGeom prst="rect">
                      <a:avLst/>
                    </a:prstGeom>
                  </pic:spPr>
                </pic:pic>
              </a:graphicData>
            </a:graphic>
          </wp:inline>
        </w:drawing>
      </w:r>
    </w:p>
    <w:p w14:paraId="75F6730C" w14:textId="77777777" w:rsidR="000F391B" w:rsidRDefault="000F391B" w:rsidP="000F391B"/>
    <w:p w14:paraId="75F6730D" w14:textId="77777777" w:rsidR="00300B0E" w:rsidRDefault="00300B0E" w:rsidP="000F391B">
      <w:pPr>
        <w:sectPr w:rsidR="00300B0E" w:rsidSect="002C052E">
          <w:pgSz w:w="11906" w:h="16838"/>
          <w:pgMar w:top="1440" w:right="1440" w:bottom="1440" w:left="1440" w:header="708" w:footer="708" w:gutter="0"/>
          <w:cols w:space="708"/>
          <w:docGrid w:linePitch="360"/>
        </w:sectPr>
      </w:pPr>
    </w:p>
    <w:p w14:paraId="75F6730E" w14:textId="77777777" w:rsidR="000F391B" w:rsidRPr="00300B0E" w:rsidRDefault="006B4FE5" w:rsidP="000F391B">
      <w:pPr>
        <w:rPr>
          <w:b/>
          <w:bCs/>
          <w:color w:val="00B050"/>
        </w:rPr>
      </w:pPr>
      <w:r w:rsidRPr="00300B0E">
        <w:rPr>
          <w:b/>
          <w:bCs/>
          <w:color w:val="00B050"/>
          <w:lang w:val="cy-GB"/>
        </w:rPr>
        <w:lastRenderedPageBreak/>
        <w:t>Parc Busnes Heol Caerfyrddin, Llandeilo – SeC16/ExE4</w:t>
      </w:r>
    </w:p>
    <w:p w14:paraId="75F6730F" w14:textId="77777777" w:rsidR="000F391B" w:rsidRDefault="006B4FE5" w:rsidP="000F391B">
      <w:r w:rsidRPr="006D15A7">
        <w:rPr>
          <w:noProof/>
        </w:rPr>
        <w:drawing>
          <wp:inline distT="0" distB="0" distL="0" distR="0" wp14:anchorId="75F6732D" wp14:editId="75F6732E">
            <wp:extent cx="5891320" cy="4476750"/>
            <wp:effectExtent l="0" t="0" r="0" b="0"/>
            <wp:docPr id="173759484"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8859" name="Picture 1" descr="A map of a town&#10;&#10;Description automatically generated"/>
                    <pic:cNvPicPr/>
                  </pic:nvPicPr>
                  <pic:blipFill>
                    <a:blip r:embed="rId20"/>
                    <a:stretch>
                      <a:fillRect/>
                    </a:stretch>
                  </pic:blipFill>
                  <pic:spPr>
                    <a:xfrm>
                      <a:off x="0" y="0"/>
                      <a:ext cx="5897475" cy="4481427"/>
                    </a:xfrm>
                    <a:prstGeom prst="rect">
                      <a:avLst/>
                    </a:prstGeom>
                  </pic:spPr>
                </pic:pic>
              </a:graphicData>
            </a:graphic>
          </wp:inline>
        </w:drawing>
      </w:r>
    </w:p>
    <w:p w14:paraId="75F67310" w14:textId="77777777" w:rsidR="000F391B" w:rsidRDefault="000F391B" w:rsidP="000F391B"/>
    <w:p w14:paraId="75F67311" w14:textId="77777777" w:rsidR="000F391B" w:rsidRPr="00300B0E" w:rsidRDefault="000F391B" w:rsidP="000F391B">
      <w:pPr>
        <w:rPr>
          <w:b/>
          <w:bCs/>
          <w:color w:val="00B050"/>
        </w:rPr>
      </w:pPr>
    </w:p>
    <w:p w14:paraId="75F67312" w14:textId="77777777" w:rsidR="000F391B" w:rsidRDefault="000F391B" w:rsidP="000F391B"/>
    <w:p w14:paraId="75F67313" w14:textId="77777777" w:rsidR="00300B0E" w:rsidRDefault="00300B0E" w:rsidP="000F391B">
      <w:pPr>
        <w:sectPr w:rsidR="00300B0E" w:rsidSect="002C052E">
          <w:pgSz w:w="11906" w:h="16838"/>
          <w:pgMar w:top="1440" w:right="1440" w:bottom="1440" w:left="1440" w:header="708" w:footer="708" w:gutter="0"/>
          <w:cols w:space="708"/>
          <w:docGrid w:linePitch="360"/>
        </w:sectPr>
      </w:pPr>
    </w:p>
    <w:p w14:paraId="75F67314" w14:textId="77777777" w:rsidR="000F391B" w:rsidRPr="00300B0E" w:rsidRDefault="006B4FE5" w:rsidP="000F391B">
      <w:pPr>
        <w:rPr>
          <w:b/>
          <w:bCs/>
          <w:color w:val="00B050"/>
        </w:rPr>
      </w:pPr>
      <w:r w:rsidRPr="00300B0E">
        <w:rPr>
          <w:b/>
          <w:bCs/>
          <w:color w:val="00B050"/>
          <w:lang w:val="cy-GB"/>
        </w:rPr>
        <w:lastRenderedPageBreak/>
        <w:t>Tir ger cylchfan yr A40, Hendy-gwyn ar Daf – SeC19/ExE6</w:t>
      </w:r>
    </w:p>
    <w:p w14:paraId="75F67315" w14:textId="77777777" w:rsidR="000F391B" w:rsidRDefault="000F391B" w:rsidP="000F391B"/>
    <w:p w14:paraId="75F67316" w14:textId="77777777" w:rsidR="000F391B" w:rsidRDefault="006B4FE5" w:rsidP="000F391B">
      <w:r w:rsidRPr="002B745B">
        <w:rPr>
          <w:noProof/>
        </w:rPr>
        <w:drawing>
          <wp:inline distT="0" distB="0" distL="0" distR="0" wp14:anchorId="75F6732F" wp14:editId="75F67330">
            <wp:extent cx="6283737" cy="5695950"/>
            <wp:effectExtent l="0" t="0" r="3175" b="0"/>
            <wp:docPr id="481556483"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05775" name="Picture 1" descr="A map of a neighborhood&#10;&#10;Description automatically generated"/>
                    <pic:cNvPicPr/>
                  </pic:nvPicPr>
                  <pic:blipFill>
                    <a:blip r:embed="rId21"/>
                    <a:stretch>
                      <a:fillRect/>
                    </a:stretch>
                  </pic:blipFill>
                  <pic:spPr>
                    <a:xfrm>
                      <a:off x="0" y="0"/>
                      <a:ext cx="6286749" cy="5698680"/>
                    </a:xfrm>
                    <a:prstGeom prst="rect">
                      <a:avLst/>
                    </a:prstGeom>
                  </pic:spPr>
                </pic:pic>
              </a:graphicData>
            </a:graphic>
          </wp:inline>
        </w:drawing>
      </w:r>
    </w:p>
    <w:p w14:paraId="75F67317" w14:textId="77777777" w:rsidR="000F391B" w:rsidRDefault="000F391B" w:rsidP="000F391B"/>
    <w:p w14:paraId="75F67318" w14:textId="77777777" w:rsidR="00300B0E" w:rsidRDefault="00300B0E" w:rsidP="000F391B">
      <w:pPr>
        <w:sectPr w:rsidR="00300B0E" w:rsidSect="002C052E">
          <w:pgSz w:w="11906" w:h="16838"/>
          <w:pgMar w:top="1440" w:right="1440" w:bottom="1440" w:left="1440" w:header="708" w:footer="708" w:gutter="0"/>
          <w:cols w:space="708"/>
          <w:docGrid w:linePitch="360"/>
        </w:sectPr>
      </w:pPr>
    </w:p>
    <w:p w14:paraId="75F67319" w14:textId="77777777" w:rsidR="000F391B" w:rsidRPr="00300B0E" w:rsidRDefault="006B4FE5" w:rsidP="000F391B">
      <w:pPr>
        <w:rPr>
          <w:b/>
          <w:bCs/>
          <w:color w:val="00B050"/>
        </w:rPr>
      </w:pPr>
      <w:r w:rsidRPr="00300B0E">
        <w:rPr>
          <w:b/>
          <w:bCs/>
          <w:color w:val="00B050"/>
          <w:lang w:val="cy-GB"/>
        </w:rPr>
        <w:lastRenderedPageBreak/>
        <w:t>Teifi Timber, Llanllwni – SuV26/ExE1</w:t>
      </w:r>
    </w:p>
    <w:p w14:paraId="75F6731A" w14:textId="77777777" w:rsidR="000F391B" w:rsidRDefault="006B4FE5" w:rsidP="000F391B">
      <w:r w:rsidRPr="00642A0C">
        <w:rPr>
          <w:noProof/>
        </w:rPr>
        <w:drawing>
          <wp:inline distT="0" distB="0" distL="0" distR="0" wp14:anchorId="75F67331" wp14:editId="75F67332">
            <wp:extent cx="5744377" cy="7059010"/>
            <wp:effectExtent l="0" t="0" r="8890" b="8890"/>
            <wp:docPr id="179773827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29066" name="Picture 1" descr="A map of a city&#10;&#10;Description automatically generated"/>
                    <pic:cNvPicPr/>
                  </pic:nvPicPr>
                  <pic:blipFill>
                    <a:blip r:embed="rId22"/>
                    <a:stretch>
                      <a:fillRect/>
                    </a:stretch>
                  </pic:blipFill>
                  <pic:spPr>
                    <a:xfrm>
                      <a:off x="0" y="0"/>
                      <a:ext cx="5744377" cy="7059010"/>
                    </a:xfrm>
                    <a:prstGeom prst="rect">
                      <a:avLst/>
                    </a:prstGeom>
                  </pic:spPr>
                </pic:pic>
              </a:graphicData>
            </a:graphic>
          </wp:inline>
        </w:drawing>
      </w:r>
    </w:p>
    <w:p w14:paraId="75F6731B" w14:textId="77777777" w:rsidR="000F391B" w:rsidRDefault="000F391B" w:rsidP="000F391B"/>
    <w:p w14:paraId="75F6731C" w14:textId="77777777" w:rsidR="008A77DD" w:rsidRPr="00556A34" w:rsidRDefault="008A77DD" w:rsidP="007B41F0">
      <w:pPr>
        <w:ind w:left="284"/>
        <w:rPr>
          <w:rFonts w:ascii="Arial" w:hAnsi="Arial" w:cs="Arial"/>
          <w:b/>
          <w:bCs/>
          <w:sz w:val="28"/>
          <w:szCs w:val="28"/>
        </w:rPr>
      </w:pPr>
    </w:p>
    <w:sectPr w:rsidR="008A77DD" w:rsidRPr="00556A34" w:rsidSect="002C052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849C8" w14:textId="77777777" w:rsidR="006B4FE5" w:rsidRDefault="006B4FE5">
      <w:pPr>
        <w:spacing w:after="0" w:line="240" w:lineRule="auto"/>
      </w:pPr>
      <w:r>
        <w:separator/>
      </w:r>
    </w:p>
  </w:endnote>
  <w:endnote w:type="continuationSeparator" w:id="0">
    <w:p w14:paraId="5B9E1BCB" w14:textId="77777777" w:rsidR="006B4FE5" w:rsidRDefault="006B4FE5">
      <w:pPr>
        <w:spacing w:after="0" w:line="240" w:lineRule="auto"/>
      </w:pPr>
      <w:r>
        <w:continuationSeparator/>
      </w:r>
    </w:p>
  </w:endnote>
  <w:endnote w:type="continuationNotice" w:id="1">
    <w:p w14:paraId="1A57873C" w14:textId="77777777" w:rsidR="00951509" w:rsidRDefault="009515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2390323"/>
      <w:docPartObj>
        <w:docPartGallery w:val="Page Numbers (Bottom of Page)"/>
        <w:docPartUnique/>
      </w:docPartObj>
    </w:sdtPr>
    <w:sdtEndPr/>
    <w:sdtContent>
      <w:p w14:paraId="75F67333" w14:textId="77777777" w:rsidR="005A44DF" w:rsidRDefault="006B4FE5">
        <w:pPr>
          <w:pStyle w:val="Footer"/>
        </w:pPr>
        <w:r>
          <w:fldChar w:fldCharType="begin"/>
        </w:r>
        <w:r>
          <w:instrText>PAGE   \* MERGEFORMAT</w:instrText>
        </w:r>
        <w:r>
          <w:fldChar w:fldCharType="separate"/>
        </w:r>
        <w:r>
          <w:t>2</w:t>
        </w:r>
        <w:r>
          <w:fldChar w:fldCharType="end"/>
        </w:r>
      </w:p>
    </w:sdtContent>
  </w:sdt>
  <w:p w14:paraId="75F67334" w14:textId="77777777" w:rsidR="005A44DF" w:rsidRDefault="005A4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3A8A0" w14:textId="77777777" w:rsidR="006B4FE5" w:rsidRDefault="006B4FE5">
      <w:pPr>
        <w:spacing w:after="0" w:line="240" w:lineRule="auto"/>
      </w:pPr>
      <w:r>
        <w:separator/>
      </w:r>
    </w:p>
  </w:footnote>
  <w:footnote w:type="continuationSeparator" w:id="0">
    <w:p w14:paraId="3E1203D8" w14:textId="77777777" w:rsidR="006B4FE5" w:rsidRDefault="006B4FE5">
      <w:pPr>
        <w:spacing w:after="0" w:line="240" w:lineRule="auto"/>
      </w:pPr>
      <w:r>
        <w:continuationSeparator/>
      </w:r>
    </w:p>
  </w:footnote>
  <w:footnote w:type="continuationNotice" w:id="1">
    <w:p w14:paraId="0A54DDCE" w14:textId="77777777" w:rsidR="00951509" w:rsidRDefault="0095150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4414"/>
    <w:multiLevelType w:val="hybridMultilevel"/>
    <w:tmpl w:val="D94833B0"/>
    <w:lvl w:ilvl="0" w:tplc="AEE89B10">
      <w:start w:val="1"/>
      <w:numFmt w:val="decimal"/>
      <w:lvlText w:val="%1)"/>
      <w:lvlJc w:val="left"/>
      <w:pPr>
        <w:ind w:left="1994" w:hanging="360"/>
      </w:pPr>
      <w:rPr>
        <w:color w:val="00B050"/>
      </w:rPr>
    </w:lvl>
    <w:lvl w:ilvl="1" w:tplc="4FA026D4" w:tentative="1">
      <w:start w:val="1"/>
      <w:numFmt w:val="lowerLetter"/>
      <w:lvlText w:val="%2."/>
      <w:lvlJc w:val="left"/>
      <w:pPr>
        <w:ind w:left="2714" w:hanging="360"/>
      </w:pPr>
    </w:lvl>
    <w:lvl w:ilvl="2" w:tplc="0F0A6274" w:tentative="1">
      <w:start w:val="1"/>
      <w:numFmt w:val="lowerRoman"/>
      <w:lvlText w:val="%3."/>
      <w:lvlJc w:val="right"/>
      <w:pPr>
        <w:ind w:left="3434" w:hanging="180"/>
      </w:pPr>
    </w:lvl>
    <w:lvl w:ilvl="3" w:tplc="815C10AA" w:tentative="1">
      <w:start w:val="1"/>
      <w:numFmt w:val="decimal"/>
      <w:lvlText w:val="%4."/>
      <w:lvlJc w:val="left"/>
      <w:pPr>
        <w:ind w:left="4154" w:hanging="360"/>
      </w:pPr>
    </w:lvl>
    <w:lvl w:ilvl="4" w:tplc="9F561E78" w:tentative="1">
      <w:start w:val="1"/>
      <w:numFmt w:val="lowerLetter"/>
      <w:lvlText w:val="%5."/>
      <w:lvlJc w:val="left"/>
      <w:pPr>
        <w:ind w:left="4874" w:hanging="360"/>
      </w:pPr>
    </w:lvl>
    <w:lvl w:ilvl="5" w:tplc="61BCF58A" w:tentative="1">
      <w:start w:val="1"/>
      <w:numFmt w:val="lowerRoman"/>
      <w:lvlText w:val="%6."/>
      <w:lvlJc w:val="right"/>
      <w:pPr>
        <w:ind w:left="5594" w:hanging="180"/>
      </w:pPr>
    </w:lvl>
    <w:lvl w:ilvl="6" w:tplc="35347AB8" w:tentative="1">
      <w:start w:val="1"/>
      <w:numFmt w:val="decimal"/>
      <w:lvlText w:val="%7."/>
      <w:lvlJc w:val="left"/>
      <w:pPr>
        <w:ind w:left="6314" w:hanging="360"/>
      </w:pPr>
    </w:lvl>
    <w:lvl w:ilvl="7" w:tplc="8828F8FE" w:tentative="1">
      <w:start w:val="1"/>
      <w:numFmt w:val="lowerLetter"/>
      <w:lvlText w:val="%8."/>
      <w:lvlJc w:val="left"/>
      <w:pPr>
        <w:ind w:left="7034" w:hanging="360"/>
      </w:pPr>
    </w:lvl>
    <w:lvl w:ilvl="8" w:tplc="F59E6A48" w:tentative="1">
      <w:start w:val="1"/>
      <w:numFmt w:val="lowerRoman"/>
      <w:lvlText w:val="%9."/>
      <w:lvlJc w:val="right"/>
      <w:pPr>
        <w:ind w:left="7754" w:hanging="180"/>
      </w:pPr>
    </w:lvl>
  </w:abstractNum>
  <w:abstractNum w:abstractNumId="1" w15:restartNumberingAfterBreak="0">
    <w:nsid w:val="02F776E8"/>
    <w:multiLevelType w:val="hybridMultilevel"/>
    <w:tmpl w:val="F41ECC70"/>
    <w:lvl w:ilvl="0" w:tplc="3E90A598">
      <w:start w:val="1"/>
      <w:numFmt w:val="decimal"/>
      <w:lvlText w:val="%1."/>
      <w:lvlJc w:val="left"/>
      <w:pPr>
        <w:ind w:left="720" w:hanging="360"/>
      </w:pPr>
    </w:lvl>
    <w:lvl w:ilvl="1" w:tplc="3250B7CA" w:tentative="1">
      <w:start w:val="1"/>
      <w:numFmt w:val="lowerLetter"/>
      <w:lvlText w:val="%2."/>
      <w:lvlJc w:val="left"/>
      <w:pPr>
        <w:ind w:left="1440" w:hanging="360"/>
      </w:pPr>
    </w:lvl>
    <w:lvl w:ilvl="2" w:tplc="4232E6F4" w:tentative="1">
      <w:start w:val="1"/>
      <w:numFmt w:val="lowerRoman"/>
      <w:lvlText w:val="%3."/>
      <w:lvlJc w:val="right"/>
      <w:pPr>
        <w:ind w:left="2160" w:hanging="180"/>
      </w:pPr>
    </w:lvl>
    <w:lvl w:ilvl="3" w:tplc="B21A041E" w:tentative="1">
      <w:start w:val="1"/>
      <w:numFmt w:val="decimal"/>
      <w:lvlText w:val="%4."/>
      <w:lvlJc w:val="left"/>
      <w:pPr>
        <w:ind w:left="2880" w:hanging="360"/>
      </w:pPr>
    </w:lvl>
    <w:lvl w:ilvl="4" w:tplc="6742A8D0" w:tentative="1">
      <w:start w:val="1"/>
      <w:numFmt w:val="lowerLetter"/>
      <w:lvlText w:val="%5."/>
      <w:lvlJc w:val="left"/>
      <w:pPr>
        <w:ind w:left="3600" w:hanging="360"/>
      </w:pPr>
    </w:lvl>
    <w:lvl w:ilvl="5" w:tplc="A17474C2" w:tentative="1">
      <w:start w:val="1"/>
      <w:numFmt w:val="lowerRoman"/>
      <w:lvlText w:val="%6."/>
      <w:lvlJc w:val="right"/>
      <w:pPr>
        <w:ind w:left="4320" w:hanging="180"/>
      </w:pPr>
    </w:lvl>
    <w:lvl w:ilvl="6" w:tplc="B0346010" w:tentative="1">
      <w:start w:val="1"/>
      <w:numFmt w:val="decimal"/>
      <w:lvlText w:val="%7."/>
      <w:lvlJc w:val="left"/>
      <w:pPr>
        <w:ind w:left="5040" w:hanging="360"/>
      </w:pPr>
    </w:lvl>
    <w:lvl w:ilvl="7" w:tplc="9A80CF60" w:tentative="1">
      <w:start w:val="1"/>
      <w:numFmt w:val="lowerLetter"/>
      <w:lvlText w:val="%8."/>
      <w:lvlJc w:val="left"/>
      <w:pPr>
        <w:ind w:left="5760" w:hanging="360"/>
      </w:pPr>
    </w:lvl>
    <w:lvl w:ilvl="8" w:tplc="0F0CB42A" w:tentative="1">
      <w:start w:val="1"/>
      <w:numFmt w:val="lowerRoman"/>
      <w:lvlText w:val="%9."/>
      <w:lvlJc w:val="right"/>
      <w:pPr>
        <w:ind w:left="6480" w:hanging="180"/>
      </w:pPr>
    </w:lvl>
  </w:abstractNum>
  <w:abstractNum w:abstractNumId="2" w15:restartNumberingAfterBreak="0">
    <w:nsid w:val="07D70187"/>
    <w:multiLevelType w:val="hybridMultilevel"/>
    <w:tmpl w:val="DA46287E"/>
    <w:lvl w:ilvl="0" w:tplc="69601220">
      <w:start w:val="448"/>
      <w:numFmt w:val="bullet"/>
      <w:lvlText w:val="-"/>
      <w:lvlJc w:val="left"/>
      <w:pPr>
        <w:ind w:left="720" w:hanging="360"/>
      </w:pPr>
      <w:rPr>
        <w:rFonts w:ascii="Aptos" w:eastAsiaTheme="minorHAnsi" w:hAnsi="Aptos" w:cstheme="minorBidi" w:hint="default"/>
      </w:rPr>
    </w:lvl>
    <w:lvl w:ilvl="1" w:tplc="9EA81EC8" w:tentative="1">
      <w:start w:val="1"/>
      <w:numFmt w:val="bullet"/>
      <w:lvlText w:val="o"/>
      <w:lvlJc w:val="left"/>
      <w:pPr>
        <w:ind w:left="1440" w:hanging="360"/>
      </w:pPr>
      <w:rPr>
        <w:rFonts w:ascii="Courier New" w:hAnsi="Courier New" w:cs="Courier New" w:hint="default"/>
      </w:rPr>
    </w:lvl>
    <w:lvl w:ilvl="2" w:tplc="2F924100" w:tentative="1">
      <w:start w:val="1"/>
      <w:numFmt w:val="bullet"/>
      <w:lvlText w:val=""/>
      <w:lvlJc w:val="left"/>
      <w:pPr>
        <w:ind w:left="2160" w:hanging="360"/>
      </w:pPr>
      <w:rPr>
        <w:rFonts w:ascii="Wingdings" w:hAnsi="Wingdings" w:hint="default"/>
      </w:rPr>
    </w:lvl>
    <w:lvl w:ilvl="3" w:tplc="1E7CECF6" w:tentative="1">
      <w:start w:val="1"/>
      <w:numFmt w:val="bullet"/>
      <w:lvlText w:val=""/>
      <w:lvlJc w:val="left"/>
      <w:pPr>
        <w:ind w:left="2880" w:hanging="360"/>
      </w:pPr>
      <w:rPr>
        <w:rFonts w:ascii="Symbol" w:hAnsi="Symbol" w:hint="default"/>
      </w:rPr>
    </w:lvl>
    <w:lvl w:ilvl="4" w:tplc="39FCF180" w:tentative="1">
      <w:start w:val="1"/>
      <w:numFmt w:val="bullet"/>
      <w:lvlText w:val="o"/>
      <w:lvlJc w:val="left"/>
      <w:pPr>
        <w:ind w:left="3600" w:hanging="360"/>
      </w:pPr>
      <w:rPr>
        <w:rFonts w:ascii="Courier New" w:hAnsi="Courier New" w:cs="Courier New" w:hint="default"/>
      </w:rPr>
    </w:lvl>
    <w:lvl w:ilvl="5" w:tplc="8286ABF6" w:tentative="1">
      <w:start w:val="1"/>
      <w:numFmt w:val="bullet"/>
      <w:lvlText w:val=""/>
      <w:lvlJc w:val="left"/>
      <w:pPr>
        <w:ind w:left="4320" w:hanging="360"/>
      </w:pPr>
      <w:rPr>
        <w:rFonts w:ascii="Wingdings" w:hAnsi="Wingdings" w:hint="default"/>
      </w:rPr>
    </w:lvl>
    <w:lvl w:ilvl="6" w:tplc="B09499A2" w:tentative="1">
      <w:start w:val="1"/>
      <w:numFmt w:val="bullet"/>
      <w:lvlText w:val=""/>
      <w:lvlJc w:val="left"/>
      <w:pPr>
        <w:ind w:left="5040" w:hanging="360"/>
      </w:pPr>
      <w:rPr>
        <w:rFonts w:ascii="Symbol" w:hAnsi="Symbol" w:hint="default"/>
      </w:rPr>
    </w:lvl>
    <w:lvl w:ilvl="7" w:tplc="43F80B8C" w:tentative="1">
      <w:start w:val="1"/>
      <w:numFmt w:val="bullet"/>
      <w:lvlText w:val="o"/>
      <w:lvlJc w:val="left"/>
      <w:pPr>
        <w:ind w:left="5760" w:hanging="360"/>
      </w:pPr>
      <w:rPr>
        <w:rFonts w:ascii="Courier New" w:hAnsi="Courier New" w:cs="Courier New" w:hint="default"/>
      </w:rPr>
    </w:lvl>
    <w:lvl w:ilvl="8" w:tplc="448AEAF6" w:tentative="1">
      <w:start w:val="1"/>
      <w:numFmt w:val="bullet"/>
      <w:lvlText w:val=""/>
      <w:lvlJc w:val="left"/>
      <w:pPr>
        <w:ind w:left="6480" w:hanging="360"/>
      </w:pPr>
      <w:rPr>
        <w:rFonts w:ascii="Wingdings" w:hAnsi="Wingdings" w:hint="default"/>
      </w:rPr>
    </w:lvl>
  </w:abstractNum>
  <w:abstractNum w:abstractNumId="3" w15:restartNumberingAfterBreak="0">
    <w:nsid w:val="0EB27644"/>
    <w:multiLevelType w:val="multilevel"/>
    <w:tmpl w:val="B5F62C1E"/>
    <w:lvl w:ilvl="0">
      <w:start w:val="11"/>
      <w:numFmt w:val="decimal"/>
      <w:lvlText w:val="%1"/>
      <w:lvlJc w:val="left"/>
      <w:pPr>
        <w:ind w:left="720" w:hanging="720"/>
      </w:pPr>
      <w:rPr>
        <w:rFonts w:eastAsiaTheme="minorHAnsi" w:hint="default"/>
      </w:rPr>
    </w:lvl>
    <w:lvl w:ilvl="1">
      <w:start w:val="154"/>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4" w15:restartNumberingAfterBreak="0">
    <w:nsid w:val="13D92FA9"/>
    <w:multiLevelType w:val="hybridMultilevel"/>
    <w:tmpl w:val="EE5A9098"/>
    <w:lvl w:ilvl="0" w:tplc="F5568404">
      <w:start w:val="1"/>
      <w:numFmt w:val="bullet"/>
      <w:lvlText w:val=""/>
      <w:lvlJc w:val="left"/>
      <w:pPr>
        <w:ind w:left="360" w:hanging="360"/>
      </w:pPr>
      <w:rPr>
        <w:rFonts w:ascii="Symbol" w:hAnsi="Symbol" w:hint="default"/>
      </w:rPr>
    </w:lvl>
    <w:lvl w:ilvl="1" w:tplc="F0DE3364" w:tentative="1">
      <w:start w:val="1"/>
      <w:numFmt w:val="bullet"/>
      <w:lvlText w:val="o"/>
      <w:lvlJc w:val="left"/>
      <w:pPr>
        <w:ind w:left="1080" w:hanging="360"/>
      </w:pPr>
      <w:rPr>
        <w:rFonts w:ascii="Courier New" w:hAnsi="Courier New" w:cs="Courier New" w:hint="default"/>
      </w:rPr>
    </w:lvl>
    <w:lvl w:ilvl="2" w:tplc="CDD889EE" w:tentative="1">
      <w:start w:val="1"/>
      <w:numFmt w:val="bullet"/>
      <w:lvlText w:val=""/>
      <w:lvlJc w:val="left"/>
      <w:pPr>
        <w:ind w:left="1800" w:hanging="360"/>
      </w:pPr>
      <w:rPr>
        <w:rFonts w:ascii="Wingdings" w:hAnsi="Wingdings" w:hint="default"/>
      </w:rPr>
    </w:lvl>
    <w:lvl w:ilvl="3" w:tplc="E2208D6A" w:tentative="1">
      <w:start w:val="1"/>
      <w:numFmt w:val="bullet"/>
      <w:lvlText w:val=""/>
      <w:lvlJc w:val="left"/>
      <w:pPr>
        <w:ind w:left="2520" w:hanging="360"/>
      </w:pPr>
      <w:rPr>
        <w:rFonts w:ascii="Symbol" w:hAnsi="Symbol" w:hint="default"/>
      </w:rPr>
    </w:lvl>
    <w:lvl w:ilvl="4" w:tplc="95DC89FC" w:tentative="1">
      <w:start w:val="1"/>
      <w:numFmt w:val="bullet"/>
      <w:lvlText w:val="o"/>
      <w:lvlJc w:val="left"/>
      <w:pPr>
        <w:ind w:left="3240" w:hanging="360"/>
      </w:pPr>
      <w:rPr>
        <w:rFonts w:ascii="Courier New" w:hAnsi="Courier New" w:cs="Courier New" w:hint="default"/>
      </w:rPr>
    </w:lvl>
    <w:lvl w:ilvl="5" w:tplc="310E6EDA" w:tentative="1">
      <w:start w:val="1"/>
      <w:numFmt w:val="bullet"/>
      <w:lvlText w:val=""/>
      <w:lvlJc w:val="left"/>
      <w:pPr>
        <w:ind w:left="3960" w:hanging="360"/>
      </w:pPr>
      <w:rPr>
        <w:rFonts w:ascii="Wingdings" w:hAnsi="Wingdings" w:hint="default"/>
      </w:rPr>
    </w:lvl>
    <w:lvl w:ilvl="6" w:tplc="FFC85D6C" w:tentative="1">
      <w:start w:val="1"/>
      <w:numFmt w:val="bullet"/>
      <w:lvlText w:val=""/>
      <w:lvlJc w:val="left"/>
      <w:pPr>
        <w:ind w:left="4680" w:hanging="360"/>
      </w:pPr>
      <w:rPr>
        <w:rFonts w:ascii="Symbol" w:hAnsi="Symbol" w:hint="default"/>
      </w:rPr>
    </w:lvl>
    <w:lvl w:ilvl="7" w:tplc="96EA265A" w:tentative="1">
      <w:start w:val="1"/>
      <w:numFmt w:val="bullet"/>
      <w:lvlText w:val="o"/>
      <w:lvlJc w:val="left"/>
      <w:pPr>
        <w:ind w:left="5400" w:hanging="360"/>
      </w:pPr>
      <w:rPr>
        <w:rFonts w:ascii="Courier New" w:hAnsi="Courier New" w:cs="Courier New" w:hint="default"/>
      </w:rPr>
    </w:lvl>
    <w:lvl w:ilvl="8" w:tplc="BA7CA80C" w:tentative="1">
      <w:start w:val="1"/>
      <w:numFmt w:val="bullet"/>
      <w:lvlText w:val=""/>
      <w:lvlJc w:val="left"/>
      <w:pPr>
        <w:ind w:left="6120" w:hanging="360"/>
      </w:pPr>
      <w:rPr>
        <w:rFonts w:ascii="Wingdings" w:hAnsi="Wingdings" w:hint="default"/>
      </w:rPr>
    </w:lvl>
  </w:abstractNum>
  <w:abstractNum w:abstractNumId="5" w15:restartNumberingAfterBreak="0">
    <w:nsid w:val="15505184"/>
    <w:multiLevelType w:val="hybridMultilevel"/>
    <w:tmpl w:val="B066A7B8"/>
    <w:lvl w:ilvl="0" w:tplc="F5320672">
      <w:start w:val="1"/>
      <w:numFmt w:val="decimal"/>
      <w:lvlText w:val="%1."/>
      <w:lvlJc w:val="left"/>
      <w:pPr>
        <w:ind w:left="720" w:hanging="360"/>
      </w:pPr>
      <w:rPr>
        <w:rFonts w:hint="default"/>
      </w:rPr>
    </w:lvl>
    <w:lvl w:ilvl="1" w:tplc="7CAAF378" w:tentative="1">
      <w:start w:val="1"/>
      <w:numFmt w:val="lowerLetter"/>
      <w:lvlText w:val="%2."/>
      <w:lvlJc w:val="left"/>
      <w:pPr>
        <w:ind w:left="1440" w:hanging="360"/>
      </w:pPr>
    </w:lvl>
    <w:lvl w:ilvl="2" w:tplc="DB54A65A" w:tentative="1">
      <w:start w:val="1"/>
      <w:numFmt w:val="lowerRoman"/>
      <w:lvlText w:val="%3."/>
      <w:lvlJc w:val="right"/>
      <w:pPr>
        <w:ind w:left="2160" w:hanging="180"/>
      </w:pPr>
    </w:lvl>
    <w:lvl w:ilvl="3" w:tplc="5664AF10" w:tentative="1">
      <w:start w:val="1"/>
      <w:numFmt w:val="decimal"/>
      <w:lvlText w:val="%4."/>
      <w:lvlJc w:val="left"/>
      <w:pPr>
        <w:ind w:left="2880" w:hanging="360"/>
      </w:pPr>
    </w:lvl>
    <w:lvl w:ilvl="4" w:tplc="648CE312" w:tentative="1">
      <w:start w:val="1"/>
      <w:numFmt w:val="lowerLetter"/>
      <w:lvlText w:val="%5."/>
      <w:lvlJc w:val="left"/>
      <w:pPr>
        <w:ind w:left="3600" w:hanging="360"/>
      </w:pPr>
    </w:lvl>
    <w:lvl w:ilvl="5" w:tplc="E8CC61BE" w:tentative="1">
      <w:start w:val="1"/>
      <w:numFmt w:val="lowerRoman"/>
      <w:lvlText w:val="%6."/>
      <w:lvlJc w:val="right"/>
      <w:pPr>
        <w:ind w:left="4320" w:hanging="180"/>
      </w:pPr>
    </w:lvl>
    <w:lvl w:ilvl="6" w:tplc="4896027C" w:tentative="1">
      <w:start w:val="1"/>
      <w:numFmt w:val="decimal"/>
      <w:lvlText w:val="%7."/>
      <w:lvlJc w:val="left"/>
      <w:pPr>
        <w:ind w:left="5040" w:hanging="360"/>
      </w:pPr>
    </w:lvl>
    <w:lvl w:ilvl="7" w:tplc="ACB8BCAC" w:tentative="1">
      <w:start w:val="1"/>
      <w:numFmt w:val="lowerLetter"/>
      <w:lvlText w:val="%8."/>
      <w:lvlJc w:val="left"/>
      <w:pPr>
        <w:ind w:left="5760" w:hanging="360"/>
      </w:pPr>
    </w:lvl>
    <w:lvl w:ilvl="8" w:tplc="BBE6145C" w:tentative="1">
      <w:start w:val="1"/>
      <w:numFmt w:val="lowerRoman"/>
      <w:lvlText w:val="%9."/>
      <w:lvlJc w:val="right"/>
      <w:pPr>
        <w:ind w:left="6480" w:hanging="180"/>
      </w:pPr>
    </w:lvl>
  </w:abstractNum>
  <w:abstractNum w:abstractNumId="6" w15:restartNumberingAfterBreak="0">
    <w:nsid w:val="1A40482A"/>
    <w:multiLevelType w:val="multilevel"/>
    <w:tmpl w:val="5E6E13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D527C47"/>
    <w:multiLevelType w:val="multilevel"/>
    <w:tmpl w:val="F8E289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140A44"/>
    <w:multiLevelType w:val="multilevel"/>
    <w:tmpl w:val="F8A0BE22"/>
    <w:lvl w:ilvl="0">
      <w:start w:val="1"/>
      <w:numFmt w:val="lowerLetter"/>
      <w:lvlText w:val="%1)"/>
      <w:lvlJc w:val="left"/>
      <w:pPr>
        <w:tabs>
          <w:tab w:val="num" w:pos="720"/>
        </w:tabs>
        <w:ind w:left="720" w:hanging="360"/>
      </w:pPr>
      <w:rPr>
        <w:b/>
        <w:bCs/>
        <w:color w:val="00B050"/>
      </w:rPr>
    </w:lvl>
    <w:lvl w:ilvl="1">
      <w:start w:val="1"/>
      <w:numFmt w:val="decimal"/>
      <w:lvlText w:val="%2)"/>
      <w:lvlJc w:val="left"/>
      <w:pPr>
        <w:ind w:left="720" w:hanging="360"/>
      </w:pPr>
      <w:rPr>
        <w:strike/>
        <w:color w:val="FF000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7DC5D45"/>
    <w:multiLevelType w:val="hybridMultilevel"/>
    <w:tmpl w:val="CB46EC6A"/>
    <w:lvl w:ilvl="0" w:tplc="EE4EC5F2">
      <w:start w:val="1"/>
      <w:numFmt w:val="lowerLetter"/>
      <w:lvlText w:val="%1)"/>
      <w:lvlJc w:val="left"/>
      <w:pPr>
        <w:ind w:left="720" w:hanging="360"/>
      </w:pPr>
      <w:rPr>
        <w:rFonts w:hint="default"/>
      </w:rPr>
    </w:lvl>
    <w:lvl w:ilvl="1" w:tplc="8C1CAF14" w:tentative="1">
      <w:start w:val="1"/>
      <w:numFmt w:val="lowerLetter"/>
      <w:lvlText w:val="%2."/>
      <w:lvlJc w:val="left"/>
      <w:pPr>
        <w:ind w:left="1440" w:hanging="360"/>
      </w:pPr>
    </w:lvl>
    <w:lvl w:ilvl="2" w:tplc="4426F1EC" w:tentative="1">
      <w:start w:val="1"/>
      <w:numFmt w:val="lowerRoman"/>
      <w:lvlText w:val="%3."/>
      <w:lvlJc w:val="right"/>
      <w:pPr>
        <w:ind w:left="2160" w:hanging="180"/>
      </w:pPr>
    </w:lvl>
    <w:lvl w:ilvl="3" w:tplc="948655E4" w:tentative="1">
      <w:start w:val="1"/>
      <w:numFmt w:val="decimal"/>
      <w:lvlText w:val="%4."/>
      <w:lvlJc w:val="left"/>
      <w:pPr>
        <w:ind w:left="2880" w:hanging="360"/>
      </w:pPr>
    </w:lvl>
    <w:lvl w:ilvl="4" w:tplc="7988E118" w:tentative="1">
      <w:start w:val="1"/>
      <w:numFmt w:val="lowerLetter"/>
      <w:lvlText w:val="%5."/>
      <w:lvlJc w:val="left"/>
      <w:pPr>
        <w:ind w:left="3600" w:hanging="360"/>
      </w:pPr>
    </w:lvl>
    <w:lvl w:ilvl="5" w:tplc="E60E6208" w:tentative="1">
      <w:start w:val="1"/>
      <w:numFmt w:val="lowerRoman"/>
      <w:lvlText w:val="%6."/>
      <w:lvlJc w:val="right"/>
      <w:pPr>
        <w:ind w:left="4320" w:hanging="180"/>
      </w:pPr>
    </w:lvl>
    <w:lvl w:ilvl="6" w:tplc="29AE74CC" w:tentative="1">
      <w:start w:val="1"/>
      <w:numFmt w:val="decimal"/>
      <w:lvlText w:val="%7."/>
      <w:lvlJc w:val="left"/>
      <w:pPr>
        <w:ind w:left="5040" w:hanging="360"/>
      </w:pPr>
    </w:lvl>
    <w:lvl w:ilvl="7" w:tplc="2D740B5C" w:tentative="1">
      <w:start w:val="1"/>
      <w:numFmt w:val="lowerLetter"/>
      <w:lvlText w:val="%8."/>
      <w:lvlJc w:val="left"/>
      <w:pPr>
        <w:ind w:left="5760" w:hanging="360"/>
      </w:pPr>
    </w:lvl>
    <w:lvl w:ilvl="8" w:tplc="23FE2EAC" w:tentative="1">
      <w:start w:val="1"/>
      <w:numFmt w:val="lowerRoman"/>
      <w:lvlText w:val="%9."/>
      <w:lvlJc w:val="right"/>
      <w:pPr>
        <w:ind w:left="6480" w:hanging="180"/>
      </w:pPr>
    </w:lvl>
  </w:abstractNum>
  <w:abstractNum w:abstractNumId="10" w15:restartNumberingAfterBreak="0">
    <w:nsid w:val="2A98475B"/>
    <w:multiLevelType w:val="hybridMultilevel"/>
    <w:tmpl w:val="5748DFF4"/>
    <w:lvl w:ilvl="0" w:tplc="A03A3952">
      <w:start w:val="1"/>
      <w:numFmt w:val="bullet"/>
      <w:lvlText w:val=""/>
      <w:lvlJc w:val="left"/>
      <w:pPr>
        <w:ind w:left="1440" w:hanging="360"/>
      </w:pPr>
      <w:rPr>
        <w:rFonts w:ascii="Symbol" w:hAnsi="Symbol" w:hint="default"/>
      </w:rPr>
    </w:lvl>
    <w:lvl w:ilvl="1" w:tplc="8E3E4B78" w:tentative="1">
      <w:start w:val="1"/>
      <w:numFmt w:val="bullet"/>
      <w:lvlText w:val="o"/>
      <w:lvlJc w:val="left"/>
      <w:pPr>
        <w:ind w:left="2160" w:hanging="360"/>
      </w:pPr>
      <w:rPr>
        <w:rFonts w:ascii="Courier New" w:hAnsi="Courier New" w:cs="Courier New" w:hint="default"/>
      </w:rPr>
    </w:lvl>
    <w:lvl w:ilvl="2" w:tplc="C45C87CA" w:tentative="1">
      <w:start w:val="1"/>
      <w:numFmt w:val="bullet"/>
      <w:lvlText w:val=""/>
      <w:lvlJc w:val="left"/>
      <w:pPr>
        <w:ind w:left="2880" w:hanging="360"/>
      </w:pPr>
      <w:rPr>
        <w:rFonts w:ascii="Wingdings" w:hAnsi="Wingdings" w:hint="default"/>
      </w:rPr>
    </w:lvl>
    <w:lvl w:ilvl="3" w:tplc="B8FC4F90" w:tentative="1">
      <w:start w:val="1"/>
      <w:numFmt w:val="bullet"/>
      <w:lvlText w:val=""/>
      <w:lvlJc w:val="left"/>
      <w:pPr>
        <w:ind w:left="3600" w:hanging="360"/>
      </w:pPr>
      <w:rPr>
        <w:rFonts w:ascii="Symbol" w:hAnsi="Symbol" w:hint="default"/>
      </w:rPr>
    </w:lvl>
    <w:lvl w:ilvl="4" w:tplc="96163520" w:tentative="1">
      <w:start w:val="1"/>
      <w:numFmt w:val="bullet"/>
      <w:lvlText w:val="o"/>
      <w:lvlJc w:val="left"/>
      <w:pPr>
        <w:ind w:left="4320" w:hanging="360"/>
      </w:pPr>
      <w:rPr>
        <w:rFonts w:ascii="Courier New" w:hAnsi="Courier New" w:cs="Courier New" w:hint="default"/>
      </w:rPr>
    </w:lvl>
    <w:lvl w:ilvl="5" w:tplc="840EA9C0" w:tentative="1">
      <w:start w:val="1"/>
      <w:numFmt w:val="bullet"/>
      <w:lvlText w:val=""/>
      <w:lvlJc w:val="left"/>
      <w:pPr>
        <w:ind w:left="5040" w:hanging="360"/>
      </w:pPr>
      <w:rPr>
        <w:rFonts w:ascii="Wingdings" w:hAnsi="Wingdings" w:hint="default"/>
      </w:rPr>
    </w:lvl>
    <w:lvl w:ilvl="6" w:tplc="CCD8159A" w:tentative="1">
      <w:start w:val="1"/>
      <w:numFmt w:val="bullet"/>
      <w:lvlText w:val=""/>
      <w:lvlJc w:val="left"/>
      <w:pPr>
        <w:ind w:left="5760" w:hanging="360"/>
      </w:pPr>
      <w:rPr>
        <w:rFonts w:ascii="Symbol" w:hAnsi="Symbol" w:hint="default"/>
      </w:rPr>
    </w:lvl>
    <w:lvl w:ilvl="7" w:tplc="13D8BE96" w:tentative="1">
      <w:start w:val="1"/>
      <w:numFmt w:val="bullet"/>
      <w:lvlText w:val="o"/>
      <w:lvlJc w:val="left"/>
      <w:pPr>
        <w:ind w:left="6480" w:hanging="360"/>
      </w:pPr>
      <w:rPr>
        <w:rFonts w:ascii="Courier New" w:hAnsi="Courier New" w:cs="Courier New" w:hint="default"/>
      </w:rPr>
    </w:lvl>
    <w:lvl w:ilvl="8" w:tplc="1CD6851A" w:tentative="1">
      <w:start w:val="1"/>
      <w:numFmt w:val="bullet"/>
      <w:lvlText w:val=""/>
      <w:lvlJc w:val="left"/>
      <w:pPr>
        <w:ind w:left="7200" w:hanging="360"/>
      </w:pPr>
      <w:rPr>
        <w:rFonts w:ascii="Wingdings" w:hAnsi="Wingdings" w:hint="default"/>
      </w:rPr>
    </w:lvl>
  </w:abstractNum>
  <w:abstractNum w:abstractNumId="11" w15:restartNumberingAfterBreak="0">
    <w:nsid w:val="2AFB1E45"/>
    <w:multiLevelType w:val="hybridMultilevel"/>
    <w:tmpl w:val="FADC6018"/>
    <w:lvl w:ilvl="0" w:tplc="C0368426">
      <w:start w:val="1"/>
      <w:numFmt w:val="bullet"/>
      <w:lvlText w:val=""/>
      <w:lvlJc w:val="left"/>
      <w:pPr>
        <w:ind w:left="720" w:hanging="360"/>
      </w:pPr>
      <w:rPr>
        <w:rFonts w:ascii="Symbol" w:hAnsi="Symbol" w:hint="default"/>
      </w:rPr>
    </w:lvl>
    <w:lvl w:ilvl="1" w:tplc="29040270" w:tentative="1">
      <w:start w:val="1"/>
      <w:numFmt w:val="bullet"/>
      <w:lvlText w:val="o"/>
      <w:lvlJc w:val="left"/>
      <w:pPr>
        <w:ind w:left="1440" w:hanging="360"/>
      </w:pPr>
      <w:rPr>
        <w:rFonts w:ascii="Courier New" w:hAnsi="Courier New" w:cs="Courier New" w:hint="default"/>
      </w:rPr>
    </w:lvl>
    <w:lvl w:ilvl="2" w:tplc="D8642D32" w:tentative="1">
      <w:start w:val="1"/>
      <w:numFmt w:val="bullet"/>
      <w:lvlText w:val=""/>
      <w:lvlJc w:val="left"/>
      <w:pPr>
        <w:ind w:left="2160" w:hanging="360"/>
      </w:pPr>
      <w:rPr>
        <w:rFonts w:ascii="Wingdings" w:hAnsi="Wingdings" w:hint="default"/>
      </w:rPr>
    </w:lvl>
    <w:lvl w:ilvl="3" w:tplc="51F0B942" w:tentative="1">
      <w:start w:val="1"/>
      <w:numFmt w:val="bullet"/>
      <w:lvlText w:val=""/>
      <w:lvlJc w:val="left"/>
      <w:pPr>
        <w:ind w:left="2880" w:hanging="360"/>
      </w:pPr>
      <w:rPr>
        <w:rFonts w:ascii="Symbol" w:hAnsi="Symbol" w:hint="default"/>
      </w:rPr>
    </w:lvl>
    <w:lvl w:ilvl="4" w:tplc="CEFA0A58" w:tentative="1">
      <w:start w:val="1"/>
      <w:numFmt w:val="bullet"/>
      <w:lvlText w:val="o"/>
      <w:lvlJc w:val="left"/>
      <w:pPr>
        <w:ind w:left="3600" w:hanging="360"/>
      </w:pPr>
      <w:rPr>
        <w:rFonts w:ascii="Courier New" w:hAnsi="Courier New" w:cs="Courier New" w:hint="default"/>
      </w:rPr>
    </w:lvl>
    <w:lvl w:ilvl="5" w:tplc="1EDE7976" w:tentative="1">
      <w:start w:val="1"/>
      <w:numFmt w:val="bullet"/>
      <w:lvlText w:val=""/>
      <w:lvlJc w:val="left"/>
      <w:pPr>
        <w:ind w:left="4320" w:hanging="360"/>
      </w:pPr>
      <w:rPr>
        <w:rFonts w:ascii="Wingdings" w:hAnsi="Wingdings" w:hint="default"/>
      </w:rPr>
    </w:lvl>
    <w:lvl w:ilvl="6" w:tplc="41BC18BE" w:tentative="1">
      <w:start w:val="1"/>
      <w:numFmt w:val="bullet"/>
      <w:lvlText w:val=""/>
      <w:lvlJc w:val="left"/>
      <w:pPr>
        <w:ind w:left="5040" w:hanging="360"/>
      </w:pPr>
      <w:rPr>
        <w:rFonts w:ascii="Symbol" w:hAnsi="Symbol" w:hint="default"/>
      </w:rPr>
    </w:lvl>
    <w:lvl w:ilvl="7" w:tplc="AA1698AE" w:tentative="1">
      <w:start w:val="1"/>
      <w:numFmt w:val="bullet"/>
      <w:lvlText w:val="o"/>
      <w:lvlJc w:val="left"/>
      <w:pPr>
        <w:ind w:left="5760" w:hanging="360"/>
      </w:pPr>
      <w:rPr>
        <w:rFonts w:ascii="Courier New" w:hAnsi="Courier New" w:cs="Courier New" w:hint="default"/>
      </w:rPr>
    </w:lvl>
    <w:lvl w:ilvl="8" w:tplc="F0DCDADA" w:tentative="1">
      <w:start w:val="1"/>
      <w:numFmt w:val="bullet"/>
      <w:lvlText w:val=""/>
      <w:lvlJc w:val="left"/>
      <w:pPr>
        <w:ind w:left="6480" w:hanging="360"/>
      </w:pPr>
      <w:rPr>
        <w:rFonts w:ascii="Wingdings" w:hAnsi="Wingdings" w:hint="default"/>
      </w:rPr>
    </w:lvl>
  </w:abstractNum>
  <w:abstractNum w:abstractNumId="12" w15:restartNumberingAfterBreak="0">
    <w:nsid w:val="2C637B39"/>
    <w:multiLevelType w:val="hybridMultilevel"/>
    <w:tmpl w:val="E4900B80"/>
    <w:lvl w:ilvl="0" w:tplc="F1C48682">
      <w:start w:val="1"/>
      <w:numFmt w:val="lowerLetter"/>
      <w:lvlText w:val="%1)"/>
      <w:lvlJc w:val="left"/>
      <w:pPr>
        <w:ind w:left="720" w:hanging="360"/>
      </w:pPr>
    </w:lvl>
    <w:lvl w:ilvl="1" w:tplc="AA0C1FD6" w:tentative="1">
      <w:start w:val="1"/>
      <w:numFmt w:val="lowerLetter"/>
      <w:lvlText w:val="%2."/>
      <w:lvlJc w:val="left"/>
      <w:pPr>
        <w:ind w:left="1440" w:hanging="360"/>
      </w:pPr>
    </w:lvl>
    <w:lvl w:ilvl="2" w:tplc="957059F6" w:tentative="1">
      <w:start w:val="1"/>
      <w:numFmt w:val="lowerRoman"/>
      <w:lvlText w:val="%3."/>
      <w:lvlJc w:val="right"/>
      <w:pPr>
        <w:ind w:left="2160" w:hanging="180"/>
      </w:pPr>
    </w:lvl>
    <w:lvl w:ilvl="3" w:tplc="96D86D5C" w:tentative="1">
      <w:start w:val="1"/>
      <w:numFmt w:val="decimal"/>
      <w:lvlText w:val="%4."/>
      <w:lvlJc w:val="left"/>
      <w:pPr>
        <w:ind w:left="2880" w:hanging="360"/>
      </w:pPr>
    </w:lvl>
    <w:lvl w:ilvl="4" w:tplc="C3A88500" w:tentative="1">
      <w:start w:val="1"/>
      <w:numFmt w:val="lowerLetter"/>
      <w:lvlText w:val="%5."/>
      <w:lvlJc w:val="left"/>
      <w:pPr>
        <w:ind w:left="3600" w:hanging="360"/>
      </w:pPr>
    </w:lvl>
    <w:lvl w:ilvl="5" w:tplc="D0A03C90" w:tentative="1">
      <w:start w:val="1"/>
      <w:numFmt w:val="lowerRoman"/>
      <w:lvlText w:val="%6."/>
      <w:lvlJc w:val="right"/>
      <w:pPr>
        <w:ind w:left="4320" w:hanging="180"/>
      </w:pPr>
    </w:lvl>
    <w:lvl w:ilvl="6" w:tplc="BAC483B6" w:tentative="1">
      <w:start w:val="1"/>
      <w:numFmt w:val="decimal"/>
      <w:lvlText w:val="%7."/>
      <w:lvlJc w:val="left"/>
      <w:pPr>
        <w:ind w:left="5040" w:hanging="360"/>
      </w:pPr>
    </w:lvl>
    <w:lvl w:ilvl="7" w:tplc="716A62B2" w:tentative="1">
      <w:start w:val="1"/>
      <w:numFmt w:val="lowerLetter"/>
      <w:lvlText w:val="%8."/>
      <w:lvlJc w:val="left"/>
      <w:pPr>
        <w:ind w:left="5760" w:hanging="360"/>
      </w:pPr>
    </w:lvl>
    <w:lvl w:ilvl="8" w:tplc="9C74B4D2" w:tentative="1">
      <w:start w:val="1"/>
      <w:numFmt w:val="lowerRoman"/>
      <w:lvlText w:val="%9."/>
      <w:lvlJc w:val="right"/>
      <w:pPr>
        <w:ind w:left="6480" w:hanging="180"/>
      </w:pPr>
    </w:lvl>
  </w:abstractNum>
  <w:abstractNum w:abstractNumId="13" w15:restartNumberingAfterBreak="0">
    <w:nsid w:val="2E913F27"/>
    <w:multiLevelType w:val="hybridMultilevel"/>
    <w:tmpl w:val="FCAAC838"/>
    <w:lvl w:ilvl="0" w:tplc="32EE4C8A">
      <w:start w:val="1"/>
      <w:numFmt w:val="bullet"/>
      <w:lvlText w:val=""/>
      <w:lvlJc w:val="left"/>
      <w:pPr>
        <w:ind w:left="360" w:hanging="360"/>
      </w:pPr>
      <w:rPr>
        <w:rFonts w:ascii="Symbol" w:hAnsi="Symbol" w:hint="default"/>
      </w:rPr>
    </w:lvl>
    <w:lvl w:ilvl="1" w:tplc="974E1C9A" w:tentative="1">
      <w:start w:val="1"/>
      <w:numFmt w:val="bullet"/>
      <w:lvlText w:val="o"/>
      <w:lvlJc w:val="left"/>
      <w:pPr>
        <w:ind w:left="1080" w:hanging="360"/>
      </w:pPr>
      <w:rPr>
        <w:rFonts w:ascii="Courier New" w:hAnsi="Courier New" w:cs="Courier New" w:hint="default"/>
      </w:rPr>
    </w:lvl>
    <w:lvl w:ilvl="2" w:tplc="BEC2AB9E" w:tentative="1">
      <w:start w:val="1"/>
      <w:numFmt w:val="bullet"/>
      <w:lvlText w:val=""/>
      <w:lvlJc w:val="left"/>
      <w:pPr>
        <w:ind w:left="1800" w:hanging="360"/>
      </w:pPr>
      <w:rPr>
        <w:rFonts w:ascii="Wingdings" w:hAnsi="Wingdings" w:hint="default"/>
      </w:rPr>
    </w:lvl>
    <w:lvl w:ilvl="3" w:tplc="36C6DAD4" w:tentative="1">
      <w:start w:val="1"/>
      <w:numFmt w:val="bullet"/>
      <w:lvlText w:val=""/>
      <w:lvlJc w:val="left"/>
      <w:pPr>
        <w:ind w:left="2520" w:hanging="360"/>
      </w:pPr>
      <w:rPr>
        <w:rFonts w:ascii="Symbol" w:hAnsi="Symbol" w:hint="default"/>
      </w:rPr>
    </w:lvl>
    <w:lvl w:ilvl="4" w:tplc="AE6C1320" w:tentative="1">
      <w:start w:val="1"/>
      <w:numFmt w:val="bullet"/>
      <w:lvlText w:val="o"/>
      <w:lvlJc w:val="left"/>
      <w:pPr>
        <w:ind w:left="3240" w:hanging="360"/>
      </w:pPr>
      <w:rPr>
        <w:rFonts w:ascii="Courier New" w:hAnsi="Courier New" w:cs="Courier New" w:hint="default"/>
      </w:rPr>
    </w:lvl>
    <w:lvl w:ilvl="5" w:tplc="0CC8939E" w:tentative="1">
      <w:start w:val="1"/>
      <w:numFmt w:val="bullet"/>
      <w:lvlText w:val=""/>
      <w:lvlJc w:val="left"/>
      <w:pPr>
        <w:ind w:left="3960" w:hanging="360"/>
      </w:pPr>
      <w:rPr>
        <w:rFonts w:ascii="Wingdings" w:hAnsi="Wingdings" w:hint="default"/>
      </w:rPr>
    </w:lvl>
    <w:lvl w:ilvl="6" w:tplc="C2F25D78" w:tentative="1">
      <w:start w:val="1"/>
      <w:numFmt w:val="bullet"/>
      <w:lvlText w:val=""/>
      <w:lvlJc w:val="left"/>
      <w:pPr>
        <w:ind w:left="4680" w:hanging="360"/>
      </w:pPr>
      <w:rPr>
        <w:rFonts w:ascii="Symbol" w:hAnsi="Symbol" w:hint="default"/>
      </w:rPr>
    </w:lvl>
    <w:lvl w:ilvl="7" w:tplc="434070C0" w:tentative="1">
      <w:start w:val="1"/>
      <w:numFmt w:val="bullet"/>
      <w:lvlText w:val="o"/>
      <w:lvlJc w:val="left"/>
      <w:pPr>
        <w:ind w:left="5400" w:hanging="360"/>
      </w:pPr>
      <w:rPr>
        <w:rFonts w:ascii="Courier New" w:hAnsi="Courier New" w:cs="Courier New" w:hint="default"/>
      </w:rPr>
    </w:lvl>
    <w:lvl w:ilvl="8" w:tplc="E19A5EEC" w:tentative="1">
      <w:start w:val="1"/>
      <w:numFmt w:val="bullet"/>
      <w:lvlText w:val=""/>
      <w:lvlJc w:val="left"/>
      <w:pPr>
        <w:ind w:left="6120" w:hanging="360"/>
      </w:pPr>
      <w:rPr>
        <w:rFonts w:ascii="Wingdings" w:hAnsi="Wingdings" w:hint="default"/>
      </w:rPr>
    </w:lvl>
  </w:abstractNum>
  <w:abstractNum w:abstractNumId="14" w15:restartNumberingAfterBreak="0">
    <w:nsid w:val="321A4F48"/>
    <w:multiLevelType w:val="hybridMultilevel"/>
    <w:tmpl w:val="61FC6C1A"/>
    <w:lvl w:ilvl="0" w:tplc="FC7CCAA6">
      <w:start w:val="1"/>
      <w:numFmt w:val="lowerLetter"/>
      <w:lvlText w:val="%1)"/>
      <w:lvlJc w:val="left"/>
      <w:pPr>
        <w:ind w:left="1440" w:hanging="360"/>
      </w:pPr>
      <w:rPr>
        <w:color w:val="00B050"/>
      </w:rPr>
    </w:lvl>
    <w:lvl w:ilvl="1" w:tplc="D2520B22" w:tentative="1">
      <w:start w:val="1"/>
      <w:numFmt w:val="lowerLetter"/>
      <w:lvlText w:val="%2."/>
      <w:lvlJc w:val="left"/>
      <w:pPr>
        <w:ind w:left="2160" w:hanging="360"/>
      </w:pPr>
    </w:lvl>
    <w:lvl w:ilvl="2" w:tplc="5A1E9A18" w:tentative="1">
      <w:start w:val="1"/>
      <w:numFmt w:val="lowerRoman"/>
      <w:lvlText w:val="%3."/>
      <w:lvlJc w:val="right"/>
      <w:pPr>
        <w:ind w:left="2880" w:hanging="180"/>
      </w:pPr>
    </w:lvl>
    <w:lvl w:ilvl="3" w:tplc="03F2DB4E" w:tentative="1">
      <w:start w:val="1"/>
      <w:numFmt w:val="decimal"/>
      <w:lvlText w:val="%4."/>
      <w:lvlJc w:val="left"/>
      <w:pPr>
        <w:ind w:left="3600" w:hanging="360"/>
      </w:pPr>
    </w:lvl>
    <w:lvl w:ilvl="4" w:tplc="D0B68E42" w:tentative="1">
      <w:start w:val="1"/>
      <w:numFmt w:val="lowerLetter"/>
      <w:lvlText w:val="%5."/>
      <w:lvlJc w:val="left"/>
      <w:pPr>
        <w:ind w:left="4320" w:hanging="360"/>
      </w:pPr>
    </w:lvl>
    <w:lvl w:ilvl="5" w:tplc="E7A07512" w:tentative="1">
      <w:start w:val="1"/>
      <w:numFmt w:val="lowerRoman"/>
      <w:lvlText w:val="%6."/>
      <w:lvlJc w:val="right"/>
      <w:pPr>
        <w:ind w:left="5040" w:hanging="180"/>
      </w:pPr>
    </w:lvl>
    <w:lvl w:ilvl="6" w:tplc="D44605A4" w:tentative="1">
      <w:start w:val="1"/>
      <w:numFmt w:val="decimal"/>
      <w:lvlText w:val="%7."/>
      <w:lvlJc w:val="left"/>
      <w:pPr>
        <w:ind w:left="5760" w:hanging="360"/>
      </w:pPr>
    </w:lvl>
    <w:lvl w:ilvl="7" w:tplc="E70E9B80" w:tentative="1">
      <w:start w:val="1"/>
      <w:numFmt w:val="lowerLetter"/>
      <w:lvlText w:val="%8."/>
      <w:lvlJc w:val="left"/>
      <w:pPr>
        <w:ind w:left="6480" w:hanging="360"/>
      </w:pPr>
    </w:lvl>
    <w:lvl w:ilvl="8" w:tplc="077EC4DE" w:tentative="1">
      <w:start w:val="1"/>
      <w:numFmt w:val="lowerRoman"/>
      <w:lvlText w:val="%9."/>
      <w:lvlJc w:val="right"/>
      <w:pPr>
        <w:ind w:left="7200" w:hanging="180"/>
      </w:pPr>
    </w:lvl>
  </w:abstractNum>
  <w:abstractNum w:abstractNumId="15" w15:restartNumberingAfterBreak="0">
    <w:nsid w:val="326166E3"/>
    <w:multiLevelType w:val="hybridMultilevel"/>
    <w:tmpl w:val="E5081F36"/>
    <w:lvl w:ilvl="0" w:tplc="F25404A2">
      <w:start w:val="1"/>
      <w:numFmt w:val="bullet"/>
      <w:lvlText w:val=""/>
      <w:lvlJc w:val="left"/>
      <w:pPr>
        <w:ind w:left="360" w:hanging="360"/>
      </w:pPr>
      <w:rPr>
        <w:rFonts w:ascii="Symbol" w:hAnsi="Symbol" w:hint="default"/>
      </w:rPr>
    </w:lvl>
    <w:lvl w:ilvl="1" w:tplc="3DD47814" w:tentative="1">
      <w:start w:val="1"/>
      <w:numFmt w:val="bullet"/>
      <w:lvlText w:val="o"/>
      <w:lvlJc w:val="left"/>
      <w:pPr>
        <w:ind w:left="1080" w:hanging="360"/>
      </w:pPr>
      <w:rPr>
        <w:rFonts w:ascii="Courier New" w:hAnsi="Courier New" w:cs="Courier New" w:hint="default"/>
      </w:rPr>
    </w:lvl>
    <w:lvl w:ilvl="2" w:tplc="3B14F7D4" w:tentative="1">
      <w:start w:val="1"/>
      <w:numFmt w:val="bullet"/>
      <w:lvlText w:val=""/>
      <w:lvlJc w:val="left"/>
      <w:pPr>
        <w:ind w:left="1800" w:hanging="360"/>
      </w:pPr>
      <w:rPr>
        <w:rFonts w:ascii="Wingdings" w:hAnsi="Wingdings" w:hint="default"/>
      </w:rPr>
    </w:lvl>
    <w:lvl w:ilvl="3" w:tplc="25FA340E" w:tentative="1">
      <w:start w:val="1"/>
      <w:numFmt w:val="bullet"/>
      <w:lvlText w:val=""/>
      <w:lvlJc w:val="left"/>
      <w:pPr>
        <w:ind w:left="2520" w:hanging="360"/>
      </w:pPr>
      <w:rPr>
        <w:rFonts w:ascii="Symbol" w:hAnsi="Symbol" w:hint="default"/>
      </w:rPr>
    </w:lvl>
    <w:lvl w:ilvl="4" w:tplc="7B444F16" w:tentative="1">
      <w:start w:val="1"/>
      <w:numFmt w:val="bullet"/>
      <w:lvlText w:val="o"/>
      <w:lvlJc w:val="left"/>
      <w:pPr>
        <w:ind w:left="3240" w:hanging="360"/>
      </w:pPr>
      <w:rPr>
        <w:rFonts w:ascii="Courier New" w:hAnsi="Courier New" w:cs="Courier New" w:hint="default"/>
      </w:rPr>
    </w:lvl>
    <w:lvl w:ilvl="5" w:tplc="550AEEAE" w:tentative="1">
      <w:start w:val="1"/>
      <w:numFmt w:val="bullet"/>
      <w:lvlText w:val=""/>
      <w:lvlJc w:val="left"/>
      <w:pPr>
        <w:ind w:left="3960" w:hanging="360"/>
      </w:pPr>
      <w:rPr>
        <w:rFonts w:ascii="Wingdings" w:hAnsi="Wingdings" w:hint="default"/>
      </w:rPr>
    </w:lvl>
    <w:lvl w:ilvl="6" w:tplc="52306D56" w:tentative="1">
      <w:start w:val="1"/>
      <w:numFmt w:val="bullet"/>
      <w:lvlText w:val=""/>
      <w:lvlJc w:val="left"/>
      <w:pPr>
        <w:ind w:left="4680" w:hanging="360"/>
      </w:pPr>
      <w:rPr>
        <w:rFonts w:ascii="Symbol" w:hAnsi="Symbol" w:hint="default"/>
      </w:rPr>
    </w:lvl>
    <w:lvl w:ilvl="7" w:tplc="0CF8D3AA" w:tentative="1">
      <w:start w:val="1"/>
      <w:numFmt w:val="bullet"/>
      <w:lvlText w:val="o"/>
      <w:lvlJc w:val="left"/>
      <w:pPr>
        <w:ind w:left="5400" w:hanging="360"/>
      </w:pPr>
      <w:rPr>
        <w:rFonts w:ascii="Courier New" w:hAnsi="Courier New" w:cs="Courier New" w:hint="default"/>
      </w:rPr>
    </w:lvl>
    <w:lvl w:ilvl="8" w:tplc="D6865D3E" w:tentative="1">
      <w:start w:val="1"/>
      <w:numFmt w:val="bullet"/>
      <w:lvlText w:val=""/>
      <w:lvlJc w:val="left"/>
      <w:pPr>
        <w:ind w:left="6120" w:hanging="360"/>
      </w:pPr>
      <w:rPr>
        <w:rFonts w:ascii="Wingdings" w:hAnsi="Wingdings" w:hint="default"/>
      </w:rPr>
    </w:lvl>
  </w:abstractNum>
  <w:abstractNum w:abstractNumId="16" w15:restartNumberingAfterBreak="0">
    <w:nsid w:val="36290CF1"/>
    <w:multiLevelType w:val="hybridMultilevel"/>
    <w:tmpl w:val="8A1CF6CA"/>
    <w:lvl w:ilvl="0" w:tplc="17AC7CA2">
      <w:start w:val="1"/>
      <w:numFmt w:val="decimal"/>
      <w:lvlText w:val="%1)"/>
      <w:lvlJc w:val="left"/>
      <w:pPr>
        <w:ind w:left="2160" w:hanging="360"/>
      </w:pPr>
      <w:rPr>
        <w:color w:val="00B050"/>
      </w:rPr>
    </w:lvl>
    <w:lvl w:ilvl="1" w:tplc="B7CE0416" w:tentative="1">
      <w:start w:val="1"/>
      <w:numFmt w:val="lowerLetter"/>
      <w:lvlText w:val="%2."/>
      <w:lvlJc w:val="left"/>
      <w:pPr>
        <w:ind w:left="2880" w:hanging="360"/>
      </w:pPr>
    </w:lvl>
    <w:lvl w:ilvl="2" w:tplc="3F702BDC" w:tentative="1">
      <w:start w:val="1"/>
      <w:numFmt w:val="lowerRoman"/>
      <w:lvlText w:val="%3."/>
      <w:lvlJc w:val="right"/>
      <w:pPr>
        <w:ind w:left="3600" w:hanging="180"/>
      </w:pPr>
    </w:lvl>
    <w:lvl w:ilvl="3" w:tplc="0A98B4E0" w:tentative="1">
      <w:start w:val="1"/>
      <w:numFmt w:val="decimal"/>
      <w:lvlText w:val="%4."/>
      <w:lvlJc w:val="left"/>
      <w:pPr>
        <w:ind w:left="4320" w:hanging="360"/>
      </w:pPr>
    </w:lvl>
    <w:lvl w:ilvl="4" w:tplc="99781C6A" w:tentative="1">
      <w:start w:val="1"/>
      <w:numFmt w:val="lowerLetter"/>
      <w:lvlText w:val="%5."/>
      <w:lvlJc w:val="left"/>
      <w:pPr>
        <w:ind w:left="5040" w:hanging="360"/>
      </w:pPr>
    </w:lvl>
    <w:lvl w:ilvl="5" w:tplc="92F8B554" w:tentative="1">
      <w:start w:val="1"/>
      <w:numFmt w:val="lowerRoman"/>
      <w:lvlText w:val="%6."/>
      <w:lvlJc w:val="right"/>
      <w:pPr>
        <w:ind w:left="5760" w:hanging="180"/>
      </w:pPr>
    </w:lvl>
    <w:lvl w:ilvl="6" w:tplc="05A60EF8" w:tentative="1">
      <w:start w:val="1"/>
      <w:numFmt w:val="decimal"/>
      <w:lvlText w:val="%7."/>
      <w:lvlJc w:val="left"/>
      <w:pPr>
        <w:ind w:left="6480" w:hanging="360"/>
      </w:pPr>
    </w:lvl>
    <w:lvl w:ilvl="7" w:tplc="A880CFA0" w:tentative="1">
      <w:start w:val="1"/>
      <w:numFmt w:val="lowerLetter"/>
      <w:lvlText w:val="%8."/>
      <w:lvlJc w:val="left"/>
      <w:pPr>
        <w:ind w:left="7200" w:hanging="360"/>
      </w:pPr>
    </w:lvl>
    <w:lvl w:ilvl="8" w:tplc="E30CC71E" w:tentative="1">
      <w:start w:val="1"/>
      <w:numFmt w:val="lowerRoman"/>
      <w:lvlText w:val="%9."/>
      <w:lvlJc w:val="right"/>
      <w:pPr>
        <w:ind w:left="7920" w:hanging="180"/>
      </w:pPr>
    </w:lvl>
  </w:abstractNum>
  <w:abstractNum w:abstractNumId="17" w15:restartNumberingAfterBreak="0">
    <w:nsid w:val="39E83BAA"/>
    <w:multiLevelType w:val="hybridMultilevel"/>
    <w:tmpl w:val="5596F43E"/>
    <w:lvl w:ilvl="0" w:tplc="5212173E">
      <w:start w:val="1"/>
      <w:numFmt w:val="bullet"/>
      <w:lvlText w:val=""/>
      <w:lvlJc w:val="left"/>
      <w:pPr>
        <w:ind w:left="360" w:hanging="360"/>
      </w:pPr>
      <w:rPr>
        <w:rFonts w:ascii="Symbol" w:hAnsi="Symbol" w:hint="default"/>
      </w:rPr>
    </w:lvl>
    <w:lvl w:ilvl="1" w:tplc="2C4854FE" w:tentative="1">
      <w:start w:val="1"/>
      <w:numFmt w:val="bullet"/>
      <w:lvlText w:val="o"/>
      <w:lvlJc w:val="left"/>
      <w:pPr>
        <w:ind w:left="1080" w:hanging="360"/>
      </w:pPr>
      <w:rPr>
        <w:rFonts w:ascii="Courier New" w:hAnsi="Courier New" w:cs="Courier New" w:hint="default"/>
      </w:rPr>
    </w:lvl>
    <w:lvl w:ilvl="2" w:tplc="1C2893E6" w:tentative="1">
      <w:start w:val="1"/>
      <w:numFmt w:val="bullet"/>
      <w:lvlText w:val=""/>
      <w:lvlJc w:val="left"/>
      <w:pPr>
        <w:ind w:left="1800" w:hanging="360"/>
      </w:pPr>
      <w:rPr>
        <w:rFonts w:ascii="Wingdings" w:hAnsi="Wingdings" w:hint="default"/>
      </w:rPr>
    </w:lvl>
    <w:lvl w:ilvl="3" w:tplc="6A3C1274" w:tentative="1">
      <w:start w:val="1"/>
      <w:numFmt w:val="bullet"/>
      <w:lvlText w:val=""/>
      <w:lvlJc w:val="left"/>
      <w:pPr>
        <w:ind w:left="2520" w:hanging="360"/>
      </w:pPr>
      <w:rPr>
        <w:rFonts w:ascii="Symbol" w:hAnsi="Symbol" w:hint="default"/>
      </w:rPr>
    </w:lvl>
    <w:lvl w:ilvl="4" w:tplc="2A2668B0" w:tentative="1">
      <w:start w:val="1"/>
      <w:numFmt w:val="bullet"/>
      <w:lvlText w:val="o"/>
      <w:lvlJc w:val="left"/>
      <w:pPr>
        <w:ind w:left="3240" w:hanging="360"/>
      </w:pPr>
      <w:rPr>
        <w:rFonts w:ascii="Courier New" w:hAnsi="Courier New" w:cs="Courier New" w:hint="default"/>
      </w:rPr>
    </w:lvl>
    <w:lvl w:ilvl="5" w:tplc="C700D992" w:tentative="1">
      <w:start w:val="1"/>
      <w:numFmt w:val="bullet"/>
      <w:lvlText w:val=""/>
      <w:lvlJc w:val="left"/>
      <w:pPr>
        <w:ind w:left="3960" w:hanging="360"/>
      </w:pPr>
      <w:rPr>
        <w:rFonts w:ascii="Wingdings" w:hAnsi="Wingdings" w:hint="default"/>
      </w:rPr>
    </w:lvl>
    <w:lvl w:ilvl="6" w:tplc="5F42CB46" w:tentative="1">
      <w:start w:val="1"/>
      <w:numFmt w:val="bullet"/>
      <w:lvlText w:val=""/>
      <w:lvlJc w:val="left"/>
      <w:pPr>
        <w:ind w:left="4680" w:hanging="360"/>
      </w:pPr>
      <w:rPr>
        <w:rFonts w:ascii="Symbol" w:hAnsi="Symbol" w:hint="default"/>
      </w:rPr>
    </w:lvl>
    <w:lvl w:ilvl="7" w:tplc="DE84E70C" w:tentative="1">
      <w:start w:val="1"/>
      <w:numFmt w:val="bullet"/>
      <w:lvlText w:val="o"/>
      <w:lvlJc w:val="left"/>
      <w:pPr>
        <w:ind w:left="5400" w:hanging="360"/>
      </w:pPr>
      <w:rPr>
        <w:rFonts w:ascii="Courier New" w:hAnsi="Courier New" w:cs="Courier New" w:hint="default"/>
      </w:rPr>
    </w:lvl>
    <w:lvl w:ilvl="8" w:tplc="6256F290" w:tentative="1">
      <w:start w:val="1"/>
      <w:numFmt w:val="bullet"/>
      <w:lvlText w:val=""/>
      <w:lvlJc w:val="left"/>
      <w:pPr>
        <w:ind w:left="6120" w:hanging="360"/>
      </w:pPr>
      <w:rPr>
        <w:rFonts w:ascii="Wingdings" w:hAnsi="Wingdings" w:hint="default"/>
      </w:rPr>
    </w:lvl>
  </w:abstractNum>
  <w:abstractNum w:abstractNumId="18" w15:restartNumberingAfterBreak="0">
    <w:nsid w:val="3C292227"/>
    <w:multiLevelType w:val="multilevel"/>
    <w:tmpl w:val="B1A20F06"/>
    <w:lvl w:ilvl="0">
      <w:start w:val="1"/>
      <w:numFmt w:val="lowerLetter"/>
      <w:lvlText w:val="%1)"/>
      <w:lvlJc w:val="left"/>
      <w:pPr>
        <w:tabs>
          <w:tab w:val="num" w:pos="720"/>
        </w:tabs>
        <w:ind w:left="720" w:hanging="360"/>
      </w:pPr>
      <w:rPr>
        <w:color w:val="00B05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9A2432"/>
    <w:multiLevelType w:val="hybridMultilevel"/>
    <w:tmpl w:val="7DDCF7F0"/>
    <w:lvl w:ilvl="0" w:tplc="7C6491B2">
      <w:start w:val="1"/>
      <w:numFmt w:val="bullet"/>
      <w:lvlText w:val=""/>
      <w:lvlJc w:val="left"/>
      <w:pPr>
        <w:ind w:left="1080" w:hanging="360"/>
      </w:pPr>
      <w:rPr>
        <w:rFonts w:ascii="Symbol" w:hAnsi="Symbol" w:hint="default"/>
      </w:rPr>
    </w:lvl>
    <w:lvl w:ilvl="1" w:tplc="ED00B73A" w:tentative="1">
      <w:start w:val="1"/>
      <w:numFmt w:val="bullet"/>
      <w:lvlText w:val="o"/>
      <w:lvlJc w:val="left"/>
      <w:pPr>
        <w:ind w:left="1800" w:hanging="360"/>
      </w:pPr>
      <w:rPr>
        <w:rFonts w:ascii="Courier New" w:hAnsi="Courier New" w:cs="Courier New" w:hint="default"/>
      </w:rPr>
    </w:lvl>
    <w:lvl w:ilvl="2" w:tplc="CB10C938" w:tentative="1">
      <w:start w:val="1"/>
      <w:numFmt w:val="bullet"/>
      <w:lvlText w:val=""/>
      <w:lvlJc w:val="left"/>
      <w:pPr>
        <w:ind w:left="2520" w:hanging="360"/>
      </w:pPr>
      <w:rPr>
        <w:rFonts w:ascii="Wingdings" w:hAnsi="Wingdings" w:hint="default"/>
      </w:rPr>
    </w:lvl>
    <w:lvl w:ilvl="3" w:tplc="1F6E30F8" w:tentative="1">
      <w:start w:val="1"/>
      <w:numFmt w:val="bullet"/>
      <w:lvlText w:val=""/>
      <w:lvlJc w:val="left"/>
      <w:pPr>
        <w:ind w:left="3240" w:hanging="360"/>
      </w:pPr>
      <w:rPr>
        <w:rFonts w:ascii="Symbol" w:hAnsi="Symbol" w:hint="default"/>
      </w:rPr>
    </w:lvl>
    <w:lvl w:ilvl="4" w:tplc="F74E352E" w:tentative="1">
      <w:start w:val="1"/>
      <w:numFmt w:val="bullet"/>
      <w:lvlText w:val="o"/>
      <w:lvlJc w:val="left"/>
      <w:pPr>
        <w:ind w:left="3960" w:hanging="360"/>
      </w:pPr>
      <w:rPr>
        <w:rFonts w:ascii="Courier New" w:hAnsi="Courier New" w:cs="Courier New" w:hint="default"/>
      </w:rPr>
    </w:lvl>
    <w:lvl w:ilvl="5" w:tplc="B86212B4" w:tentative="1">
      <w:start w:val="1"/>
      <w:numFmt w:val="bullet"/>
      <w:lvlText w:val=""/>
      <w:lvlJc w:val="left"/>
      <w:pPr>
        <w:ind w:left="4680" w:hanging="360"/>
      </w:pPr>
      <w:rPr>
        <w:rFonts w:ascii="Wingdings" w:hAnsi="Wingdings" w:hint="default"/>
      </w:rPr>
    </w:lvl>
    <w:lvl w:ilvl="6" w:tplc="D6CE5924" w:tentative="1">
      <w:start w:val="1"/>
      <w:numFmt w:val="bullet"/>
      <w:lvlText w:val=""/>
      <w:lvlJc w:val="left"/>
      <w:pPr>
        <w:ind w:left="5400" w:hanging="360"/>
      </w:pPr>
      <w:rPr>
        <w:rFonts w:ascii="Symbol" w:hAnsi="Symbol" w:hint="default"/>
      </w:rPr>
    </w:lvl>
    <w:lvl w:ilvl="7" w:tplc="0F987A92" w:tentative="1">
      <w:start w:val="1"/>
      <w:numFmt w:val="bullet"/>
      <w:lvlText w:val="o"/>
      <w:lvlJc w:val="left"/>
      <w:pPr>
        <w:ind w:left="6120" w:hanging="360"/>
      </w:pPr>
      <w:rPr>
        <w:rFonts w:ascii="Courier New" w:hAnsi="Courier New" w:cs="Courier New" w:hint="default"/>
      </w:rPr>
    </w:lvl>
    <w:lvl w:ilvl="8" w:tplc="9B64D5EE" w:tentative="1">
      <w:start w:val="1"/>
      <w:numFmt w:val="bullet"/>
      <w:lvlText w:val=""/>
      <w:lvlJc w:val="left"/>
      <w:pPr>
        <w:ind w:left="6840" w:hanging="360"/>
      </w:pPr>
      <w:rPr>
        <w:rFonts w:ascii="Wingdings" w:hAnsi="Wingdings" w:hint="default"/>
      </w:rPr>
    </w:lvl>
  </w:abstractNum>
  <w:abstractNum w:abstractNumId="20" w15:restartNumberingAfterBreak="0">
    <w:nsid w:val="4C5D58DA"/>
    <w:multiLevelType w:val="hybridMultilevel"/>
    <w:tmpl w:val="6AF6F8F0"/>
    <w:lvl w:ilvl="0" w:tplc="D4D0C99E">
      <w:start w:val="1"/>
      <w:numFmt w:val="lowerLetter"/>
      <w:lvlText w:val="%1)"/>
      <w:lvlJc w:val="left"/>
      <w:pPr>
        <w:ind w:left="720" w:hanging="360"/>
      </w:pPr>
      <w:rPr>
        <w:rFonts w:hint="default"/>
      </w:rPr>
    </w:lvl>
    <w:lvl w:ilvl="1" w:tplc="719CFB90" w:tentative="1">
      <w:start w:val="1"/>
      <w:numFmt w:val="lowerLetter"/>
      <w:lvlText w:val="%2."/>
      <w:lvlJc w:val="left"/>
      <w:pPr>
        <w:ind w:left="1440" w:hanging="360"/>
      </w:pPr>
    </w:lvl>
    <w:lvl w:ilvl="2" w:tplc="4998AC7E" w:tentative="1">
      <w:start w:val="1"/>
      <w:numFmt w:val="lowerRoman"/>
      <w:lvlText w:val="%3."/>
      <w:lvlJc w:val="right"/>
      <w:pPr>
        <w:ind w:left="2160" w:hanging="180"/>
      </w:pPr>
    </w:lvl>
    <w:lvl w:ilvl="3" w:tplc="EC08819A" w:tentative="1">
      <w:start w:val="1"/>
      <w:numFmt w:val="decimal"/>
      <w:lvlText w:val="%4."/>
      <w:lvlJc w:val="left"/>
      <w:pPr>
        <w:ind w:left="2880" w:hanging="360"/>
      </w:pPr>
    </w:lvl>
    <w:lvl w:ilvl="4" w:tplc="4F3ABDAC" w:tentative="1">
      <w:start w:val="1"/>
      <w:numFmt w:val="lowerLetter"/>
      <w:lvlText w:val="%5."/>
      <w:lvlJc w:val="left"/>
      <w:pPr>
        <w:ind w:left="3600" w:hanging="360"/>
      </w:pPr>
    </w:lvl>
    <w:lvl w:ilvl="5" w:tplc="E0ACE1C0" w:tentative="1">
      <w:start w:val="1"/>
      <w:numFmt w:val="lowerRoman"/>
      <w:lvlText w:val="%6."/>
      <w:lvlJc w:val="right"/>
      <w:pPr>
        <w:ind w:left="4320" w:hanging="180"/>
      </w:pPr>
    </w:lvl>
    <w:lvl w:ilvl="6" w:tplc="25604036" w:tentative="1">
      <w:start w:val="1"/>
      <w:numFmt w:val="decimal"/>
      <w:lvlText w:val="%7."/>
      <w:lvlJc w:val="left"/>
      <w:pPr>
        <w:ind w:left="5040" w:hanging="360"/>
      </w:pPr>
    </w:lvl>
    <w:lvl w:ilvl="7" w:tplc="BB24E8A6" w:tentative="1">
      <w:start w:val="1"/>
      <w:numFmt w:val="lowerLetter"/>
      <w:lvlText w:val="%8."/>
      <w:lvlJc w:val="left"/>
      <w:pPr>
        <w:ind w:left="5760" w:hanging="360"/>
      </w:pPr>
    </w:lvl>
    <w:lvl w:ilvl="8" w:tplc="DEF864F6" w:tentative="1">
      <w:start w:val="1"/>
      <w:numFmt w:val="lowerRoman"/>
      <w:lvlText w:val="%9."/>
      <w:lvlJc w:val="right"/>
      <w:pPr>
        <w:ind w:left="6480" w:hanging="180"/>
      </w:pPr>
    </w:lvl>
  </w:abstractNum>
  <w:abstractNum w:abstractNumId="21" w15:restartNumberingAfterBreak="0">
    <w:nsid w:val="541A3054"/>
    <w:multiLevelType w:val="hybridMultilevel"/>
    <w:tmpl w:val="85BC1828"/>
    <w:lvl w:ilvl="0" w:tplc="BED68CCE">
      <w:start w:val="1"/>
      <w:numFmt w:val="lowerLetter"/>
      <w:lvlText w:val="%1)"/>
      <w:lvlJc w:val="left"/>
      <w:pPr>
        <w:ind w:left="720" w:hanging="360"/>
      </w:pPr>
      <w:rPr>
        <w:rFonts w:hint="default"/>
      </w:rPr>
    </w:lvl>
    <w:lvl w:ilvl="1" w:tplc="4AC0FE28" w:tentative="1">
      <w:start w:val="1"/>
      <w:numFmt w:val="lowerLetter"/>
      <w:lvlText w:val="%2."/>
      <w:lvlJc w:val="left"/>
      <w:pPr>
        <w:ind w:left="1440" w:hanging="360"/>
      </w:pPr>
    </w:lvl>
    <w:lvl w:ilvl="2" w:tplc="F4E8FE02" w:tentative="1">
      <w:start w:val="1"/>
      <w:numFmt w:val="lowerRoman"/>
      <w:lvlText w:val="%3."/>
      <w:lvlJc w:val="right"/>
      <w:pPr>
        <w:ind w:left="2160" w:hanging="180"/>
      </w:pPr>
    </w:lvl>
    <w:lvl w:ilvl="3" w:tplc="34F05DE2" w:tentative="1">
      <w:start w:val="1"/>
      <w:numFmt w:val="decimal"/>
      <w:lvlText w:val="%4."/>
      <w:lvlJc w:val="left"/>
      <w:pPr>
        <w:ind w:left="2880" w:hanging="360"/>
      </w:pPr>
    </w:lvl>
    <w:lvl w:ilvl="4" w:tplc="2F0C6AE4" w:tentative="1">
      <w:start w:val="1"/>
      <w:numFmt w:val="lowerLetter"/>
      <w:lvlText w:val="%5."/>
      <w:lvlJc w:val="left"/>
      <w:pPr>
        <w:ind w:left="3600" w:hanging="360"/>
      </w:pPr>
    </w:lvl>
    <w:lvl w:ilvl="5" w:tplc="1F788746" w:tentative="1">
      <w:start w:val="1"/>
      <w:numFmt w:val="lowerRoman"/>
      <w:lvlText w:val="%6."/>
      <w:lvlJc w:val="right"/>
      <w:pPr>
        <w:ind w:left="4320" w:hanging="180"/>
      </w:pPr>
    </w:lvl>
    <w:lvl w:ilvl="6" w:tplc="FE5EF2E6" w:tentative="1">
      <w:start w:val="1"/>
      <w:numFmt w:val="decimal"/>
      <w:lvlText w:val="%7."/>
      <w:lvlJc w:val="left"/>
      <w:pPr>
        <w:ind w:left="5040" w:hanging="360"/>
      </w:pPr>
    </w:lvl>
    <w:lvl w:ilvl="7" w:tplc="075A4296" w:tentative="1">
      <w:start w:val="1"/>
      <w:numFmt w:val="lowerLetter"/>
      <w:lvlText w:val="%8."/>
      <w:lvlJc w:val="left"/>
      <w:pPr>
        <w:ind w:left="5760" w:hanging="360"/>
      </w:pPr>
    </w:lvl>
    <w:lvl w:ilvl="8" w:tplc="E0500F62" w:tentative="1">
      <w:start w:val="1"/>
      <w:numFmt w:val="lowerRoman"/>
      <w:lvlText w:val="%9."/>
      <w:lvlJc w:val="right"/>
      <w:pPr>
        <w:ind w:left="6480" w:hanging="180"/>
      </w:pPr>
    </w:lvl>
  </w:abstractNum>
  <w:abstractNum w:abstractNumId="22" w15:restartNumberingAfterBreak="0">
    <w:nsid w:val="5738364A"/>
    <w:multiLevelType w:val="multilevel"/>
    <w:tmpl w:val="545A8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C283E5A"/>
    <w:multiLevelType w:val="hybridMultilevel"/>
    <w:tmpl w:val="833AF006"/>
    <w:lvl w:ilvl="0" w:tplc="829E8242">
      <w:start w:val="1"/>
      <w:numFmt w:val="bullet"/>
      <w:lvlText w:val=""/>
      <w:lvlJc w:val="left"/>
      <w:pPr>
        <w:ind w:left="360" w:hanging="360"/>
      </w:pPr>
      <w:rPr>
        <w:rFonts w:ascii="Symbol" w:hAnsi="Symbol" w:hint="default"/>
      </w:rPr>
    </w:lvl>
    <w:lvl w:ilvl="1" w:tplc="7CC4CA6A" w:tentative="1">
      <w:start w:val="1"/>
      <w:numFmt w:val="bullet"/>
      <w:lvlText w:val="o"/>
      <w:lvlJc w:val="left"/>
      <w:pPr>
        <w:ind w:left="1080" w:hanging="360"/>
      </w:pPr>
      <w:rPr>
        <w:rFonts w:ascii="Courier New" w:hAnsi="Courier New" w:cs="Courier New" w:hint="default"/>
      </w:rPr>
    </w:lvl>
    <w:lvl w:ilvl="2" w:tplc="E098A0EC" w:tentative="1">
      <w:start w:val="1"/>
      <w:numFmt w:val="bullet"/>
      <w:lvlText w:val=""/>
      <w:lvlJc w:val="left"/>
      <w:pPr>
        <w:ind w:left="1800" w:hanging="360"/>
      </w:pPr>
      <w:rPr>
        <w:rFonts w:ascii="Wingdings" w:hAnsi="Wingdings" w:hint="default"/>
      </w:rPr>
    </w:lvl>
    <w:lvl w:ilvl="3" w:tplc="196CB6F8" w:tentative="1">
      <w:start w:val="1"/>
      <w:numFmt w:val="bullet"/>
      <w:lvlText w:val=""/>
      <w:lvlJc w:val="left"/>
      <w:pPr>
        <w:ind w:left="2520" w:hanging="360"/>
      </w:pPr>
      <w:rPr>
        <w:rFonts w:ascii="Symbol" w:hAnsi="Symbol" w:hint="default"/>
      </w:rPr>
    </w:lvl>
    <w:lvl w:ilvl="4" w:tplc="D504709E" w:tentative="1">
      <w:start w:val="1"/>
      <w:numFmt w:val="bullet"/>
      <w:lvlText w:val="o"/>
      <w:lvlJc w:val="left"/>
      <w:pPr>
        <w:ind w:left="3240" w:hanging="360"/>
      </w:pPr>
      <w:rPr>
        <w:rFonts w:ascii="Courier New" w:hAnsi="Courier New" w:cs="Courier New" w:hint="default"/>
      </w:rPr>
    </w:lvl>
    <w:lvl w:ilvl="5" w:tplc="DB48EC30" w:tentative="1">
      <w:start w:val="1"/>
      <w:numFmt w:val="bullet"/>
      <w:lvlText w:val=""/>
      <w:lvlJc w:val="left"/>
      <w:pPr>
        <w:ind w:left="3960" w:hanging="360"/>
      </w:pPr>
      <w:rPr>
        <w:rFonts w:ascii="Wingdings" w:hAnsi="Wingdings" w:hint="default"/>
      </w:rPr>
    </w:lvl>
    <w:lvl w:ilvl="6" w:tplc="9C8AF420" w:tentative="1">
      <w:start w:val="1"/>
      <w:numFmt w:val="bullet"/>
      <w:lvlText w:val=""/>
      <w:lvlJc w:val="left"/>
      <w:pPr>
        <w:ind w:left="4680" w:hanging="360"/>
      </w:pPr>
      <w:rPr>
        <w:rFonts w:ascii="Symbol" w:hAnsi="Symbol" w:hint="default"/>
      </w:rPr>
    </w:lvl>
    <w:lvl w:ilvl="7" w:tplc="FDFC59A8" w:tentative="1">
      <w:start w:val="1"/>
      <w:numFmt w:val="bullet"/>
      <w:lvlText w:val="o"/>
      <w:lvlJc w:val="left"/>
      <w:pPr>
        <w:ind w:left="5400" w:hanging="360"/>
      </w:pPr>
      <w:rPr>
        <w:rFonts w:ascii="Courier New" w:hAnsi="Courier New" w:cs="Courier New" w:hint="default"/>
      </w:rPr>
    </w:lvl>
    <w:lvl w:ilvl="8" w:tplc="DDE2DDDE" w:tentative="1">
      <w:start w:val="1"/>
      <w:numFmt w:val="bullet"/>
      <w:lvlText w:val=""/>
      <w:lvlJc w:val="left"/>
      <w:pPr>
        <w:ind w:left="6120" w:hanging="360"/>
      </w:pPr>
      <w:rPr>
        <w:rFonts w:ascii="Wingdings" w:hAnsi="Wingdings" w:hint="default"/>
      </w:rPr>
    </w:lvl>
  </w:abstractNum>
  <w:abstractNum w:abstractNumId="24" w15:restartNumberingAfterBreak="0">
    <w:nsid w:val="5C5859A5"/>
    <w:multiLevelType w:val="multilevel"/>
    <w:tmpl w:val="0AD28354"/>
    <w:lvl w:ilvl="0">
      <w:start w:val="1"/>
      <w:numFmt w:val="lowerLetter"/>
      <w:lvlText w:val="%1)"/>
      <w:lvlJc w:val="left"/>
      <w:pPr>
        <w:tabs>
          <w:tab w:val="num" w:pos="720"/>
        </w:tabs>
        <w:ind w:left="720" w:hanging="360"/>
      </w:pPr>
      <w:rPr>
        <w:strike/>
        <w:color w:val="FF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D113C7"/>
    <w:multiLevelType w:val="hybridMultilevel"/>
    <w:tmpl w:val="FAEE10F0"/>
    <w:lvl w:ilvl="0" w:tplc="A0D6B38E">
      <w:start w:val="1"/>
      <w:numFmt w:val="decimal"/>
      <w:lvlText w:val="%1."/>
      <w:lvlJc w:val="left"/>
      <w:pPr>
        <w:ind w:left="720" w:hanging="360"/>
      </w:pPr>
    </w:lvl>
    <w:lvl w:ilvl="1" w:tplc="DA7A2846" w:tentative="1">
      <w:start w:val="1"/>
      <w:numFmt w:val="lowerLetter"/>
      <w:lvlText w:val="%2."/>
      <w:lvlJc w:val="left"/>
      <w:pPr>
        <w:ind w:left="1440" w:hanging="360"/>
      </w:pPr>
    </w:lvl>
    <w:lvl w:ilvl="2" w:tplc="7F9613E2" w:tentative="1">
      <w:start w:val="1"/>
      <w:numFmt w:val="lowerRoman"/>
      <w:lvlText w:val="%3."/>
      <w:lvlJc w:val="right"/>
      <w:pPr>
        <w:ind w:left="2160" w:hanging="180"/>
      </w:pPr>
    </w:lvl>
    <w:lvl w:ilvl="3" w:tplc="3662A58A" w:tentative="1">
      <w:start w:val="1"/>
      <w:numFmt w:val="decimal"/>
      <w:lvlText w:val="%4."/>
      <w:lvlJc w:val="left"/>
      <w:pPr>
        <w:ind w:left="2880" w:hanging="360"/>
      </w:pPr>
    </w:lvl>
    <w:lvl w:ilvl="4" w:tplc="1D20CAC6" w:tentative="1">
      <w:start w:val="1"/>
      <w:numFmt w:val="lowerLetter"/>
      <w:lvlText w:val="%5."/>
      <w:lvlJc w:val="left"/>
      <w:pPr>
        <w:ind w:left="3600" w:hanging="360"/>
      </w:pPr>
    </w:lvl>
    <w:lvl w:ilvl="5" w:tplc="82686F5E" w:tentative="1">
      <w:start w:val="1"/>
      <w:numFmt w:val="lowerRoman"/>
      <w:lvlText w:val="%6."/>
      <w:lvlJc w:val="right"/>
      <w:pPr>
        <w:ind w:left="4320" w:hanging="180"/>
      </w:pPr>
    </w:lvl>
    <w:lvl w:ilvl="6" w:tplc="E3C6BD56" w:tentative="1">
      <w:start w:val="1"/>
      <w:numFmt w:val="decimal"/>
      <w:lvlText w:val="%7."/>
      <w:lvlJc w:val="left"/>
      <w:pPr>
        <w:ind w:left="5040" w:hanging="360"/>
      </w:pPr>
    </w:lvl>
    <w:lvl w:ilvl="7" w:tplc="2DDCAE8E" w:tentative="1">
      <w:start w:val="1"/>
      <w:numFmt w:val="lowerLetter"/>
      <w:lvlText w:val="%8."/>
      <w:lvlJc w:val="left"/>
      <w:pPr>
        <w:ind w:left="5760" w:hanging="360"/>
      </w:pPr>
    </w:lvl>
    <w:lvl w:ilvl="8" w:tplc="063C7C54" w:tentative="1">
      <w:start w:val="1"/>
      <w:numFmt w:val="lowerRoman"/>
      <w:lvlText w:val="%9."/>
      <w:lvlJc w:val="right"/>
      <w:pPr>
        <w:ind w:left="6480" w:hanging="180"/>
      </w:pPr>
    </w:lvl>
  </w:abstractNum>
  <w:abstractNum w:abstractNumId="26" w15:restartNumberingAfterBreak="0">
    <w:nsid w:val="5EEB2153"/>
    <w:multiLevelType w:val="hybridMultilevel"/>
    <w:tmpl w:val="4648C4DC"/>
    <w:lvl w:ilvl="0" w:tplc="D3B8DDF2">
      <w:start w:val="1"/>
      <w:numFmt w:val="decimal"/>
      <w:lvlText w:val="%1)"/>
      <w:lvlJc w:val="left"/>
      <w:pPr>
        <w:ind w:left="720" w:hanging="360"/>
      </w:pPr>
    </w:lvl>
    <w:lvl w:ilvl="1" w:tplc="0A26C354" w:tentative="1">
      <w:start w:val="1"/>
      <w:numFmt w:val="lowerLetter"/>
      <w:lvlText w:val="%2."/>
      <w:lvlJc w:val="left"/>
      <w:pPr>
        <w:ind w:left="1440" w:hanging="360"/>
      </w:pPr>
    </w:lvl>
    <w:lvl w:ilvl="2" w:tplc="175C7C8C" w:tentative="1">
      <w:start w:val="1"/>
      <w:numFmt w:val="lowerRoman"/>
      <w:lvlText w:val="%3."/>
      <w:lvlJc w:val="right"/>
      <w:pPr>
        <w:ind w:left="2160" w:hanging="180"/>
      </w:pPr>
    </w:lvl>
    <w:lvl w:ilvl="3" w:tplc="A4AA82CA" w:tentative="1">
      <w:start w:val="1"/>
      <w:numFmt w:val="decimal"/>
      <w:lvlText w:val="%4."/>
      <w:lvlJc w:val="left"/>
      <w:pPr>
        <w:ind w:left="2880" w:hanging="360"/>
      </w:pPr>
    </w:lvl>
    <w:lvl w:ilvl="4" w:tplc="1256D3CE" w:tentative="1">
      <w:start w:val="1"/>
      <w:numFmt w:val="lowerLetter"/>
      <w:lvlText w:val="%5."/>
      <w:lvlJc w:val="left"/>
      <w:pPr>
        <w:ind w:left="3600" w:hanging="360"/>
      </w:pPr>
    </w:lvl>
    <w:lvl w:ilvl="5" w:tplc="3DD6C498" w:tentative="1">
      <w:start w:val="1"/>
      <w:numFmt w:val="lowerRoman"/>
      <w:lvlText w:val="%6."/>
      <w:lvlJc w:val="right"/>
      <w:pPr>
        <w:ind w:left="4320" w:hanging="180"/>
      </w:pPr>
    </w:lvl>
    <w:lvl w:ilvl="6" w:tplc="7C7AC422" w:tentative="1">
      <w:start w:val="1"/>
      <w:numFmt w:val="decimal"/>
      <w:lvlText w:val="%7."/>
      <w:lvlJc w:val="left"/>
      <w:pPr>
        <w:ind w:left="5040" w:hanging="360"/>
      </w:pPr>
    </w:lvl>
    <w:lvl w:ilvl="7" w:tplc="EB2226B4" w:tentative="1">
      <w:start w:val="1"/>
      <w:numFmt w:val="lowerLetter"/>
      <w:lvlText w:val="%8."/>
      <w:lvlJc w:val="left"/>
      <w:pPr>
        <w:ind w:left="5760" w:hanging="360"/>
      </w:pPr>
    </w:lvl>
    <w:lvl w:ilvl="8" w:tplc="55A2B8B4" w:tentative="1">
      <w:start w:val="1"/>
      <w:numFmt w:val="lowerRoman"/>
      <w:lvlText w:val="%9."/>
      <w:lvlJc w:val="right"/>
      <w:pPr>
        <w:ind w:left="6480" w:hanging="180"/>
      </w:pPr>
    </w:lvl>
  </w:abstractNum>
  <w:abstractNum w:abstractNumId="27" w15:restartNumberingAfterBreak="0">
    <w:nsid w:val="601D0D9B"/>
    <w:multiLevelType w:val="hybridMultilevel"/>
    <w:tmpl w:val="9466B198"/>
    <w:lvl w:ilvl="0" w:tplc="85860A7C">
      <w:start w:val="1"/>
      <w:numFmt w:val="lowerLetter"/>
      <w:lvlText w:val="%1)"/>
      <w:lvlJc w:val="left"/>
      <w:pPr>
        <w:ind w:left="720" w:hanging="360"/>
      </w:pPr>
      <w:rPr>
        <w:rFonts w:hint="default"/>
      </w:rPr>
    </w:lvl>
    <w:lvl w:ilvl="1" w:tplc="9D9296A8" w:tentative="1">
      <w:start w:val="1"/>
      <w:numFmt w:val="lowerLetter"/>
      <w:lvlText w:val="%2."/>
      <w:lvlJc w:val="left"/>
      <w:pPr>
        <w:ind w:left="1440" w:hanging="360"/>
      </w:pPr>
    </w:lvl>
    <w:lvl w:ilvl="2" w:tplc="18F82262" w:tentative="1">
      <w:start w:val="1"/>
      <w:numFmt w:val="lowerRoman"/>
      <w:lvlText w:val="%3."/>
      <w:lvlJc w:val="right"/>
      <w:pPr>
        <w:ind w:left="2160" w:hanging="180"/>
      </w:pPr>
    </w:lvl>
    <w:lvl w:ilvl="3" w:tplc="8834C1E6" w:tentative="1">
      <w:start w:val="1"/>
      <w:numFmt w:val="decimal"/>
      <w:lvlText w:val="%4."/>
      <w:lvlJc w:val="left"/>
      <w:pPr>
        <w:ind w:left="2880" w:hanging="360"/>
      </w:pPr>
    </w:lvl>
    <w:lvl w:ilvl="4" w:tplc="343C6762" w:tentative="1">
      <w:start w:val="1"/>
      <w:numFmt w:val="lowerLetter"/>
      <w:lvlText w:val="%5."/>
      <w:lvlJc w:val="left"/>
      <w:pPr>
        <w:ind w:left="3600" w:hanging="360"/>
      </w:pPr>
    </w:lvl>
    <w:lvl w:ilvl="5" w:tplc="7512AE2C" w:tentative="1">
      <w:start w:val="1"/>
      <w:numFmt w:val="lowerRoman"/>
      <w:lvlText w:val="%6."/>
      <w:lvlJc w:val="right"/>
      <w:pPr>
        <w:ind w:left="4320" w:hanging="180"/>
      </w:pPr>
    </w:lvl>
    <w:lvl w:ilvl="6" w:tplc="55A28232" w:tentative="1">
      <w:start w:val="1"/>
      <w:numFmt w:val="decimal"/>
      <w:lvlText w:val="%7."/>
      <w:lvlJc w:val="left"/>
      <w:pPr>
        <w:ind w:left="5040" w:hanging="360"/>
      </w:pPr>
    </w:lvl>
    <w:lvl w:ilvl="7" w:tplc="434C2516" w:tentative="1">
      <w:start w:val="1"/>
      <w:numFmt w:val="lowerLetter"/>
      <w:lvlText w:val="%8."/>
      <w:lvlJc w:val="left"/>
      <w:pPr>
        <w:ind w:left="5760" w:hanging="360"/>
      </w:pPr>
    </w:lvl>
    <w:lvl w:ilvl="8" w:tplc="28EA1856" w:tentative="1">
      <w:start w:val="1"/>
      <w:numFmt w:val="lowerRoman"/>
      <w:lvlText w:val="%9."/>
      <w:lvlJc w:val="right"/>
      <w:pPr>
        <w:ind w:left="6480" w:hanging="180"/>
      </w:pPr>
    </w:lvl>
  </w:abstractNum>
  <w:abstractNum w:abstractNumId="28" w15:restartNumberingAfterBreak="0">
    <w:nsid w:val="67684317"/>
    <w:multiLevelType w:val="multilevel"/>
    <w:tmpl w:val="C7B4C262"/>
    <w:lvl w:ilvl="0">
      <w:start w:val="1"/>
      <w:numFmt w:val="lowerLetter"/>
      <w:lvlText w:val="%1)"/>
      <w:lvlJc w:val="left"/>
      <w:pPr>
        <w:tabs>
          <w:tab w:val="num" w:pos="720"/>
        </w:tabs>
        <w:ind w:left="720" w:hanging="360"/>
      </w:pPr>
      <w:rPr>
        <w:color w:val="00B05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69570118"/>
    <w:multiLevelType w:val="multilevel"/>
    <w:tmpl w:val="08EEE14C"/>
    <w:lvl w:ilvl="0">
      <w:start w:val="1"/>
      <w:numFmt w:val="decimal"/>
      <w:lvlText w:val="11.%1"/>
      <w:lvlJc w:val="left"/>
      <w:pPr>
        <w:ind w:left="794" w:hanging="437"/>
      </w:pPr>
      <w:rPr>
        <w:rFonts w:ascii="Arial" w:hAnsi="Arial" w:cs="Aria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AC43042"/>
    <w:multiLevelType w:val="hybridMultilevel"/>
    <w:tmpl w:val="0CB8690C"/>
    <w:lvl w:ilvl="0" w:tplc="EEC0FECC">
      <w:start w:val="1"/>
      <w:numFmt w:val="bullet"/>
      <w:lvlText w:val=""/>
      <w:lvlJc w:val="left"/>
      <w:pPr>
        <w:ind w:left="720" w:hanging="360"/>
      </w:pPr>
      <w:rPr>
        <w:rFonts w:ascii="Symbol" w:hAnsi="Symbol" w:hint="default"/>
      </w:rPr>
    </w:lvl>
    <w:lvl w:ilvl="1" w:tplc="6584D2EC" w:tentative="1">
      <w:start w:val="1"/>
      <w:numFmt w:val="bullet"/>
      <w:lvlText w:val="o"/>
      <w:lvlJc w:val="left"/>
      <w:pPr>
        <w:ind w:left="1440" w:hanging="360"/>
      </w:pPr>
      <w:rPr>
        <w:rFonts w:ascii="Courier New" w:hAnsi="Courier New" w:cs="Courier New" w:hint="default"/>
      </w:rPr>
    </w:lvl>
    <w:lvl w:ilvl="2" w:tplc="68947488" w:tentative="1">
      <w:start w:val="1"/>
      <w:numFmt w:val="bullet"/>
      <w:lvlText w:val=""/>
      <w:lvlJc w:val="left"/>
      <w:pPr>
        <w:ind w:left="2160" w:hanging="360"/>
      </w:pPr>
      <w:rPr>
        <w:rFonts w:ascii="Wingdings" w:hAnsi="Wingdings" w:hint="default"/>
      </w:rPr>
    </w:lvl>
    <w:lvl w:ilvl="3" w:tplc="13EA4C28" w:tentative="1">
      <w:start w:val="1"/>
      <w:numFmt w:val="bullet"/>
      <w:lvlText w:val=""/>
      <w:lvlJc w:val="left"/>
      <w:pPr>
        <w:ind w:left="2880" w:hanging="360"/>
      </w:pPr>
      <w:rPr>
        <w:rFonts w:ascii="Symbol" w:hAnsi="Symbol" w:hint="default"/>
      </w:rPr>
    </w:lvl>
    <w:lvl w:ilvl="4" w:tplc="F3106248" w:tentative="1">
      <w:start w:val="1"/>
      <w:numFmt w:val="bullet"/>
      <w:lvlText w:val="o"/>
      <w:lvlJc w:val="left"/>
      <w:pPr>
        <w:ind w:left="3600" w:hanging="360"/>
      </w:pPr>
      <w:rPr>
        <w:rFonts w:ascii="Courier New" w:hAnsi="Courier New" w:cs="Courier New" w:hint="default"/>
      </w:rPr>
    </w:lvl>
    <w:lvl w:ilvl="5" w:tplc="E02A258C" w:tentative="1">
      <w:start w:val="1"/>
      <w:numFmt w:val="bullet"/>
      <w:lvlText w:val=""/>
      <w:lvlJc w:val="left"/>
      <w:pPr>
        <w:ind w:left="4320" w:hanging="360"/>
      </w:pPr>
      <w:rPr>
        <w:rFonts w:ascii="Wingdings" w:hAnsi="Wingdings" w:hint="default"/>
      </w:rPr>
    </w:lvl>
    <w:lvl w:ilvl="6" w:tplc="F8183860" w:tentative="1">
      <w:start w:val="1"/>
      <w:numFmt w:val="bullet"/>
      <w:lvlText w:val=""/>
      <w:lvlJc w:val="left"/>
      <w:pPr>
        <w:ind w:left="5040" w:hanging="360"/>
      </w:pPr>
      <w:rPr>
        <w:rFonts w:ascii="Symbol" w:hAnsi="Symbol" w:hint="default"/>
      </w:rPr>
    </w:lvl>
    <w:lvl w:ilvl="7" w:tplc="2522DE22" w:tentative="1">
      <w:start w:val="1"/>
      <w:numFmt w:val="bullet"/>
      <w:lvlText w:val="o"/>
      <w:lvlJc w:val="left"/>
      <w:pPr>
        <w:ind w:left="5760" w:hanging="360"/>
      </w:pPr>
      <w:rPr>
        <w:rFonts w:ascii="Courier New" w:hAnsi="Courier New" w:cs="Courier New" w:hint="default"/>
      </w:rPr>
    </w:lvl>
    <w:lvl w:ilvl="8" w:tplc="752C90F4" w:tentative="1">
      <w:start w:val="1"/>
      <w:numFmt w:val="bullet"/>
      <w:lvlText w:val=""/>
      <w:lvlJc w:val="left"/>
      <w:pPr>
        <w:ind w:left="6480" w:hanging="360"/>
      </w:pPr>
      <w:rPr>
        <w:rFonts w:ascii="Wingdings" w:hAnsi="Wingdings" w:hint="default"/>
      </w:rPr>
    </w:lvl>
  </w:abstractNum>
  <w:abstractNum w:abstractNumId="31" w15:restartNumberingAfterBreak="0">
    <w:nsid w:val="6DAD42B7"/>
    <w:multiLevelType w:val="hybridMultilevel"/>
    <w:tmpl w:val="4790B4C0"/>
    <w:lvl w:ilvl="0" w:tplc="2C7E35CE">
      <w:start w:val="1"/>
      <w:numFmt w:val="lowerLetter"/>
      <w:lvlText w:val="%1)"/>
      <w:lvlJc w:val="left"/>
      <w:pPr>
        <w:ind w:left="720" w:hanging="360"/>
      </w:pPr>
      <w:rPr>
        <w:rFonts w:hint="default"/>
      </w:rPr>
    </w:lvl>
    <w:lvl w:ilvl="1" w:tplc="6B0652CC" w:tentative="1">
      <w:start w:val="1"/>
      <w:numFmt w:val="lowerLetter"/>
      <w:lvlText w:val="%2."/>
      <w:lvlJc w:val="left"/>
      <w:pPr>
        <w:ind w:left="1440" w:hanging="360"/>
      </w:pPr>
    </w:lvl>
    <w:lvl w:ilvl="2" w:tplc="D02CC722" w:tentative="1">
      <w:start w:val="1"/>
      <w:numFmt w:val="lowerRoman"/>
      <w:lvlText w:val="%3."/>
      <w:lvlJc w:val="right"/>
      <w:pPr>
        <w:ind w:left="2160" w:hanging="180"/>
      </w:pPr>
    </w:lvl>
    <w:lvl w:ilvl="3" w:tplc="2028EF72" w:tentative="1">
      <w:start w:val="1"/>
      <w:numFmt w:val="decimal"/>
      <w:lvlText w:val="%4."/>
      <w:lvlJc w:val="left"/>
      <w:pPr>
        <w:ind w:left="2880" w:hanging="360"/>
      </w:pPr>
    </w:lvl>
    <w:lvl w:ilvl="4" w:tplc="93627C1A" w:tentative="1">
      <w:start w:val="1"/>
      <w:numFmt w:val="lowerLetter"/>
      <w:lvlText w:val="%5."/>
      <w:lvlJc w:val="left"/>
      <w:pPr>
        <w:ind w:left="3600" w:hanging="360"/>
      </w:pPr>
    </w:lvl>
    <w:lvl w:ilvl="5" w:tplc="8806C3DE" w:tentative="1">
      <w:start w:val="1"/>
      <w:numFmt w:val="lowerRoman"/>
      <w:lvlText w:val="%6."/>
      <w:lvlJc w:val="right"/>
      <w:pPr>
        <w:ind w:left="4320" w:hanging="180"/>
      </w:pPr>
    </w:lvl>
    <w:lvl w:ilvl="6" w:tplc="C42661FC" w:tentative="1">
      <w:start w:val="1"/>
      <w:numFmt w:val="decimal"/>
      <w:lvlText w:val="%7."/>
      <w:lvlJc w:val="left"/>
      <w:pPr>
        <w:ind w:left="5040" w:hanging="360"/>
      </w:pPr>
    </w:lvl>
    <w:lvl w:ilvl="7" w:tplc="696E13DC" w:tentative="1">
      <w:start w:val="1"/>
      <w:numFmt w:val="lowerLetter"/>
      <w:lvlText w:val="%8."/>
      <w:lvlJc w:val="left"/>
      <w:pPr>
        <w:ind w:left="5760" w:hanging="360"/>
      </w:pPr>
    </w:lvl>
    <w:lvl w:ilvl="8" w:tplc="33C2F414" w:tentative="1">
      <w:start w:val="1"/>
      <w:numFmt w:val="lowerRoman"/>
      <w:lvlText w:val="%9."/>
      <w:lvlJc w:val="right"/>
      <w:pPr>
        <w:ind w:left="6480" w:hanging="180"/>
      </w:pPr>
    </w:lvl>
  </w:abstractNum>
  <w:abstractNum w:abstractNumId="32" w15:restartNumberingAfterBreak="0">
    <w:nsid w:val="6F0B38AB"/>
    <w:multiLevelType w:val="hybridMultilevel"/>
    <w:tmpl w:val="8B28EE46"/>
    <w:lvl w:ilvl="0" w:tplc="361EAF3A">
      <w:start w:val="1"/>
      <w:numFmt w:val="bullet"/>
      <w:lvlText w:val=""/>
      <w:lvlJc w:val="left"/>
      <w:pPr>
        <w:ind w:left="720" w:hanging="360"/>
      </w:pPr>
      <w:rPr>
        <w:rFonts w:ascii="Symbol" w:hAnsi="Symbol" w:hint="default"/>
      </w:rPr>
    </w:lvl>
    <w:lvl w:ilvl="1" w:tplc="C7F8ED66" w:tentative="1">
      <w:start w:val="1"/>
      <w:numFmt w:val="bullet"/>
      <w:lvlText w:val="o"/>
      <w:lvlJc w:val="left"/>
      <w:pPr>
        <w:ind w:left="1440" w:hanging="360"/>
      </w:pPr>
      <w:rPr>
        <w:rFonts w:ascii="Courier New" w:hAnsi="Courier New" w:cs="Courier New" w:hint="default"/>
      </w:rPr>
    </w:lvl>
    <w:lvl w:ilvl="2" w:tplc="F14EF1DC" w:tentative="1">
      <w:start w:val="1"/>
      <w:numFmt w:val="bullet"/>
      <w:lvlText w:val=""/>
      <w:lvlJc w:val="left"/>
      <w:pPr>
        <w:ind w:left="2160" w:hanging="360"/>
      </w:pPr>
      <w:rPr>
        <w:rFonts w:ascii="Wingdings" w:hAnsi="Wingdings" w:hint="default"/>
      </w:rPr>
    </w:lvl>
    <w:lvl w:ilvl="3" w:tplc="3C6A0302" w:tentative="1">
      <w:start w:val="1"/>
      <w:numFmt w:val="bullet"/>
      <w:lvlText w:val=""/>
      <w:lvlJc w:val="left"/>
      <w:pPr>
        <w:ind w:left="2880" w:hanging="360"/>
      </w:pPr>
      <w:rPr>
        <w:rFonts w:ascii="Symbol" w:hAnsi="Symbol" w:hint="default"/>
      </w:rPr>
    </w:lvl>
    <w:lvl w:ilvl="4" w:tplc="AC9C6696" w:tentative="1">
      <w:start w:val="1"/>
      <w:numFmt w:val="bullet"/>
      <w:lvlText w:val="o"/>
      <w:lvlJc w:val="left"/>
      <w:pPr>
        <w:ind w:left="3600" w:hanging="360"/>
      </w:pPr>
      <w:rPr>
        <w:rFonts w:ascii="Courier New" w:hAnsi="Courier New" w:cs="Courier New" w:hint="default"/>
      </w:rPr>
    </w:lvl>
    <w:lvl w:ilvl="5" w:tplc="FCB41DE4" w:tentative="1">
      <w:start w:val="1"/>
      <w:numFmt w:val="bullet"/>
      <w:lvlText w:val=""/>
      <w:lvlJc w:val="left"/>
      <w:pPr>
        <w:ind w:left="4320" w:hanging="360"/>
      </w:pPr>
      <w:rPr>
        <w:rFonts w:ascii="Wingdings" w:hAnsi="Wingdings" w:hint="default"/>
      </w:rPr>
    </w:lvl>
    <w:lvl w:ilvl="6" w:tplc="226E5D1A" w:tentative="1">
      <w:start w:val="1"/>
      <w:numFmt w:val="bullet"/>
      <w:lvlText w:val=""/>
      <w:lvlJc w:val="left"/>
      <w:pPr>
        <w:ind w:left="5040" w:hanging="360"/>
      </w:pPr>
      <w:rPr>
        <w:rFonts w:ascii="Symbol" w:hAnsi="Symbol" w:hint="default"/>
      </w:rPr>
    </w:lvl>
    <w:lvl w:ilvl="7" w:tplc="28F4713A" w:tentative="1">
      <w:start w:val="1"/>
      <w:numFmt w:val="bullet"/>
      <w:lvlText w:val="o"/>
      <w:lvlJc w:val="left"/>
      <w:pPr>
        <w:ind w:left="5760" w:hanging="360"/>
      </w:pPr>
      <w:rPr>
        <w:rFonts w:ascii="Courier New" w:hAnsi="Courier New" w:cs="Courier New" w:hint="default"/>
      </w:rPr>
    </w:lvl>
    <w:lvl w:ilvl="8" w:tplc="55C2630E" w:tentative="1">
      <w:start w:val="1"/>
      <w:numFmt w:val="bullet"/>
      <w:lvlText w:val=""/>
      <w:lvlJc w:val="left"/>
      <w:pPr>
        <w:ind w:left="6480" w:hanging="360"/>
      </w:pPr>
      <w:rPr>
        <w:rFonts w:ascii="Wingdings" w:hAnsi="Wingdings" w:hint="default"/>
      </w:rPr>
    </w:lvl>
  </w:abstractNum>
  <w:abstractNum w:abstractNumId="33" w15:restartNumberingAfterBreak="0">
    <w:nsid w:val="715A4C19"/>
    <w:multiLevelType w:val="hybridMultilevel"/>
    <w:tmpl w:val="E572FD7A"/>
    <w:lvl w:ilvl="0" w:tplc="6C12608C">
      <w:start w:val="1"/>
      <w:numFmt w:val="decimal"/>
      <w:lvlText w:val="%1."/>
      <w:lvlJc w:val="left"/>
      <w:pPr>
        <w:ind w:left="720" w:hanging="360"/>
      </w:pPr>
      <w:rPr>
        <w:rFonts w:hint="default"/>
      </w:rPr>
    </w:lvl>
    <w:lvl w:ilvl="1" w:tplc="5574B3EC" w:tentative="1">
      <w:start w:val="1"/>
      <w:numFmt w:val="lowerLetter"/>
      <w:lvlText w:val="%2."/>
      <w:lvlJc w:val="left"/>
      <w:pPr>
        <w:ind w:left="1440" w:hanging="360"/>
      </w:pPr>
    </w:lvl>
    <w:lvl w:ilvl="2" w:tplc="FA183220" w:tentative="1">
      <w:start w:val="1"/>
      <w:numFmt w:val="lowerRoman"/>
      <w:lvlText w:val="%3."/>
      <w:lvlJc w:val="right"/>
      <w:pPr>
        <w:ind w:left="2160" w:hanging="180"/>
      </w:pPr>
    </w:lvl>
    <w:lvl w:ilvl="3" w:tplc="67D0FAAC" w:tentative="1">
      <w:start w:val="1"/>
      <w:numFmt w:val="decimal"/>
      <w:lvlText w:val="%4."/>
      <w:lvlJc w:val="left"/>
      <w:pPr>
        <w:ind w:left="2880" w:hanging="360"/>
      </w:pPr>
    </w:lvl>
    <w:lvl w:ilvl="4" w:tplc="64044924" w:tentative="1">
      <w:start w:val="1"/>
      <w:numFmt w:val="lowerLetter"/>
      <w:lvlText w:val="%5."/>
      <w:lvlJc w:val="left"/>
      <w:pPr>
        <w:ind w:left="3600" w:hanging="360"/>
      </w:pPr>
    </w:lvl>
    <w:lvl w:ilvl="5" w:tplc="3F44687E" w:tentative="1">
      <w:start w:val="1"/>
      <w:numFmt w:val="lowerRoman"/>
      <w:lvlText w:val="%6."/>
      <w:lvlJc w:val="right"/>
      <w:pPr>
        <w:ind w:left="4320" w:hanging="180"/>
      </w:pPr>
    </w:lvl>
    <w:lvl w:ilvl="6" w:tplc="315AD1E8" w:tentative="1">
      <w:start w:val="1"/>
      <w:numFmt w:val="decimal"/>
      <w:lvlText w:val="%7."/>
      <w:lvlJc w:val="left"/>
      <w:pPr>
        <w:ind w:left="5040" w:hanging="360"/>
      </w:pPr>
    </w:lvl>
    <w:lvl w:ilvl="7" w:tplc="32FE92FC" w:tentative="1">
      <w:start w:val="1"/>
      <w:numFmt w:val="lowerLetter"/>
      <w:lvlText w:val="%8."/>
      <w:lvlJc w:val="left"/>
      <w:pPr>
        <w:ind w:left="5760" w:hanging="360"/>
      </w:pPr>
    </w:lvl>
    <w:lvl w:ilvl="8" w:tplc="5266A3D6" w:tentative="1">
      <w:start w:val="1"/>
      <w:numFmt w:val="lowerRoman"/>
      <w:lvlText w:val="%9."/>
      <w:lvlJc w:val="right"/>
      <w:pPr>
        <w:ind w:left="6480" w:hanging="180"/>
      </w:pPr>
    </w:lvl>
  </w:abstractNum>
  <w:abstractNum w:abstractNumId="34" w15:restartNumberingAfterBreak="0">
    <w:nsid w:val="74745625"/>
    <w:multiLevelType w:val="multilevel"/>
    <w:tmpl w:val="1E02A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56F68C9"/>
    <w:multiLevelType w:val="hybridMultilevel"/>
    <w:tmpl w:val="31C0F3A2"/>
    <w:lvl w:ilvl="0" w:tplc="C064352C">
      <w:start w:val="1"/>
      <w:numFmt w:val="decimal"/>
      <w:lvlText w:val="%1"/>
      <w:lvlJc w:val="left"/>
      <w:pPr>
        <w:ind w:left="720" w:hanging="360"/>
      </w:pPr>
      <w:rPr>
        <w:rFonts w:hint="default"/>
      </w:rPr>
    </w:lvl>
    <w:lvl w:ilvl="1" w:tplc="347E2964" w:tentative="1">
      <w:start w:val="1"/>
      <w:numFmt w:val="lowerLetter"/>
      <w:lvlText w:val="%2."/>
      <w:lvlJc w:val="left"/>
      <w:pPr>
        <w:ind w:left="1440" w:hanging="360"/>
      </w:pPr>
    </w:lvl>
    <w:lvl w:ilvl="2" w:tplc="6F86D5F6" w:tentative="1">
      <w:start w:val="1"/>
      <w:numFmt w:val="lowerRoman"/>
      <w:lvlText w:val="%3."/>
      <w:lvlJc w:val="right"/>
      <w:pPr>
        <w:ind w:left="2160" w:hanging="180"/>
      </w:pPr>
    </w:lvl>
    <w:lvl w:ilvl="3" w:tplc="DFEE351E" w:tentative="1">
      <w:start w:val="1"/>
      <w:numFmt w:val="decimal"/>
      <w:lvlText w:val="%4."/>
      <w:lvlJc w:val="left"/>
      <w:pPr>
        <w:ind w:left="2880" w:hanging="360"/>
      </w:pPr>
    </w:lvl>
    <w:lvl w:ilvl="4" w:tplc="364EAAE6" w:tentative="1">
      <w:start w:val="1"/>
      <w:numFmt w:val="lowerLetter"/>
      <w:lvlText w:val="%5."/>
      <w:lvlJc w:val="left"/>
      <w:pPr>
        <w:ind w:left="3600" w:hanging="360"/>
      </w:pPr>
    </w:lvl>
    <w:lvl w:ilvl="5" w:tplc="E8E05748" w:tentative="1">
      <w:start w:val="1"/>
      <w:numFmt w:val="lowerRoman"/>
      <w:lvlText w:val="%6."/>
      <w:lvlJc w:val="right"/>
      <w:pPr>
        <w:ind w:left="4320" w:hanging="180"/>
      </w:pPr>
    </w:lvl>
    <w:lvl w:ilvl="6" w:tplc="D1461F18" w:tentative="1">
      <w:start w:val="1"/>
      <w:numFmt w:val="decimal"/>
      <w:lvlText w:val="%7."/>
      <w:lvlJc w:val="left"/>
      <w:pPr>
        <w:ind w:left="5040" w:hanging="360"/>
      </w:pPr>
    </w:lvl>
    <w:lvl w:ilvl="7" w:tplc="23C81C32" w:tentative="1">
      <w:start w:val="1"/>
      <w:numFmt w:val="lowerLetter"/>
      <w:lvlText w:val="%8."/>
      <w:lvlJc w:val="left"/>
      <w:pPr>
        <w:ind w:left="5760" w:hanging="360"/>
      </w:pPr>
    </w:lvl>
    <w:lvl w:ilvl="8" w:tplc="32BCAAE0" w:tentative="1">
      <w:start w:val="1"/>
      <w:numFmt w:val="lowerRoman"/>
      <w:lvlText w:val="%9."/>
      <w:lvlJc w:val="right"/>
      <w:pPr>
        <w:ind w:left="6480" w:hanging="180"/>
      </w:pPr>
    </w:lvl>
  </w:abstractNum>
  <w:abstractNum w:abstractNumId="36" w15:restartNumberingAfterBreak="0">
    <w:nsid w:val="784B1593"/>
    <w:multiLevelType w:val="hybridMultilevel"/>
    <w:tmpl w:val="C1102788"/>
    <w:lvl w:ilvl="0" w:tplc="93885E3C">
      <w:start w:val="1"/>
      <w:numFmt w:val="lowerLetter"/>
      <w:lvlText w:val="%1)"/>
      <w:lvlJc w:val="left"/>
      <w:pPr>
        <w:ind w:left="720" w:hanging="360"/>
      </w:pPr>
      <w:rPr>
        <w:rFonts w:hint="default"/>
      </w:rPr>
    </w:lvl>
    <w:lvl w:ilvl="1" w:tplc="942E2FD6" w:tentative="1">
      <w:start w:val="1"/>
      <w:numFmt w:val="lowerLetter"/>
      <w:lvlText w:val="%2."/>
      <w:lvlJc w:val="left"/>
      <w:pPr>
        <w:ind w:left="1440" w:hanging="360"/>
      </w:pPr>
    </w:lvl>
    <w:lvl w:ilvl="2" w:tplc="76DAFD74" w:tentative="1">
      <w:start w:val="1"/>
      <w:numFmt w:val="lowerRoman"/>
      <w:lvlText w:val="%3."/>
      <w:lvlJc w:val="right"/>
      <w:pPr>
        <w:ind w:left="2160" w:hanging="180"/>
      </w:pPr>
    </w:lvl>
    <w:lvl w:ilvl="3" w:tplc="0922B312" w:tentative="1">
      <w:start w:val="1"/>
      <w:numFmt w:val="decimal"/>
      <w:lvlText w:val="%4."/>
      <w:lvlJc w:val="left"/>
      <w:pPr>
        <w:ind w:left="2880" w:hanging="360"/>
      </w:pPr>
    </w:lvl>
    <w:lvl w:ilvl="4" w:tplc="37B44850" w:tentative="1">
      <w:start w:val="1"/>
      <w:numFmt w:val="lowerLetter"/>
      <w:lvlText w:val="%5."/>
      <w:lvlJc w:val="left"/>
      <w:pPr>
        <w:ind w:left="3600" w:hanging="360"/>
      </w:pPr>
    </w:lvl>
    <w:lvl w:ilvl="5" w:tplc="8076A9FC" w:tentative="1">
      <w:start w:val="1"/>
      <w:numFmt w:val="lowerRoman"/>
      <w:lvlText w:val="%6."/>
      <w:lvlJc w:val="right"/>
      <w:pPr>
        <w:ind w:left="4320" w:hanging="180"/>
      </w:pPr>
    </w:lvl>
    <w:lvl w:ilvl="6" w:tplc="ADF070A8" w:tentative="1">
      <w:start w:val="1"/>
      <w:numFmt w:val="decimal"/>
      <w:lvlText w:val="%7."/>
      <w:lvlJc w:val="left"/>
      <w:pPr>
        <w:ind w:left="5040" w:hanging="360"/>
      </w:pPr>
    </w:lvl>
    <w:lvl w:ilvl="7" w:tplc="4A423182" w:tentative="1">
      <w:start w:val="1"/>
      <w:numFmt w:val="lowerLetter"/>
      <w:lvlText w:val="%8."/>
      <w:lvlJc w:val="left"/>
      <w:pPr>
        <w:ind w:left="5760" w:hanging="360"/>
      </w:pPr>
    </w:lvl>
    <w:lvl w:ilvl="8" w:tplc="D78A4DCA" w:tentative="1">
      <w:start w:val="1"/>
      <w:numFmt w:val="lowerRoman"/>
      <w:lvlText w:val="%9."/>
      <w:lvlJc w:val="right"/>
      <w:pPr>
        <w:ind w:left="6480" w:hanging="180"/>
      </w:pPr>
    </w:lvl>
  </w:abstractNum>
  <w:abstractNum w:abstractNumId="37" w15:restartNumberingAfterBreak="0">
    <w:nsid w:val="7AC93ECB"/>
    <w:multiLevelType w:val="hybridMultilevel"/>
    <w:tmpl w:val="6FF0C326"/>
    <w:lvl w:ilvl="0" w:tplc="2B0CD0E0">
      <w:start w:val="1"/>
      <w:numFmt w:val="bullet"/>
      <w:lvlText w:val=""/>
      <w:lvlJc w:val="left"/>
      <w:pPr>
        <w:ind w:left="720" w:hanging="360"/>
      </w:pPr>
      <w:rPr>
        <w:rFonts w:ascii="Symbol" w:hAnsi="Symbol" w:hint="default"/>
      </w:rPr>
    </w:lvl>
    <w:lvl w:ilvl="1" w:tplc="AEF6B906" w:tentative="1">
      <w:start w:val="1"/>
      <w:numFmt w:val="bullet"/>
      <w:lvlText w:val="o"/>
      <w:lvlJc w:val="left"/>
      <w:pPr>
        <w:ind w:left="1440" w:hanging="360"/>
      </w:pPr>
      <w:rPr>
        <w:rFonts w:ascii="Courier New" w:hAnsi="Courier New" w:cs="Courier New" w:hint="default"/>
      </w:rPr>
    </w:lvl>
    <w:lvl w:ilvl="2" w:tplc="BD46C1E4" w:tentative="1">
      <w:start w:val="1"/>
      <w:numFmt w:val="bullet"/>
      <w:lvlText w:val=""/>
      <w:lvlJc w:val="left"/>
      <w:pPr>
        <w:ind w:left="2160" w:hanging="360"/>
      </w:pPr>
      <w:rPr>
        <w:rFonts w:ascii="Wingdings" w:hAnsi="Wingdings" w:hint="default"/>
      </w:rPr>
    </w:lvl>
    <w:lvl w:ilvl="3" w:tplc="FC76C3AE" w:tentative="1">
      <w:start w:val="1"/>
      <w:numFmt w:val="bullet"/>
      <w:lvlText w:val=""/>
      <w:lvlJc w:val="left"/>
      <w:pPr>
        <w:ind w:left="2880" w:hanging="360"/>
      </w:pPr>
      <w:rPr>
        <w:rFonts w:ascii="Symbol" w:hAnsi="Symbol" w:hint="default"/>
      </w:rPr>
    </w:lvl>
    <w:lvl w:ilvl="4" w:tplc="6F7C5EF8" w:tentative="1">
      <w:start w:val="1"/>
      <w:numFmt w:val="bullet"/>
      <w:lvlText w:val="o"/>
      <w:lvlJc w:val="left"/>
      <w:pPr>
        <w:ind w:left="3600" w:hanging="360"/>
      </w:pPr>
      <w:rPr>
        <w:rFonts w:ascii="Courier New" w:hAnsi="Courier New" w:cs="Courier New" w:hint="default"/>
      </w:rPr>
    </w:lvl>
    <w:lvl w:ilvl="5" w:tplc="CCA09E56" w:tentative="1">
      <w:start w:val="1"/>
      <w:numFmt w:val="bullet"/>
      <w:lvlText w:val=""/>
      <w:lvlJc w:val="left"/>
      <w:pPr>
        <w:ind w:left="4320" w:hanging="360"/>
      </w:pPr>
      <w:rPr>
        <w:rFonts w:ascii="Wingdings" w:hAnsi="Wingdings" w:hint="default"/>
      </w:rPr>
    </w:lvl>
    <w:lvl w:ilvl="6" w:tplc="B2948A7C" w:tentative="1">
      <w:start w:val="1"/>
      <w:numFmt w:val="bullet"/>
      <w:lvlText w:val=""/>
      <w:lvlJc w:val="left"/>
      <w:pPr>
        <w:ind w:left="5040" w:hanging="360"/>
      </w:pPr>
      <w:rPr>
        <w:rFonts w:ascii="Symbol" w:hAnsi="Symbol" w:hint="default"/>
      </w:rPr>
    </w:lvl>
    <w:lvl w:ilvl="7" w:tplc="4BAC9C42" w:tentative="1">
      <w:start w:val="1"/>
      <w:numFmt w:val="bullet"/>
      <w:lvlText w:val="o"/>
      <w:lvlJc w:val="left"/>
      <w:pPr>
        <w:ind w:left="5760" w:hanging="360"/>
      </w:pPr>
      <w:rPr>
        <w:rFonts w:ascii="Courier New" w:hAnsi="Courier New" w:cs="Courier New" w:hint="default"/>
      </w:rPr>
    </w:lvl>
    <w:lvl w:ilvl="8" w:tplc="08E22404" w:tentative="1">
      <w:start w:val="1"/>
      <w:numFmt w:val="bullet"/>
      <w:lvlText w:val=""/>
      <w:lvlJc w:val="left"/>
      <w:pPr>
        <w:ind w:left="6480" w:hanging="360"/>
      </w:pPr>
      <w:rPr>
        <w:rFonts w:ascii="Wingdings" w:hAnsi="Wingdings" w:hint="default"/>
      </w:rPr>
    </w:lvl>
  </w:abstractNum>
  <w:abstractNum w:abstractNumId="38" w15:restartNumberingAfterBreak="0">
    <w:nsid w:val="7E2F1283"/>
    <w:multiLevelType w:val="hybridMultilevel"/>
    <w:tmpl w:val="9E02193A"/>
    <w:lvl w:ilvl="0" w:tplc="40BE0D4E">
      <w:start w:val="1"/>
      <w:numFmt w:val="lowerLetter"/>
      <w:lvlText w:val="%1)"/>
      <w:lvlJc w:val="left"/>
      <w:pPr>
        <w:ind w:left="720" w:hanging="360"/>
      </w:pPr>
    </w:lvl>
    <w:lvl w:ilvl="1" w:tplc="E81C168C" w:tentative="1">
      <w:start w:val="1"/>
      <w:numFmt w:val="lowerLetter"/>
      <w:lvlText w:val="%2."/>
      <w:lvlJc w:val="left"/>
      <w:pPr>
        <w:ind w:left="1440" w:hanging="360"/>
      </w:pPr>
    </w:lvl>
    <w:lvl w:ilvl="2" w:tplc="36EA3608" w:tentative="1">
      <w:start w:val="1"/>
      <w:numFmt w:val="lowerRoman"/>
      <w:lvlText w:val="%3."/>
      <w:lvlJc w:val="right"/>
      <w:pPr>
        <w:ind w:left="2160" w:hanging="180"/>
      </w:pPr>
    </w:lvl>
    <w:lvl w:ilvl="3" w:tplc="1898DA58" w:tentative="1">
      <w:start w:val="1"/>
      <w:numFmt w:val="decimal"/>
      <w:lvlText w:val="%4."/>
      <w:lvlJc w:val="left"/>
      <w:pPr>
        <w:ind w:left="2880" w:hanging="360"/>
      </w:pPr>
    </w:lvl>
    <w:lvl w:ilvl="4" w:tplc="23446024" w:tentative="1">
      <w:start w:val="1"/>
      <w:numFmt w:val="lowerLetter"/>
      <w:lvlText w:val="%5."/>
      <w:lvlJc w:val="left"/>
      <w:pPr>
        <w:ind w:left="3600" w:hanging="360"/>
      </w:pPr>
    </w:lvl>
    <w:lvl w:ilvl="5" w:tplc="CCAC5A0E" w:tentative="1">
      <w:start w:val="1"/>
      <w:numFmt w:val="lowerRoman"/>
      <w:lvlText w:val="%6."/>
      <w:lvlJc w:val="right"/>
      <w:pPr>
        <w:ind w:left="4320" w:hanging="180"/>
      </w:pPr>
    </w:lvl>
    <w:lvl w:ilvl="6" w:tplc="207C838C" w:tentative="1">
      <w:start w:val="1"/>
      <w:numFmt w:val="decimal"/>
      <w:lvlText w:val="%7."/>
      <w:lvlJc w:val="left"/>
      <w:pPr>
        <w:ind w:left="5040" w:hanging="360"/>
      </w:pPr>
    </w:lvl>
    <w:lvl w:ilvl="7" w:tplc="F61E760C" w:tentative="1">
      <w:start w:val="1"/>
      <w:numFmt w:val="lowerLetter"/>
      <w:lvlText w:val="%8."/>
      <w:lvlJc w:val="left"/>
      <w:pPr>
        <w:ind w:left="5760" w:hanging="360"/>
      </w:pPr>
    </w:lvl>
    <w:lvl w:ilvl="8" w:tplc="20165CA4" w:tentative="1">
      <w:start w:val="1"/>
      <w:numFmt w:val="lowerRoman"/>
      <w:lvlText w:val="%9."/>
      <w:lvlJc w:val="right"/>
      <w:pPr>
        <w:ind w:left="6480" w:hanging="180"/>
      </w:pPr>
    </w:lvl>
  </w:abstractNum>
  <w:abstractNum w:abstractNumId="39" w15:restartNumberingAfterBreak="0">
    <w:nsid w:val="7FA941CF"/>
    <w:multiLevelType w:val="hybridMultilevel"/>
    <w:tmpl w:val="D0F83C80"/>
    <w:lvl w:ilvl="0" w:tplc="6ACA6976">
      <w:start w:val="1"/>
      <w:numFmt w:val="bullet"/>
      <w:lvlText w:val=""/>
      <w:lvlJc w:val="left"/>
      <w:pPr>
        <w:ind w:left="360" w:hanging="360"/>
      </w:pPr>
      <w:rPr>
        <w:rFonts w:ascii="Symbol" w:hAnsi="Symbol" w:hint="default"/>
      </w:rPr>
    </w:lvl>
    <w:lvl w:ilvl="1" w:tplc="6F1E2CEA" w:tentative="1">
      <w:start w:val="1"/>
      <w:numFmt w:val="bullet"/>
      <w:lvlText w:val="o"/>
      <w:lvlJc w:val="left"/>
      <w:pPr>
        <w:ind w:left="1080" w:hanging="360"/>
      </w:pPr>
      <w:rPr>
        <w:rFonts w:ascii="Courier New" w:hAnsi="Courier New" w:cs="Courier New" w:hint="default"/>
      </w:rPr>
    </w:lvl>
    <w:lvl w:ilvl="2" w:tplc="6EEA9736" w:tentative="1">
      <w:start w:val="1"/>
      <w:numFmt w:val="bullet"/>
      <w:lvlText w:val=""/>
      <w:lvlJc w:val="left"/>
      <w:pPr>
        <w:ind w:left="1800" w:hanging="360"/>
      </w:pPr>
      <w:rPr>
        <w:rFonts w:ascii="Wingdings" w:hAnsi="Wingdings" w:hint="default"/>
      </w:rPr>
    </w:lvl>
    <w:lvl w:ilvl="3" w:tplc="70141D42" w:tentative="1">
      <w:start w:val="1"/>
      <w:numFmt w:val="bullet"/>
      <w:lvlText w:val=""/>
      <w:lvlJc w:val="left"/>
      <w:pPr>
        <w:ind w:left="2520" w:hanging="360"/>
      </w:pPr>
      <w:rPr>
        <w:rFonts w:ascii="Symbol" w:hAnsi="Symbol" w:hint="default"/>
      </w:rPr>
    </w:lvl>
    <w:lvl w:ilvl="4" w:tplc="E5604E62" w:tentative="1">
      <w:start w:val="1"/>
      <w:numFmt w:val="bullet"/>
      <w:lvlText w:val="o"/>
      <w:lvlJc w:val="left"/>
      <w:pPr>
        <w:ind w:left="3240" w:hanging="360"/>
      </w:pPr>
      <w:rPr>
        <w:rFonts w:ascii="Courier New" w:hAnsi="Courier New" w:cs="Courier New" w:hint="default"/>
      </w:rPr>
    </w:lvl>
    <w:lvl w:ilvl="5" w:tplc="55A2A9A0" w:tentative="1">
      <w:start w:val="1"/>
      <w:numFmt w:val="bullet"/>
      <w:lvlText w:val=""/>
      <w:lvlJc w:val="left"/>
      <w:pPr>
        <w:ind w:left="3960" w:hanging="360"/>
      </w:pPr>
      <w:rPr>
        <w:rFonts w:ascii="Wingdings" w:hAnsi="Wingdings" w:hint="default"/>
      </w:rPr>
    </w:lvl>
    <w:lvl w:ilvl="6" w:tplc="FB68905E" w:tentative="1">
      <w:start w:val="1"/>
      <w:numFmt w:val="bullet"/>
      <w:lvlText w:val=""/>
      <w:lvlJc w:val="left"/>
      <w:pPr>
        <w:ind w:left="4680" w:hanging="360"/>
      </w:pPr>
      <w:rPr>
        <w:rFonts w:ascii="Symbol" w:hAnsi="Symbol" w:hint="default"/>
      </w:rPr>
    </w:lvl>
    <w:lvl w:ilvl="7" w:tplc="D28273FC" w:tentative="1">
      <w:start w:val="1"/>
      <w:numFmt w:val="bullet"/>
      <w:lvlText w:val="o"/>
      <w:lvlJc w:val="left"/>
      <w:pPr>
        <w:ind w:left="5400" w:hanging="360"/>
      </w:pPr>
      <w:rPr>
        <w:rFonts w:ascii="Courier New" w:hAnsi="Courier New" w:cs="Courier New" w:hint="default"/>
      </w:rPr>
    </w:lvl>
    <w:lvl w:ilvl="8" w:tplc="2910D6A0" w:tentative="1">
      <w:start w:val="1"/>
      <w:numFmt w:val="bullet"/>
      <w:lvlText w:val=""/>
      <w:lvlJc w:val="left"/>
      <w:pPr>
        <w:ind w:left="6120" w:hanging="360"/>
      </w:pPr>
      <w:rPr>
        <w:rFonts w:ascii="Wingdings" w:hAnsi="Wingdings" w:hint="default"/>
      </w:rPr>
    </w:lvl>
  </w:abstractNum>
  <w:num w:numId="1" w16cid:durableId="276301467">
    <w:abstractNumId w:val="31"/>
  </w:num>
  <w:num w:numId="2" w16cid:durableId="110828343">
    <w:abstractNumId w:val="27"/>
  </w:num>
  <w:num w:numId="3" w16cid:durableId="1010836320">
    <w:abstractNumId w:val="36"/>
  </w:num>
  <w:num w:numId="4" w16cid:durableId="1679960918">
    <w:abstractNumId w:val="20"/>
  </w:num>
  <w:num w:numId="5" w16cid:durableId="580605979">
    <w:abstractNumId w:val="21"/>
  </w:num>
  <w:num w:numId="6" w16cid:durableId="1935239517">
    <w:abstractNumId w:val="30"/>
  </w:num>
  <w:num w:numId="7" w16cid:durableId="1689409130">
    <w:abstractNumId w:val="32"/>
  </w:num>
  <w:num w:numId="8" w16cid:durableId="1949779265">
    <w:abstractNumId w:val="17"/>
  </w:num>
  <w:num w:numId="9" w16cid:durableId="1870028357">
    <w:abstractNumId w:val="13"/>
  </w:num>
  <w:num w:numId="10" w16cid:durableId="1170174682">
    <w:abstractNumId w:val="37"/>
  </w:num>
  <w:num w:numId="11" w16cid:durableId="455180277">
    <w:abstractNumId w:val="15"/>
  </w:num>
  <w:num w:numId="12" w16cid:durableId="541405690">
    <w:abstractNumId w:val="23"/>
  </w:num>
  <w:num w:numId="13" w16cid:durableId="882792206">
    <w:abstractNumId w:val="4"/>
  </w:num>
  <w:num w:numId="14" w16cid:durableId="252975444">
    <w:abstractNumId w:val="39"/>
  </w:num>
  <w:num w:numId="15" w16cid:durableId="32973198">
    <w:abstractNumId w:val="6"/>
  </w:num>
  <w:num w:numId="16" w16cid:durableId="766848713">
    <w:abstractNumId w:val="24"/>
  </w:num>
  <w:num w:numId="17" w16cid:durableId="827673752">
    <w:abstractNumId w:val="7"/>
  </w:num>
  <w:num w:numId="18" w16cid:durableId="1093432509">
    <w:abstractNumId w:val="28"/>
  </w:num>
  <w:num w:numId="19" w16cid:durableId="807941073">
    <w:abstractNumId w:val="22"/>
  </w:num>
  <w:num w:numId="20" w16cid:durableId="136261546">
    <w:abstractNumId w:val="2"/>
  </w:num>
  <w:num w:numId="21" w16cid:durableId="1480000487">
    <w:abstractNumId w:val="26"/>
  </w:num>
  <w:num w:numId="22" w16cid:durableId="1611552356">
    <w:abstractNumId w:val="10"/>
  </w:num>
  <w:num w:numId="23" w16cid:durableId="1496191340">
    <w:abstractNumId w:val="29"/>
  </w:num>
  <w:num w:numId="24" w16cid:durableId="1350328043">
    <w:abstractNumId w:val="34"/>
  </w:num>
  <w:num w:numId="25" w16cid:durableId="112095095">
    <w:abstractNumId w:val="3"/>
  </w:num>
  <w:num w:numId="26" w16cid:durableId="260841229">
    <w:abstractNumId w:val="12"/>
  </w:num>
  <w:num w:numId="27" w16cid:durableId="1300501929">
    <w:abstractNumId w:val="18"/>
  </w:num>
  <w:num w:numId="28" w16cid:durableId="1395620699">
    <w:abstractNumId w:val="8"/>
  </w:num>
  <w:num w:numId="29" w16cid:durableId="1010526407">
    <w:abstractNumId w:val="8"/>
    <w:lvlOverride w:ilvl="1">
      <w:startOverride w:val="4"/>
    </w:lvlOverride>
  </w:num>
  <w:num w:numId="30" w16cid:durableId="995183008">
    <w:abstractNumId w:val="0"/>
  </w:num>
  <w:num w:numId="31" w16cid:durableId="709841404">
    <w:abstractNumId w:val="38"/>
  </w:num>
  <w:num w:numId="32" w16cid:durableId="667367307">
    <w:abstractNumId w:val="14"/>
  </w:num>
  <w:num w:numId="33" w16cid:durableId="1371689841">
    <w:abstractNumId w:val="16"/>
  </w:num>
  <w:num w:numId="34" w16cid:durableId="1152260193">
    <w:abstractNumId w:val="19"/>
  </w:num>
  <w:num w:numId="35" w16cid:durableId="1097406238">
    <w:abstractNumId w:val="1"/>
  </w:num>
  <w:num w:numId="36" w16cid:durableId="539783060">
    <w:abstractNumId w:val="25"/>
  </w:num>
  <w:num w:numId="37" w16cid:durableId="583537143">
    <w:abstractNumId w:val="5"/>
  </w:num>
  <w:num w:numId="38" w16cid:durableId="546453861">
    <w:abstractNumId w:val="33"/>
  </w:num>
  <w:num w:numId="39" w16cid:durableId="385377366">
    <w:abstractNumId w:val="11"/>
  </w:num>
  <w:num w:numId="40" w16cid:durableId="1949971182">
    <w:abstractNumId w:val="35"/>
  </w:num>
  <w:num w:numId="41" w16cid:durableId="10690341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B77"/>
    <w:rsid w:val="000002C7"/>
    <w:rsid w:val="000017B7"/>
    <w:rsid w:val="00001AF4"/>
    <w:rsid w:val="00001D07"/>
    <w:rsid w:val="00002EA1"/>
    <w:rsid w:val="00003A5F"/>
    <w:rsid w:val="00004EC0"/>
    <w:rsid w:val="00004FBF"/>
    <w:rsid w:val="000052EF"/>
    <w:rsid w:val="00005F86"/>
    <w:rsid w:val="00006F56"/>
    <w:rsid w:val="00007B3C"/>
    <w:rsid w:val="000100C8"/>
    <w:rsid w:val="00010F8B"/>
    <w:rsid w:val="00012085"/>
    <w:rsid w:val="0001311D"/>
    <w:rsid w:val="00013E45"/>
    <w:rsid w:val="00013EB7"/>
    <w:rsid w:val="00017589"/>
    <w:rsid w:val="00017D46"/>
    <w:rsid w:val="00017FBB"/>
    <w:rsid w:val="00021416"/>
    <w:rsid w:val="00022B50"/>
    <w:rsid w:val="00023556"/>
    <w:rsid w:val="00023EEC"/>
    <w:rsid w:val="00025E2D"/>
    <w:rsid w:val="00025EBC"/>
    <w:rsid w:val="00026896"/>
    <w:rsid w:val="0002695D"/>
    <w:rsid w:val="0002787D"/>
    <w:rsid w:val="000301AB"/>
    <w:rsid w:val="00031856"/>
    <w:rsid w:val="00032297"/>
    <w:rsid w:val="00032908"/>
    <w:rsid w:val="00032BDA"/>
    <w:rsid w:val="00033B6E"/>
    <w:rsid w:val="00034B3D"/>
    <w:rsid w:val="00035404"/>
    <w:rsid w:val="00035691"/>
    <w:rsid w:val="0003572B"/>
    <w:rsid w:val="00035D03"/>
    <w:rsid w:val="00037C3B"/>
    <w:rsid w:val="000403D6"/>
    <w:rsid w:val="00040EAA"/>
    <w:rsid w:val="000410FD"/>
    <w:rsid w:val="000411BF"/>
    <w:rsid w:val="00041A3E"/>
    <w:rsid w:val="00042F19"/>
    <w:rsid w:val="000431BE"/>
    <w:rsid w:val="00044C11"/>
    <w:rsid w:val="000450FF"/>
    <w:rsid w:val="00045C17"/>
    <w:rsid w:val="00046EF9"/>
    <w:rsid w:val="00047C79"/>
    <w:rsid w:val="00050068"/>
    <w:rsid w:val="000548AD"/>
    <w:rsid w:val="00056119"/>
    <w:rsid w:val="0005676A"/>
    <w:rsid w:val="0005678B"/>
    <w:rsid w:val="00056B11"/>
    <w:rsid w:val="00056F74"/>
    <w:rsid w:val="0006050A"/>
    <w:rsid w:val="00063B8D"/>
    <w:rsid w:val="00064D44"/>
    <w:rsid w:val="00065B2E"/>
    <w:rsid w:val="00066954"/>
    <w:rsid w:val="00066DBD"/>
    <w:rsid w:val="00067776"/>
    <w:rsid w:val="00067A53"/>
    <w:rsid w:val="00067B2C"/>
    <w:rsid w:val="00070129"/>
    <w:rsid w:val="00070A97"/>
    <w:rsid w:val="00071220"/>
    <w:rsid w:val="0007274E"/>
    <w:rsid w:val="00072DF5"/>
    <w:rsid w:val="00074435"/>
    <w:rsid w:val="000749FF"/>
    <w:rsid w:val="00074AA9"/>
    <w:rsid w:val="00075449"/>
    <w:rsid w:val="0007582E"/>
    <w:rsid w:val="0008009F"/>
    <w:rsid w:val="00080764"/>
    <w:rsid w:val="00080FF5"/>
    <w:rsid w:val="000810A8"/>
    <w:rsid w:val="00081181"/>
    <w:rsid w:val="00081D8B"/>
    <w:rsid w:val="00081F35"/>
    <w:rsid w:val="00082159"/>
    <w:rsid w:val="000835C4"/>
    <w:rsid w:val="00083AE8"/>
    <w:rsid w:val="00083EF3"/>
    <w:rsid w:val="00084AC2"/>
    <w:rsid w:val="00085F1E"/>
    <w:rsid w:val="00087093"/>
    <w:rsid w:val="0009144A"/>
    <w:rsid w:val="00092F5C"/>
    <w:rsid w:val="00093395"/>
    <w:rsid w:val="00093CDE"/>
    <w:rsid w:val="00093EA4"/>
    <w:rsid w:val="00094388"/>
    <w:rsid w:val="00094EE5"/>
    <w:rsid w:val="00095B1C"/>
    <w:rsid w:val="00096D16"/>
    <w:rsid w:val="00097187"/>
    <w:rsid w:val="00097A85"/>
    <w:rsid w:val="000A1370"/>
    <w:rsid w:val="000A2159"/>
    <w:rsid w:val="000A33B0"/>
    <w:rsid w:val="000A3977"/>
    <w:rsid w:val="000A3E33"/>
    <w:rsid w:val="000A4255"/>
    <w:rsid w:val="000A42F2"/>
    <w:rsid w:val="000A4611"/>
    <w:rsid w:val="000A4EAC"/>
    <w:rsid w:val="000A54FD"/>
    <w:rsid w:val="000A56F6"/>
    <w:rsid w:val="000A63D6"/>
    <w:rsid w:val="000A7D69"/>
    <w:rsid w:val="000A7F72"/>
    <w:rsid w:val="000B0A1D"/>
    <w:rsid w:val="000B14A8"/>
    <w:rsid w:val="000B1D3A"/>
    <w:rsid w:val="000B3A8B"/>
    <w:rsid w:val="000B449C"/>
    <w:rsid w:val="000B4616"/>
    <w:rsid w:val="000B4C95"/>
    <w:rsid w:val="000B581B"/>
    <w:rsid w:val="000B7441"/>
    <w:rsid w:val="000C002B"/>
    <w:rsid w:val="000C0939"/>
    <w:rsid w:val="000C0DD2"/>
    <w:rsid w:val="000C3388"/>
    <w:rsid w:val="000C4A81"/>
    <w:rsid w:val="000C51D7"/>
    <w:rsid w:val="000C5508"/>
    <w:rsid w:val="000C5A61"/>
    <w:rsid w:val="000C7108"/>
    <w:rsid w:val="000C716F"/>
    <w:rsid w:val="000C7481"/>
    <w:rsid w:val="000D1DE4"/>
    <w:rsid w:val="000D23A0"/>
    <w:rsid w:val="000D2FBF"/>
    <w:rsid w:val="000D3189"/>
    <w:rsid w:val="000D419B"/>
    <w:rsid w:val="000D67FA"/>
    <w:rsid w:val="000D74AA"/>
    <w:rsid w:val="000D7A6C"/>
    <w:rsid w:val="000D7AEA"/>
    <w:rsid w:val="000E02D4"/>
    <w:rsid w:val="000E03B6"/>
    <w:rsid w:val="000E203C"/>
    <w:rsid w:val="000E20FD"/>
    <w:rsid w:val="000E25C1"/>
    <w:rsid w:val="000E2B6B"/>
    <w:rsid w:val="000E2E81"/>
    <w:rsid w:val="000E4412"/>
    <w:rsid w:val="000E4B64"/>
    <w:rsid w:val="000E4C2D"/>
    <w:rsid w:val="000E4D26"/>
    <w:rsid w:val="000E5829"/>
    <w:rsid w:val="000E5C60"/>
    <w:rsid w:val="000E65A2"/>
    <w:rsid w:val="000E6FCC"/>
    <w:rsid w:val="000F153D"/>
    <w:rsid w:val="000F1574"/>
    <w:rsid w:val="000F1DC9"/>
    <w:rsid w:val="000F27E9"/>
    <w:rsid w:val="000F283A"/>
    <w:rsid w:val="000F391B"/>
    <w:rsid w:val="000F4BE7"/>
    <w:rsid w:val="000F6172"/>
    <w:rsid w:val="00100F40"/>
    <w:rsid w:val="001061E2"/>
    <w:rsid w:val="00106967"/>
    <w:rsid w:val="0010789F"/>
    <w:rsid w:val="00107AC8"/>
    <w:rsid w:val="001104F3"/>
    <w:rsid w:val="0011097F"/>
    <w:rsid w:val="00112815"/>
    <w:rsid w:val="0011301F"/>
    <w:rsid w:val="001139C5"/>
    <w:rsid w:val="00113A67"/>
    <w:rsid w:val="00113F43"/>
    <w:rsid w:val="00113F7A"/>
    <w:rsid w:val="0011475E"/>
    <w:rsid w:val="00116818"/>
    <w:rsid w:val="00116E48"/>
    <w:rsid w:val="0012092E"/>
    <w:rsid w:val="00120F13"/>
    <w:rsid w:val="001211CE"/>
    <w:rsid w:val="00121A5B"/>
    <w:rsid w:val="00121E39"/>
    <w:rsid w:val="00121F08"/>
    <w:rsid w:val="00123048"/>
    <w:rsid w:val="00123BD0"/>
    <w:rsid w:val="00123F6A"/>
    <w:rsid w:val="0012403E"/>
    <w:rsid w:val="0012409A"/>
    <w:rsid w:val="001247AF"/>
    <w:rsid w:val="0012551F"/>
    <w:rsid w:val="00127C58"/>
    <w:rsid w:val="00127FFB"/>
    <w:rsid w:val="00130835"/>
    <w:rsid w:val="001350A7"/>
    <w:rsid w:val="001360FA"/>
    <w:rsid w:val="00136250"/>
    <w:rsid w:val="00137271"/>
    <w:rsid w:val="00137D38"/>
    <w:rsid w:val="0014041F"/>
    <w:rsid w:val="00140873"/>
    <w:rsid w:val="00140BB9"/>
    <w:rsid w:val="00140D22"/>
    <w:rsid w:val="00141254"/>
    <w:rsid w:val="00141D4B"/>
    <w:rsid w:val="00146CA2"/>
    <w:rsid w:val="00147D66"/>
    <w:rsid w:val="0015003A"/>
    <w:rsid w:val="001502CB"/>
    <w:rsid w:val="00150A96"/>
    <w:rsid w:val="00151047"/>
    <w:rsid w:val="001517E5"/>
    <w:rsid w:val="00151998"/>
    <w:rsid w:val="00153FB2"/>
    <w:rsid w:val="001543C0"/>
    <w:rsid w:val="001544E1"/>
    <w:rsid w:val="0015504B"/>
    <w:rsid w:val="00155196"/>
    <w:rsid w:val="00155723"/>
    <w:rsid w:val="001559CC"/>
    <w:rsid w:val="0015628E"/>
    <w:rsid w:val="001567F8"/>
    <w:rsid w:val="00161851"/>
    <w:rsid w:val="00161DE2"/>
    <w:rsid w:val="001630DC"/>
    <w:rsid w:val="00163A6F"/>
    <w:rsid w:val="00164720"/>
    <w:rsid w:val="00166481"/>
    <w:rsid w:val="00166D93"/>
    <w:rsid w:val="001671C3"/>
    <w:rsid w:val="00167B4C"/>
    <w:rsid w:val="00170FBE"/>
    <w:rsid w:val="0017255A"/>
    <w:rsid w:val="00172779"/>
    <w:rsid w:val="00172887"/>
    <w:rsid w:val="00172950"/>
    <w:rsid w:val="00173534"/>
    <w:rsid w:val="00173786"/>
    <w:rsid w:val="00174495"/>
    <w:rsid w:val="0017508F"/>
    <w:rsid w:val="00176D8C"/>
    <w:rsid w:val="00177616"/>
    <w:rsid w:val="001779CD"/>
    <w:rsid w:val="001800F9"/>
    <w:rsid w:val="0018083F"/>
    <w:rsid w:val="001815F1"/>
    <w:rsid w:val="00182913"/>
    <w:rsid w:val="00183369"/>
    <w:rsid w:val="0018356E"/>
    <w:rsid w:val="00183A0C"/>
    <w:rsid w:val="0018481A"/>
    <w:rsid w:val="00184AF9"/>
    <w:rsid w:val="001856B0"/>
    <w:rsid w:val="0018599F"/>
    <w:rsid w:val="00185A0D"/>
    <w:rsid w:val="001866CA"/>
    <w:rsid w:val="00187372"/>
    <w:rsid w:val="00187867"/>
    <w:rsid w:val="001909F0"/>
    <w:rsid w:val="001920CE"/>
    <w:rsid w:val="00192665"/>
    <w:rsid w:val="00192774"/>
    <w:rsid w:val="00193BD8"/>
    <w:rsid w:val="001946FA"/>
    <w:rsid w:val="001958A2"/>
    <w:rsid w:val="001964CA"/>
    <w:rsid w:val="001968FC"/>
    <w:rsid w:val="0019757F"/>
    <w:rsid w:val="001975D7"/>
    <w:rsid w:val="00197EFB"/>
    <w:rsid w:val="001A1B13"/>
    <w:rsid w:val="001A29BB"/>
    <w:rsid w:val="001A3447"/>
    <w:rsid w:val="001A3DBF"/>
    <w:rsid w:val="001A4824"/>
    <w:rsid w:val="001A4980"/>
    <w:rsid w:val="001A4BF2"/>
    <w:rsid w:val="001A7775"/>
    <w:rsid w:val="001B0337"/>
    <w:rsid w:val="001B0881"/>
    <w:rsid w:val="001B1D59"/>
    <w:rsid w:val="001B1F05"/>
    <w:rsid w:val="001B2355"/>
    <w:rsid w:val="001B238D"/>
    <w:rsid w:val="001B258C"/>
    <w:rsid w:val="001B3274"/>
    <w:rsid w:val="001B3396"/>
    <w:rsid w:val="001B3D1A"/>
    <w:rsid w:val="001B3E14"/>
    <w:rsid w:val="001B50E4"/>
    <w:rsid w:val="001B5812"/>
    <w:rsid w:val="001B59C2"/>
    <w:rsid w:val="001B5B58"/>
    <w:rsid w:val="001B5C42"/>
    <w:rsid w:val="001B5F5E"/>
    <w:rsid w:val="001B6962"/>
    <w:rsid w:val="001B6E23"/>
    <w:rsid w:val="001B78B2"/>
    <w:rsid w:val="001C114B"/>
    <w:rsid w:val="001C164C"/>
    <w:rsid w:val="001C4D14"/>
    <w:rsid w:val="001C5883"/>
    <w:rsid w:val="001C5E09"/>
    <w:rsid w:val="001C5E9B"/>
    <w:rsid w:val="001C60BB"/>
    <w:rsid w:val="001C63E8"/>
    <w:rsid w:val="001C683C"/>
    <w:rsid w:val="001C737E"/>
    <w:rsid w:val="001C7627"/>
    <w:rsid w:val="001C7AFF"/>
    <w:rsid w:val="001D0939"/>
    <w:rsid w:val="001D3152"/>
    <w:rsid w:val="001D32F9"/>
    <w:rsid w:val="001D5264"/>
    <w:rsid w:val="001D6F8F"/>
    <w:rsid w:val="001D7D5E"/>
    <w:rsid w:val="001E014F"/>
    <w:rsid w:val="001E09B4"/>
    <w:rsid w:val="001E18F0"/>
    <w:rsid w:val="001E4187"/>
    <w:rsid w:val="001E5FD0"/>
    <w:rsid w:val="001E66EA"/>
    <w:rsid w:val="001E7284"/>
    <w:rsid w:val="001E7F22"/>
    <w:rsid w:val="001F0CB2"/>
    <w:rsid w:val="001F0E58"/>
    <w:rsid w:val="001F0E84"/>
    <w:rsid w:val="001F0ED4"/>
    <w:rsid w:val="001F2C28"/>
    <w:rsid w:val="001F3DAD"/>
    <w:rsid w:val="001F46CB"/>
    <w:rsid w:val="001F5743"/>
    <w:rsid w:val="001F5C4D"/>
    <w:rsid w:val="001F5C82"/>
    <w:rsid w:val="001F783B"/>
    <w:rsid w:val="00200626"/>
    <w:rsid w:val="002011A0"/>
    <w:rsid w:val="00202F7C"/>
    <w:rsid w:val="002031B3"/>
    <w:rsid w:val="00203F87"/>
    <w:rsid w:val="002043D1"/>
    <w:rsid w:val="00204B02"/>
    <w:rsid w:val="00204B85"/>
    <w:rsid w:val="00205039"/>
    <w:rsid w:val="00205522"/>
    <w:rsid w:val="00211C9C"/>
    <w:rsid w:val="002132B0"/>
    <w:rsid w:val="002136C0"/>
    <w:rsid w:val="0021395D"/>
    <w:rsid w:val="00213C63"/>
    <w:rsid w:val="00214191"/>
    <w:rsid w:val="00217594"/>
    <w:rsid w:val="00217ECA"/>
    <w:rsid w:val="0022090A"/>
    <w:rsid w:val="00222216"/>
    <w:rsid w:val="002224CA"/>
    <w:rsid w:val="00222BA0"/>
    <w:rsid w:val="00222D42"/>
    <w:rsid w:val="00224106"/>
    <w:rsid w:val="00225316"/>
    <w:rsid w:val="00225D9E"/>
    <w:rsid w:val="00226440"/>
    <w:rsid w:val="00227EB4"/>
    <w:rsid w:val="00230649"/>
    <w:rsid w:val="002306D1"/>
    <w:rsid w:val="00230C12"/>
    <w:rsid w:val="0023263B"/>
    <w:rsid w:val="002326BE"/>
    <w:rsid w:val="002338AA"/>
    <w:rsid w:val="00235105"/>
    <w:rsid w:val="00235BBD"/>
    <w:rsid w:val="00236159"/>
    <w:rsid w:val="00236182"/>
    <w:rsid w:val="00236B35"/>
    <w:rsid w:val="00237FE5"/>
    <w:rsid w:val="00240234"/>
    <w:rsid w:val="00240358"/>
    <w:rsid w:val="00240724"/>
    <w:rsid w:val="00243661"/>
    <w:rsid w:val="0024377B"/>
    <w:rsid w:val="002439BF"/>
    <w:rsid w:val="00244B74"/>
    <w:rsid w:val="00246028"/>
    <w:rsid w:val="00246251"/>
    <w:rsid w:val="00246983"/>
    <w:rsid w:val="0024718E"/>
    <w:rsid w:val="002473FF"/>
    <w:rsid w:val="002474C0"/>
    <w:rsid w:val="00250235"/>
    <w:rsid w:val="002528FF"/>
    <w:rsid w:val="00252C2E"/>
    <w:rsid w:val="00253B3D"/>
    <w:rsid w:val="00254B40"/>
    <w:rsid w:val="00255D63"/>
    <w:rsid w:val="00257C76"/>
    <w:rsid w:val="00257F64"/>
    <w:rsid w:val="002606BD"/>
    <w:rsid w:val="00260A24"/>
    <w:rsid w:val="00260E67"/>
    <w:rsid w:val="002616D9"/>
    <w:rsid w:val="00261CB1"/>
    <w:rsid w:val="00261D92"/>
    <w:rsid w:val="00262342"/>
    <w:rsid w:val="00262B05"/>
    <w:rsid w:val="00262B6F"/>
    <w:rsid w:val="002642F4"/>
    <w:rsid w:val="0026472D"/>
    <w:rsid w:val="00264ED5"/>
    <w:rsid w:val="002660FE"/>
    <w:rsid w:val="002665EB"/>
    <w:rsid w:val="00266E56"/>
    <w:rsid w:val="00267477"/>
    <w:rsid w:val="00267621"/>
    <w:rsid w:val="00270BD3"/>
    <w:rsid w:val="00271C14"/>
    <w:rsid w:val="00272116"/>
    <w:rsid w:val="00273812"/>
    <w:rsid w:val="002756FD"/>
    <w:rsid w:val="00276391"/>
    <w:rsid w:val="0028030D"/>
    <w:rsid w:val="00282E8B"/>
    <w:rsid w:val="002832EC"/>
    <w:rsid w:val="00285079"/>
    <w:rsid w:val="00286DA6"/>
    <w:rsid w:val="00292FC6"/>
    <w:rsid w:val="002935E2"/>
    <w:rsid w:val="00294488"/>
    <w:rsid w:val="0029541C"/>
    <w:rsid w:val="0029593B"/>
    <w:rsid w:val="002A136B"/>
    <w:rsid w:val="002A2332"/>
    <w:rsid w:val="002A2987"/>
    <w:rsid w:val="002A31A3"/>
    <w:rsid w:val="002A483E"/>
    <w:rsid w:val="002A590D"/>
    <w:rsid w:val="002A65A7"/>
    <w:rsid w:val="002A6924"/>
    <w:rsid w:val="002B1A0B"/>
    <w:rsid w:val="002B322B"/>
    <w:rsid w:val="002B51C8"/>
    <w:rsid w:val="002B5BC5"/>
    <w:rsid w:val="002C052E"/>
    <w:rsid w:val="002C10DA"/>
    <w:rsid w:val="002C1F48"/>
    <w:rsid w:val="002C247A"/>
    <w:rsid w:val="002C2FFD"/>
    <w:rsid w:val="002C302E"/>
    <w:rsid w:val="002C3FAC"/>
    <w:rsid w:val="002C4302"/>
    <w:rsid w:val="002C4D3F"/>
    <w:rsid w:val="002C552C"/>
    <w:rsid w:val="002C5845"/>
    <w:rsid w:val="002C630E"/>
    <w:rsid w:val="002C7510"/>
    <w:rsid w:val="002C76FF"/>
    <w:rsid w:val="002C774A"/>
    <w:rsid w:val="002D0663"/>
    <w:rsid w:val="002D0768"/>
    <w:rsid w:val="002D1EC6"/>
    <w:rsid w:val="002D340C"/>
    <w:rsid w:val="002D6159"/>
    <w:rsid w:val="002D789F"/>
    <w:rsid w:val="002D7EDD"/>
    <w:rsid w:val="002D7FD1"/>
    <w:rsid w:val="002E1235"/>
    <w:rsid w:val="002E13D7"/>
    <w:rsid w:val="002E2053"/>
    <w:rsid w:val="002E26BD"/>
    <w:rsid w:val="002E372F"/>
    <w:rsid w:val="002E3CEE"/>
    <w:rsid w:val="002E4659"/>
    <w:rsid w:val="002E4C20"/>
    <w:rsid w:val="002E519C"/>
    <w:rsid w:val="002E5C1F"/>
    <w:rsid w:val="002E6044"/>
    <w:rsid w:val="002E661F"/>
    <w:rsid w:val="002E6B0C"/>
    <w:rsid w:val="002E7125"/>
    <w:rsid w:val="002E7824"/>
    <w:rsid w:val="002E7B0E"/>
    <w:rsid w:val="002F0BB3"/>
    <w:rsid w:val="002F13D1"/>
    <w:rsid w:val="002F15E3"/>
    <w:rsid w:val="002F1E7A"/>
    <w:rsid w:val="002F31EE"/>
    <w:rsid w:val="002F3C19"/>
    <w:rsid w:val="002F577A"/>
    <w:rsid w:val="003007BF"/>
    <w:rsid w:val="00300B0E"/>
    <w:rsid w:val="003017C2"/>
    <w:rsid w:val="00302167"/>
    <w:rsid w:val="003029D6"/>
    <w:rsid w:val="00303764"/>
    <w:rsid w:val="00303DC6"/>
    <w:rsid w:val="00304C1A"/>
    <w:rsid w:val="003051F8"/>
    <w:rsid w:val="0030575B"/>
    <w:rsid w:val="00306463"/>
    <w:rsid w:val="003065F2"/>
    <w:rsid w:val="0031007A"/>
    <w:rsid w:val="003110AC"/>
    <w:rsid w:val="00312EC5"/>
    <w:rsid w:val="00314B1B"/>
    <w:rsid w:val="0031509F"/>
    <w:rsid w:val="00315211"/>
    <w:rsid w:val="0031531B"/>
    <w:rsid w:val="00315CA2"/>
    <w:rsid w:val="00315D23"/>
    <w:rsid w:val="00317241"/>
    <w:rsid w:val="00317AE8"/>
    <w:rsid w:val="003201A9"/>
    <w:rsid w:val="003202BE"/>
    <w:rsid w:val="00320362"/>
    <w:rsid w:val="00320FA7"/>
    <w:rsid w:val="00321810"/>
    <w:rsid w:val="00322EF3"/>
    <w:rsid w:val="0032330F"/>
    <w:rsid w:val="00323451"/>
    <w:rsid w:val="00324182"/>
    <w:rsid w:val="003251FB"/>
    <w:rsid w:val="00325EE9"/>
    <w:rsid w:val="00326AF3"/>
    <w:rsid w:val="00326AF7"/>
    <w:rsid w:val="003271BB"/>
    <w:rsid w:val="00327392"/>
    <w:rsid w:val="00327D4B"/>
    <w:rsid w:val="00330309"/>
    <w:rsid w:val="00330E54"/>
    <w:rsid w:val="00331E75"/>
    <w:rsid w:val="0033420D"/>
    <w:rsid w:val="003348E1"/>
    <w:rsid w:val="003353D4"/>
    <w:rsid w:val="0033579E"/>
    <w:rsid w:val="00335F7D"/>
    <w:rsid w:val="00336A5F"/>
    <w:rsid w:val="00337306"/>
    <w:rsid w:val="00337F6F"/>
    <w:rsid w:val="003403FD"/>
    <w:rsid w:val="00340567"/>
    <w:rsid w:val="003405CC"/>
    <w:rsid w:val="003418BB"/>
    <w:rsid w:val="003428E4"/>
    <w:rsid w:val="00343444"/>
    <w:rsid w:val="0034420D"/>
    <w:rsid w:val="003445BB"/>
    <w:rsid w:val="00344EAA"/>
    <w:rsid w:val="0034585A"/>
    <w:rsid w:val="003460F1"/>
    <w:rsid w:val="00346B39"/>
    <w:rsid w:val="00346E3A"/>
    <w:rsid w:val="00350DCC"/>
    <w:rsid w:val="00351D1A"/>
    <w:rsid w:val="003528B8"/>
    <w:rsid w:val="00353059"/>
    <w:rsid w:val="003532C4"/>
    <w:rsid w:val="00354AF3"/>
    <w:rsid w:val="00354CD3"/>
    <w:rsid w:val="00354E76"/>
    <w:rsid w:val="003552F2"/>
    <w:rsid w:val="00360891"/>
    <w:rsid w:val="00360D05"/>
    <w:rsid w:val="00361B0B"/>
    <w:rsid w:val="0036254B"/>
    <w:rsid w:val="003636C4"/>
    <w:rsid w:val="00363A4F"/>
    <w:rsid w:val="00365486"/>
    <w:rsid w:val="00365C91"/>
    <w:rsid w:val="003663FF"/>
    <w:rsid w:val="00370553"/>
    <w:rsid w:val="00370A6A"/>
    <w:rsid w:val="0037120B"/>
    <w:rsid w:val="003714EB"/>
    <w:rsid w:val="00372CE8"/>
    <w:rsid w:val="00372E78"/>
    <w:rsid w:val="003743F9"/>
    <w:rsid w:val="003766AE"/>
    <w:rsid w:val="0037732C"/>
    <w:rsid w:val="00377DE2"/>
    <w:rsid w:val="0038161B"/>
    <w:rsid w:val="00381AB9"/>
    <w:rsid w:val="003823C6"/>
    <w:rsid w:val="003823DF"/>
    <w:rsid w:val="003828B1"/>
    <w:rsid w:val="00383678"/>
    <w:rsid w:val="003836BA"/>
    <w:rsid w:val="003837B3"/>
    <w:rsid w:val="0038463B"/>
    <w:rsid w:val="00384910"/>
    <w:rsid w:val="003859A9"/>
    <w:rsid w:val="00387516"/>
    <w:rsid w:val="00387DE8"/>
    <w:rsid w:val="003908AF"/>
    <w:rsid w:val="00390FEE"/>
    <w:rsid w:val="00393666"/>
    <w:rsid w:val="00393A01"/>
    <w:rsid w:val="003A0173"/>
    <w:rsid w:val="003A07CD"/>
    <w:rsid w:val="003A0C3A"/>
    <w:rsid w:val="003A15E0"/>
    <w:rsid w:val="003A1DD5"/>
    <w:rsid w:val="003A2FD9"/>
    <w:rsid w:val="003A38E2"/>
    <w:rsid w:val="003A6491"/>
    <w:rsid w:val="003A6755"/>
    <w:rsid w:val="003A7EED"/>
    <w:rsid w:val="003B0212"/>
    <w:rsid w:val="003B12C9"/>
    <w:rsid w:val="003B31FB"/>
    <w:rsid w:val="003B38F1"/>
    <w:rsid w:val="003B3BAF"/>
    <w:rsid w:val="003B41A0"/>
    <w:rsid w:val="003B504B"/>
    <w:rsid w:val="003B601D"/>
    <w:rsid w:val="003B6B1C"/>
    <w:rsid w:val="003B6BD5"/>
    <w:rsid w:val="003B6E64"/>
    <w:rsid w:val="003C01B3"/>
    <w:rsid w:val="003C1EBA"/>
    <w:rsid w:val="003C20ED"/>
    <w:rsid w:val="003C25F9"/>
    <w:rsid w:val="003C3D21"/>
    <w:rsid w:val="003C40E1"/>
    <w:rsid w:val="003C48C0"/>
    <w:rsid w:val="003C6963"/>
    <w:rsid w:val="003C6967"/>
    <w:rsid w:val="003C6ACC"/>
    <w:rsid w:val="003C6BB9"/>
    <w:rsid w:val="003D0569"/>
    <w:rsid w:val="003D0D26"/>
    <w:rsid w:val="003D3657"/>
    <w:rsid w:val="003D4440"/>
    <w:rsid w:val="003D4756"/>
    <w:rsid w:val="003D4E55"/>
    <w:rsid w:val="003D55E3"/>
    <w:rsid w:val="003D5B28"/>
    <w:rsid w:val="003D7528"/>
    <w:rsid w:val="003D7597"/>
    <w:rsid w:val="003D7A2D"/>
    <w:rsid w:val="003D7FA5"/>
    <w:rsid w:val="003E049F"/>
    <w:rsid w:val="003E0987"/>
    <w:rsid w:val="003E1046"/>
    <w:rsid w:val="003E1A5C"/>
    <w:rsid w:val="003E1D4E"/>
    <w:rsid w:val="003E1D5B"/>
    <w:rsid w:val="003E1EE8"/>
    <w:rsid w:val="003E25AA"/>
    <w:rsid w:val="003E2DA1"/>
    <w:rsid w:val="003E40E8"/>
    <w:rsid w:val="003E4408"/>
    <w:rsid w:val="003E58B2"/>
    <w:rsid w:val="003E6593"/>
    <w:rsid w:val="003E71D8"/>
    <w:rsid w:val="003E7513"/>
    <w:rsid w:val="003F066B"/>
    <w:rsid w:val="003F24BB"/>
    <w:rsid w:val="003F29EA"/>
    <w:rsid w:val="003F2A57"/>
    <w:rsid w:val="003F2BA6"/>
    <w:rsid w:val="003F31F7"/>
    <w:rsid w:val="003F32A7"/>
    <w:rsid w:val="003F3614"/>
    <w:rsid w:val="003F399F"/>
    <w:rsid w:val="003F4B7A"/>
    <w:rsid w:val="003F5D75"/>
    <w:rsid w:val="003F5FD6"/>
    <w:rsid w:val="003F6198"/>
    <w:rsid w:val="003F72B7"/>
    <w:rsid w:val="0040004B"/>
    <w:rsid w:val="00400C7B"/>
    <w:rsid w:val="00402F30"/>
    <w:rsid w:val="0040338A"/>
    <w:rsid w:val="004033BC"/>
    <w:rsid w:val="0040429B"/>
    <w:rsid w:val="0040586E"/>
    <w:rsid w:val="00406B24"/>
    <w:rsid w:val="00406CE7"/>
    <w:rsid w:val="004075BC"/>
    <w:rsid w:val="004077C9"/>
    <w:rsid w:val="004104F5"/>
    <w:rsid w:val="00410515"/>
    <w:rsid w:val="0041054B"/>
    <w:rsid w:val="00410C6D"/>
    <w:rsid w:val="00410F0D"/>
    <w:rsid w:val="00412370"/>
    <w:rsid w:val="0041357E"/>
    <w:rsid w:val="00414243"/>
    <w:rsid w:val="00414F48"/>
    <w:rsid w:val="00415193"/>
    <w:rsid w:val="00415305"/>
    <w:rsid w:val="00415A85"/>
    <w:rsid w:val="00415E4B"/>
    <w:rsid w:val="00416537"/>
    <w:rsid w:val="0041668B"/>
    <w:rsid w:val="00416D1B"/>
    <w:rsid w:val="0041704B"/>
    <w:rsid w:val="00417478"/>
    <w:rsid w:val="00417FD3"/>
    <w:rsid w:val="00421EE4"/>
    <w:rsid w:val="00421FD0"/>
    <w:rsid w:val="00425918"/>
    <w:rsid w:val="00425CC4"/>
    <w:rsid w:val="00425DBB"/>
    <w:rsid w:val="00425F3F"/>
    <w:rsid w:val="00427A3D"/>
    <w:rsid w:val="00427B15"/>
    <w:rsid w:val="004303F2"/>
    <w:rsid w:val="00430715"/>
    <w:rsid w:val="00431D07"/>
    <w:rsid w:val="00431F50"/>
    <w:rsid w:val="00432B62"/>
    <w:rsid w:val="0043363C"/>
    <w:rsid w:val="00433EC5"/>
    <w:rsid w:val="00434B5D"/>
    <w:rsid w:val="00435017"/>
    <w:rsid w:val="004356CE"/>
    <w:rsid w:val="00435E75"/>
    <w:rsid w:val="00437ADD"/>
    <w:rsid w:val="00441D24"/>
    <w:rsid w:val="0044398D"/>
    <w:rsid w:val="00445B7E"/>
    <w:rsid w:val="004474DF"/>
    <w:rsid w:val="0045017D"/>
    <w:rsid w:val="004515ED"/>
    <w:rsid w:val="00451ACC"/>
    <w:rsid w:val="00452B13"/>
    <w:rsid w:val="00453F4F"/>
    <w:rsid w:val="0045562C"/>
    <w:rsid w:val="0045790D"/>
    <w:rsid w:val="00457C0E"/>
    <w:rsid w:val="00460121"/>
    <w:rsid w:val="0046039A"/>
    <w:rsid w:val="00460810"/>
    <w:rsid w:val="0046099A"/>
    <w:rsid w:val="00460C02"/>
    <w:rsid w:val="00461251"/>
    <w:rsid w:val="00461774"/>
    <w:rsid w:val="0046178C"/>
    <w:rsid w:val="00461F84"/>
    <w:rsid w:val="004623AA"/>
    <w:rsid w:val="00462C75"/>
    <w:rsid w:val="00463202"/>
    <w:rsid w:val="004638DC"/>
    <w:rsid w:val="00465933"/>
    <w:rsid w:val="00466CDD"/>
    <w:rsid w:val="004702BE"/>
    <w:rsid w:val="00471906"/>
    <w:rsid w:val="00472CD9"/>
    <w:rsid w:val="00474172"/>
    <w:rsid w:val="004765FA"/>
    <w:rsid w:val="00476B8A"/>
    <w:rsid w:val="0047753E"/>
    <w:rsid w:val="0048014F"/>
    <w:rsid w:val="00482016"/>
    <w:rsid w:val="0048283D"/>
    <w:rsid w:val="00482858"/>
    <w:rsid w:val="00482C18"/>
    <w:rsid w:val="00482D4F"/>
    <w:rsid w:val="00482FA4"/>
    <w:rsid w:val="00483DB2"/>
    <w:rsid w:val="00484AE2"/>
    <w:rsid w:val="00484FAF"/>
    <w:rsid w:val="00485321"/>
    <w:rsid w:val="0048550C"/>
    <w:rsid w:val="00486E52"/>
    <w:rsid w:val="00490292"/>
    <w:rsid w:val="0049237E"/>
    <w:rsid w:val="004923F5"/>
    <w:rsid w:val="00492A2E"/>
    <w:rsid w:val="00493FD7"/>
    <w:rsid w:val="00495333"/>
    <w:rsid w:val="00496903"/>
    <w:rsid w:val="00496ED4"/>
    <w:rsid w:val="0049741F"/>
    <w:rsid w:val="00497471"/>
    <w:rsid w:val="00497670"/>
    <w:rsid w:val="004A0152"/>
    <w:rsid w:val="004A0892"/>
    <w:rsid w:val="004A3692"/>
    <w:rsid w:val="004A3F70"/>
    <w:rsid w:val="004A4535"/>
    <w:rsid w:val="004A4669"/>
    <w:rsid w:val="004A4737"/>
    <w:rsid w:val="004A49B7"/>
    <w:rsid w:val="004A4A00"/>
    <w:rsid w:val="004A5EEF"/>
    <w:rsid w:val="004A5FA8"/>
    <w:rsid w:val="004A79AE"/>
    <w:rsid w:val="004B0071"/>
    <w:rsid w:val="004B17C9"/>
    <w:rsid w:val="004B1D0B"/>
    <w:rsid w:val="004B3C14"/>
    <w:rsid w:val="004B4899"/>
    <w:rsid w:val="004B52D9"/>
    <w:rsid w:val="004B5D37"/>
    <w:rsid w:val="004B6DE3"/>
    <w:rsid w:val="004C05B8"/>
    <w:rsid w:val="004C0923"/>
    <w:rsid w:val="004C177D"/>
    <w:rsid w:val="004C226D"/>
    <w:rsid w:val="004C2AF1"/>
    <w:rsid w:val="004C2E9F"/>
    <w:rsid w:val="004C3A8B"/>
    <w:rsid w:val="004C58FC"/>
    <w:rsid w:val="004C5F27"/>
    <w:rsid w:val="004C5F7E"/>
    <w:rsid w:val="004C6D41"/>
    <w:rsid w:val="004C7332"/>
    <w:rsid w:val="004C7B77"/>
    <w:rsid w:val="004D224C"/>
    <w:rsid w:val="004D2DC0"/>
    <w:rsid w:val="004D4148"/>
    <w:rsid w:val="004D5B38"/>
    <w:rsid w:val="004D5D6E"/>
    <w:rsid w:val="004D604B"/>
    <w:rsid w:val="004D617C"/>
    <w:rsid w:val="004D6D52"/>
    <w:rsid w:val="004E0180"/>
    <w:rsid w:val="004E108D"/>
    <w:rsid w:val="004E4707"/>
    <w:rsid w:val="004E4BD4"/>
    <w:rsid w:val="004E68B6"/>
    <w:rsid w:val="004E7C16"/>
    <w:rsid w:val="004F07B5"/>
    <w:rsid w:val="004F084A"/>
    <w:rsid w:val="004F2363"/>
    <w:rsid w:val="004F2BE9"/>
    <w:rsid w:val="004F5645"/>
    <w:rsid w:val="004F5F44"/>
    <w:rsid w:val="004F68A7"/>
    <w:rsid w:val="00500D16"/>
    <w:rsid w:val="00501EEF"/>
    <w:rsid w:val="00502E5D"/>
    <w:rsid w:val="00503FC7"/>
    <w:rsid w:val="00504F96"/>
    <w:rsid w:val="00504FFD"/>
    <w:rsid w:val="005050F0"/>
    <w:rsid w:val="005074FE"/>
    <w:rsid w:val="00510192"/>
    <w:rsid w:val="005101E7"/>
    <w:rsid w:val="00511273"/>
    <w:rsid w:val="00513660"/>
    <w:rsid w:val="005140F0"/>
    <w:rsid w:val="005151A7"/>
    <w:rsid w:val="00516B22"/>
    <w:rsid w:val="00516B92"/>
    <w:rsid w:val="00516CED"/>
    <w:rsid w:val="00516DDE"/>
    <w:rsid w:val="00517B8A"/>
    <w:rsid w:val="005206BA"/>
    <w:rsid w:val="00521024"/>
    <w:rsid w:val="005215D0"/>
    <w:rsid w:val="00521950"/>
    <w:rsid w:val="005221BB"/>
    <w:rsid w:val="0052227B"/>
    <w:rsid w:val="00522B73"/>
    <w:rsid w:val="00522F45"/>
    <w:rsid w:val="005235F0"/>
    <w:rsid w:val="00525955"/>
    <w:rsid w:val="005266AD"/>
    <w:rsid w:val="005275C6"/>
    <w:rsid w:val="00527869"/>
    <w:rsid w:val="0053110E"/>
    <w:rsid w:val="00532BC7"/>
    <w:rsid w:val="00532BDB"/>
    <w:rsid w:val="00533D6F"/>
    <w:rsid w:val="005348D2"/>
    <w:rsid w:val="005351A2"/>
    <w:rsid w:val="00535619"/>
    <w:rsid w:val="00535717"/>
    <w:rsid w:val="0053615D"/>
    <w:rsid w:val="005363FB"/>
    <w:rsid w:val="0053648F"/>
    <w:rsid w:val="00541F26"/>
    <w:rsid w:val="00542644"/>
    <w:rsid w:val="0054326D"/>
    <w:rsid w:val="0054344B"/>
    <w:rsid w:val="00545ACB"/>
    <w:rsid w:val="00545B7C"/>
    <w:rsid w:val="00546C52"/>
    <w:rsid w:val="00546DDC"/>
    <w:rsid w:val="00552B98"/>
    <w:rsid w:val="0055391E"/>
    <w:rsid w:val="005544DE"/>
    <w:rsid w:val="00554E80"/>
    <w:rsid w:val="00555CDA"/>
    <w:rsid w:val="00556A34"/>
    <w:rsid w:val="00556B9E"/>
    <w:rsid w:val="00556E22"/>
    <w:rsid w:val="00557254"/>
    <w:rsid w:val="00557895"/>
    <w:rsid w:val="00557DEE"/>
    <w:rsid w:val="00560261"/>
    <w:rsid w:val="00562687"/>
    <w:rsid w:val="00562A30"/>
    <w:rsid w:val="00563EBF"/>
    <w:rsid w:val="005640F5"/>
    <w:rsid w:val="00564EF0"/>
    <w:rsid w:val="00564F20"/>
    <w:rsid w:val="005654C5"/>
    <w:rsid w:val="00566451"/>
    <w:rsid w:val="00571858"/>
    <w:rsid w:val="005722F9"/>
    <w:rsid w:val="00573950"/>
    <w:rsid w:val="00574583"/>
    <w:rsid w:val="00574703"/>
    <w:rsid w:val="00574CF6"/>
    <w:rsid w:val="00574D1F"/>
    <w:rsid w:val="00575E5C"/>
    <w:rsid w:val="00577168"/>
    <w:rsid w:val="005773F2"/>
    <w:rsid w:val="005775FB"/>
    <w:rsid w:val="005805CC"/>
    <w:rsid w:val="00580C20"/>
    <w:rsid w:val="00580E00"/>
    <w:rsid w:val="00580E03"/>
    <w:rsid w:val="0058307C"/>
    <w:rsid w:val="00583A0A"/>
    <w:rsid w:val="00583C2E"/>
    <w:rsid w:val="00583E58"/>
    <w:rsid w:val="00584C22"/>
    <w:rsid w:val="00585CAA"/>
    <w:rsid w:val="005863F4"/>
    <w:rsid w:val="005864E4"/>
    <w:rsid w:val="00586ED7"/>
    <w:rsid w:val="00587864"/>
    <w:rsid w:val="00590040"/>
    <w:rsid w:val="005901A4"/>
    <w:rsid w:val="00590B26"/>
    <w:rsid w:val="00590E27"/>
    <w:rsid w:val="0059144C"/>
    <w:rsid w:val="00591617"/>
    <w:rsid w:val="00591E40"/>
    <w:rsid w:val="00591FC4"/>
    <w:rsid w:val="00592B82"/>
    <w:rsid w:val="0059309E"/>
    <w:rsid w:val="00593136"/>
    <w:rsid w:val="0059313A"/>
    <w:rsid w:val="0059391C"/>
    <w:rsid w:val="00594889"/>
    <w:rsid w:val="005956F1"/>
    <w:rsid w:val="00595C6C"/>
    <w:rsid w:val="00596270"/>
    <w:rsid w:val="005966FE"/>
    <w:rsid w:val="00596C4C"/>
    <w:rsid w:val="005A06AE"/>
    <w:rsid w:val="005A1624"/>
    <w:rsid w:val="005A27C7"/>
    <w:rsid w:val="005A3053"/>
    <w:rsid w:val="005A30EF"/>
    <w:rsid w:val="005A3836"/>
    <w:rsid w:val="005A4341"/>
    <w:rsid w:val="005A44DF"/>
    <w:rsid w:val="005B1E81"/>
    <w:rsid w:val="005B3D56"/>
    <w:rsid w:val="005B3D66"/>
    <w:rsid w:val="005B5138"/>
    <w:rsid w:val="005B5AE7"/>
    <w:rsid w:val="005B6397"/>
    <w:rsid w:val="005B770E"/>
    <w:rsid w:val="005C0066"/>
    <w:rsid w:val="005C1BA3"/>
    <w:rsid w:val="005C1E09"/>
    <w:rsid w:val="005C1E14"/>
    <w:rsid w:val="005C2377"/>
    <w:rsid w:val="005C304E"/>
    <w:rsid w:val="005C3E9A"/>
    <w:rsid w:val="005C4C14"/>
    <w:rsid w:val="005C66B0"/>
    <w:rsid w:val="005C785F"/>
    <w:rsid w:val="005D0D5E"/>
    <w:rsid w:val="005D3CEF"/>
    <w:rsid w:val="005D41F0"/>
    <w:rsid w:val="005D4775"/>
    <w:rsid w:val="005D4A13"/>
    <w:rsid w:val="005D5D70"/>
    <w:rsid w:val="005D5E53"/>
    <w:rsid w:val="005D620A"/>
    <w:rsid w:val="005D6337"/>
    <w:rsid w:val="005D68CD"/>
    <w:rsid w:val="005E088E"/>
    <w:rsid w:val="005E16FD"/>
    <w:rsid w:val="005E2205"/>
    <w:rsid w:val="005E3E39"/>
    <w:rsid w:val="005E48D2"/>
    <w:rsid w:val="005E5894"/>
    <w:rsid w:val="005E5EF1"/>
    <w:rsid w:val="005E6033"/>
    <w:rsid w:val="005E648B"/>
    <w:rsid w:val="005F02CC"/>
    <w:rsid w:val="005F031F"/>
    <w:rsid w:val="005F1B68"/>
    <w:rsid w:val="005F2CD4"/>
    <w:rsid w:val="005F2E63"/>
    <w:rsid w:val="005F3E5D"/>
    <w:rsid w:val="005F417D"/>
    <w:rsid w:val="005F4692"/>
    <w:rsid w:val="005F51B3"/>
    <w:rsid w:val="005F58B1"/>
    <w:rsid w:val="005F6E38"/>
    <w:rsid w:val="00600C2B"/>
    <w:rsid w:val="00601ACA"/>
    <w:rsid w:val="00602116"/>
    <w:rsid w:val="006023C3"/>
    <w:rsid w:val="0060359C"/>
    <w:rsid w:val="0060375E"/>
    <w:rsid w:val="006047E9"/>
    <w:rsid w:val="00604A04"/>
    <w:rsid w:val="00605900"/>
    <w:rsid w:val="006064A2"/>
    <w:rsid w:val="006065B9"/>
    <w:rsid w:val="00607F6F"/>
    <w:rsid w:val="006104A3"/>
    <w:rsid w:val="0061131A"/>
    <w:rsid w:val="00611E3F"/>
    <w:rsid w:val="00612FA9"/>
    <w:rsid w:val="00614978"/>
    <w:rsid w:val="00614A07"/>
    <w:rsid w:val="00615ED5"/>
    <w:rsid w:val="0061603B"/>
    <w:rsid w:val="00616FEF"/>
    <w:rsid w:val="00617012"/>
    <w:rsid w:val="006208B3"/>
    <w:rsid w:val="0062108E"/>
    <w:rsid w:val="006219B8"/>
    <w:rsid w:val="00625650"/>
    <w:rsid w:val="006256AB"/>
    <w:rsid w:val="00625C2C"/>
    <w:rsid w:val="00626815"/>
    <w:rsid w:val="00627A34"/>
    <w:rsid w:val="006302B3"/>
    <w:rsid w:val="006304E1"/>
    <w:rsid w:val="00630873"/>
    <w:rsid w:val="00631093"/>
    <w:rsid w:val="00631710"/>
    <w:rsid w:val="00631DDE"/>
    <w:rsid w:val="00632199"/>
    <w:rsid w:val="00633A0B"/>
    <w:rsid w:val="00634E7C"/>
    <w:rsid w:val="00634FB0"/>
    <w:rsid w:val="00634FC5"/>
    <w:rsid w:val="00635125"/>
    <w:rsid w:val="00635166"/>
    <w:rsid w:val="00635A48"/>
    <w:rsid w:val="006367B6"/>
    <w:rsid w:val="00637489"/>
    <w:rsid w:val="00637B72"/>
    <w:rsid w:val="00640D21"/>
    <w:rsid w:val="006429EE"/>
    <w:rsid w:val="006436E0"/>
    <w:rsid w:val="00644141"/>
    <w:rsid w:val="00644642"/>
    <w:rsid w:val="00646A86"/>
    <w:rsid w:val="00647F26"/>
    <w:rsid w:val="00650253"/>
    <w:rsid w:val="00650681"/>
    <w:rsid w:val="00650A10"/>
    <w:rsid w:val="00650B7A"/>
    <w:rsid w:val="00652885"/>
    <w:rsid w:val="00653365"/>
    <w:rsid w:val="00653AB2"/>
    <w:rsid w:val="006557DF"/>
    <w:rsid w:val="00657780"/>
    <w:rsid w:val="00657DFA"/>
    <w:rsid w:val="006602AE"/>
    <w:rsid w:val="0066133F"/>
    <w:rsid w:val="006613B9"/>
    <w:rsid w:val="0066143B"/>
    <w:rsid w:val="0066316F"/>
    <w:rsid w:val="00663669"/>
    <w:rsid w:val="0066431B"/>
    <w:rsid w:val="00664EEE"/>
    <w:rsid w:val="00665868"/>
    <w:rsid w:val="006658D0"/>
    <w:rsid w:val="0066604C"/>
    <w:rsid w:val="0066621A"/>
    <w:rsid w:val="00666343"/>
    <w:rsid w:val="00666788"/>
    <w:rsid w:val="00666BCB"/>
    <w:rsid w:val="00666ECD"/>
    <w:rsid w:val="00667567"/>
    <w:rsid w:val="006678E9"/>
    <w:rsid w:val="00670C30"/>
    <w:rsid w:val="00672422"/>
    <w:rsid w:val="00672E2C"/>
    <w:rsid w:val="006742B7"/>
    <w:rsid w:val="0067629D"/>
    <w:rsid w:val="00677BA9"/>
    <w:rsid w:val="00680FFF"/>
    <w:rsid w:val="00681809"/>
    <w:rsid w:val="006819F4"/>
    <w:rsid w:val="00682CBD"/>
    <w:rsid w:val="00685327"/>
    <w:rsid w:val="00686222"/>
    <w:rsid w:val="00687349"/>
    <w:rsid w:val="006875E4"/>
    <w:rsid w:val="006878B4"/>
    <w:rsid w:val="00687B5A"/>
    <w:rsid w:val="00690DF7"/>
    <w:rsid w:val="00691477"/>
    <w:rsid w:val="00692175"/>
    <w:rsid w:val="006923D6"/>
    <w:rsid w:val="006932A3"/>
    <w:rsid w:val="0069488A"/>
    <w:rsid w:val="0069592B"/>
    <w:rsid w:val="00696800"/>
    <w:rsid w:val="006A1AA0"/>
    <w:rsid w:val="006A2CE8"/>
    <w:rsid w:val="006A45CE"/>
    <w:rsid w:val="006A68D4"/>
    <w:rsid w:val="006B1C13"/>
    <w:rsid w:val="006B4FA8"/>
    <w:rsid w:val="006B4FE5"/>
    <w:rsid w:val="006B51FE"/>
    <w:rsid w:val="006B52A7"/>
    <w:rsid w:val="006B5942"/>
    <w:rsid w:val="006B72A9"/>
    <w:rsid w:val="006B730C"/>
    <w:rsid w:val="006B75FE"/>
    <w:rsid w:val="006C03AE"/>
    <w:rsid w:val="006C11D1"/>
    <w:rsid w:val="006C2F5F"/>
    <w:rsid w:val="006C3161"/>
    <w:rsid w:val="006C3DFA"/>
    <w:rsid w:val="006C3E2B"/>
    <w:rsid w:val="006C3F22"/>
    <w:rsid w:val="006C4872"/>
    <w:rsid w:val="006C54D2"/>
    <w:rsid w:val="006C742C"/>
    <w:rsid w:val="006D05A4"/>
    <w:rsid w:val="006D0DB1"/>
    <w:rsid w:val="006D3CAC"/>
    <w:rsid w:val="006D40C3"/>
    <w:rsid w:val="006D5957"/>
    <w:rsid w:val="006D5AF1"/>
    <w:rsid w:val="006D5D55"/>
    <w:rsid w:val="006D713B"/>
    <w:rsid w:val="006D7514"/>
    <w:rsid w:val="006E056F"/>
    <w:rsid w:val="006E0DDC"/>
    <w:rsid w:val="006E0FF1"/>
    <w:rsid w:val="006E40E5"/>
    <w:rsid w:val="006E4791"/>
    <w:rsid w:val="006E52FE"/>
    <w:rsid w:val="006E6EA7"/>
    <w:rsid w:val="006F02BC"/>
    <w:rsid w:val="006F058A"/>
    <w:rsid w:val="006F100E"/>
    <w:rsid w:val="006F2EEB"/>
    <w:rsid w:val="006F3625"/>
    <w:rsid w:val="006F4714"/>
    <w:rsid w:val="006F4A7F"/>
    <w:rsid w:val="006F5A0D"/>
    <w:rsid w:val="006F6897"/>
    <w:rsid w:val="006F72D3"/>
    <w:rsid w:val="00700610"/>
    <w:rsid w:val="00700A0D"/>
    <w:rsid w:val="00700F81"/>
    <w:rsid w:val="00701276"/>
    <w:rsid w:val="0070291A"/>
    <w:rsid w:val="00702CB6"/>
    <w:rsid w:val="007034CF"/>
    <w:rsid w:val="00704F1E"/>
    <w:rsid w:val="00705630"/>
    <w:rsid w:val="007065E2"/>
    <w:rsid w:val="00712D99"/>
    <w:rsid w:val="00714EC4"/>
    <w:rsid w:val="00715C03"/>
    <w:rsid w:val="00715DED"/>
    <w:rsid w:val="007166C2"/>
    <w:rsid w:val="00721342"/>
    <w:rsid w:val="00721681"/>
    <w:rsid w:val="00721CB8"/>
    <w:rsid w:val="00722891"/>
    <w:rsid w:val="00722BB5"/>
    <w:rsid w:val="00724A62"/>
    <w:rsid w:val="00724C47"/>
    <w:rsid w:val="00724D31"/>
    <w:rsid w:val="00724E21"/>
    <w:rsid w:val="007253D6"/>
    <w:rsid w:val="00725811"/>
    <w:rsid w:val="007261C3"/>
    <w:rsid w:val="0072666F"/>
    <w:rsid w:val="0072716F"/>
    <w:rsid w:val="00730573"/>
    <w:rsid w:val="00731A54"/>
    <w:rsid w:val="00734CE8"/>
    <w:rsid w:val="00735AD1"/>
    <w:rsid w:val="00736E2C"/>
    <w:rsid w:val="00740E5F"/>
    <w:rsid w:val="00741481"/>
    <w:rsid w:val="007415A7"/>
    <w:rsid w:val="00741ABF"/>
    <w:rsid w:val="00741F4F"/>
    <w:rsid w:val="00743576"/>
    <w:rsid w:val="0074374A"/>
    <w:rsid w:val="00744E42"/>
    <w:rsid w:val="00746421"/>
    <w:rsid w:val="007465E4"/>
    <w:rsid w:val="007467A2"/>
    <w:rsid w:val="00747D71"/>
    <w:rsid w:val="00747FDB"/>
    <w:rsid w:val="00751EEE"/>
    <w:rsid w:val="00752266"/>
    <w:rsid w:val="00752D44"/>
    <w:rsid w:val="007537A2"/>
    <w:rsid w:val="007541CD"/>
    <w:rsid w:val="00754DD1"/>
    <w:rsid w:val="00757203"/>
    <w:rsid w:val="00760258"/>
    <w:rsid w:val="00760AC4"/>
    <w:rsid w:val="00761855"/>
    <w:rsid w:val="00763718"/>
    <w:rsid w:val="007649FC"/>
    <w:rsid w:val="00764F05"/>
    <w:rsid w:val="0076514C"/>
    <w:rsid w:val="00765D15"/>
    <w:rsid w:val="00765D39"/>
    <w:rsid w:val="00770E59"/>
    <w:rsid w:val="007715F6"/>
    <w:rsid w:val="00773633"/>
    <w:rsid w:val="00773A98"/>
    <w:rsid w:val="007757FB"/>
    <w:rsid w:val="00775A78"/>
    <w:rsid w:val="00776B39"/>
    <w:rsid w:val="00780761"/>
    <w:rsid w:val="00780A44"/>
    <w:rsid w:val="00780B86"/>
    <w:rsid w:val="00781BD0"/>
    <w:rsid w:val="0078270D"/>
    <w:rsid w:val="00782955"/>
    <w:rsid w:val="0078318B"/>
    <w:rsid w:val="007833DC"/>
    <w:rsid w:val="00783EAD"/>
    <w:rsid w:val="00786678"/>
    <w:rsid w:val="00787877"/>
    <w:rsid w:val="007879E8"/>
    <w:rsid w:val="00790F01"/>
    <w:rsid w:val="007916EE"/>
    <w:rsid w:val="00791E11"/>
    <w:rsid w:val="0079384A"/>
    <w:rsid w:val="00793DEA"/>
    <w:rsid w:val="0079435D"/>
    <w:rsid w:val="007954E4"/>
    <w:rsid w:val="00795EF8"/>
    <w:rsid w:val="00796C25"/>
    <w:rsid w:val="007972A7"/>
    <w:rsid w:val="007A087C"/>
    <w:rsid w:val="007A1376"/>
    <w:rsid w:val="007A2289"/>
    <w:rsid w:val="007A23C9"/>
    <w:rsid w:val="007A3862"/>
    <w:rsid w:val="007A4094"/>
    <w:rsid w:val="007A46C0"/>
    <w:rsid w:val="007A4790"/>
    <w:rsid w:val="007A5941"/>
    <w:rsid w:val="007A5D03"/>
    <w:rsid w:val="007A5F41"/>
    <w:rsid w:val="007A6966"/>
    <w:rsid w:val="007B0176"/>
    <w:rsid w:val="007B0179"/>
    <w:rsid w:val="007B04AF"/>
    <w:rsid w:val="007B0B08"/>
    <w:rsid w:val="007B2817"/>
    <w:rsid w:val="007B35AB"/>
    <w:rsid w:val="007B3ABB"/>
    <w:rsid w:val="007B41F0"/>
    <w:rsid w:val="007B59B5"/>
    <w:rsid w:val="007B649E"/>
    <w:rsid w:val="007B69BB"/>
    <w:rsid w:val="007C1F87"/>
    <w:rsid w:val="007C491D"/>
    <w:rsid w:val="007C5C13"/>
    <w:rsid w:val="007C5FA7"/>
    <w:rsid w:val="007D1E14"/>
    <w:rsid w:val="007D25F5"/>
    <w:rsid w:val="007D26DD"/>
    <w:rsid w:val="007D2B02"/>
    <w:rsid w:val="007D3A05"/>
    <w:rsid w:val="007D48D6"/>
    <w:rsid w:val="007D48F3"/>
    <w:rsid w:val="007D7B29"/>
    <w:rsid w:val="007E027F"/>
    <w:rsid w:val="007E0FED"/>
    <w:rsid w:val="007E1B41"/>
    <w:rsid w:val="007E2F15"/>
    <w:rsid w:val="007E3620"/>
    <w:rsid w:val="007E36E7"/>
    <w:rsid w:val="007E3B1A"/>
    <w:rsid w:val="007E5B07"/>
    <w:rsid w:val="007E6763"/>
    <w:rsid w:val="007E6E3E"/>
    <w:rsid w:val="007F01CB"/>
    <w:rsid w:val="007F01E8"/>
    <w:rsid w:val="007F0868"/>
    <w:rsid w:val="007F0CA9"/>
    <w:rsid w:val="007F0E6D"/>
    <w:rsid w:val="007F19BC"/>
    <w:rsid w:val="007F1C7D"/>
    <w:rsid w:val="007F1D30"/>
    <w:rsid w:val="007F3BEB"/>
    <w:rsid w:val="007F4579"/>
    <w:rsid w:val="007F52EC"/>
    <w:rsid w:val="007F56FB"/>
    <w:rsid w:val="007F5D3B"/>
    <w:rsid w:val="00800CB2"/>
    <w:rsid w:val="00800FA1"/>
    <w:rsid w:val="00801F38"/>
    <w:rsid w:val="00802989"/>
    <w:rsid w:val="00802EDB"/>
    <w:rsid w:val="00803A82"/>
    <w:rsid w:val="0080468C"/>
    <w:rsid w:val="00805BDF"/>
    <w:rsid w:val="0080629F"/>
    <w:rsid w:val="00806C6E"/>
    <w:rsid w:val="0081250B"/>
    <w:rsid w:val="00812938"/>
    <w:rsid w:val="00812F11"/>
    <w:rsid w:val="00814472"/>
    <w:rsid w:val="008148AC"/>
    <w:rsid w:val="00816797"/>
    <w:rsid w:val="00816ABA"/>
    <w:rsid w:val="008173CE"/>
    <w:rsid w:val="0081791A"/>
    <w:rsid w:val="00822AED"/>
    <w:rsid w:val="008248F3"/>
    <w:rsid w:val="00824BFA"/>
    <w:rsid w:val="00826B43"/>
    <w:rsid w:val="00826D52"/>
    <w:rsid w:val="008279FC"/>
    <w:rsid w:val="00827B66"/>
    <w:rsid w:val="008301FD"/>
    <w:rsid w:val="008340C1"/>
    <w:rsid w:val="0083492E"/>
    <w:rsid w:val="00836244"/>
    <w:rsid w:val="00836445"/>
    <w:rsid w:val="00836782"/>
    <w:rsid w:val="008375B8"/>
    <w:rsid w:val="00837A90"/>
    <w:rsid w:val="00840E87"/>
    <w:rsid w:val="00843373"/>
    <w:rsid w:val="00843DAA"/>
    <w:rsid w:val="00843F3B"/>
    <w:rsid w:val="00844724"/>
    <w:rsid w:val="00846046"/>
    <w:rsid w:val="00846DB2"/>
    <w:rsid w:val="008470B4"/>
    <w:rsid w:val="0084736D"/>
    <w:rsid w:val="00847554"/>
    <w:rsid w:val="008479BF"/>
    <w:rsid w:val="00847F13"/>
    <w:rsid w:val="008536E9"/>
    <w:rsid w:val="00854042"/>
    <w:rsid w:val="008549A2"/>
    <w:rsid w:val="008556E9"/>
    <w:rsid w:val="008559BC"/>
    <w:rsid w:val="008565D0"/>
    <w:rsid w:val="00856D7B"/>
    <w:rsid w:val="00856E6D"/>
    <w:rsid w:val="008571B8"/>
    <w:rsid w:val="0086118A"/>
    <w:rsid w:val="00861352"/>
    <w:rsid w:val="00861893"/>
    <w:rsid w:val="00861B6C"/>
    <w:rsid w:val="00861CA3"/>
    <w:rsid w:val="00862B61"/>
    <w:rsid w:val="00863352"/>
    <w:rsid w:val="00863EE4"/>
    <w:rsid w:val="00864693"/>
    <w:rsid w:val="00864B87"/>
    <w:rsid w:val="00864D8A"/>
    <w:rsid w:val="008658A4"/>
    <w:rsid w:val="00866423"/>
    <w:rsid w:val="00867171"/>
    <w:rsid w:val="00867F73"/>
    <w:rsid w:val="008727E3"/>
    <w:rsid w:val="008739FB"/>
    <w:rsid w:val="00873B53"/>
    <w:rsid w:val="00873B9F"/>
    <w:rsid w:val="00874D29"/>
    <w:rsid w:val="00875501"/>
    <w:rsid w:val="00876452"/>
    <w:rsid w:val="0087645C"/>
    <w:rsid w:val="008766FE"/>
    <w:rsid w:val="00880080"/>
    <w:rsid w:val="00880A43"/>
    <w:rsid w:val="00881BEB"/>
    <w:rsid w:val="0088233E"/>
    <w:rsid w:val="0088252E"/>
    <w:rsid w:val="008827AE"/>
    <w:rsid w:val="008828CA"/>
    <w:rsid w:val="0088393D"/>
    <w:rsid w:val="00883BA8"/>
    <w:rsid w:val="008857FE"/>
    <w:rsid w:val="00885953"/>
    <w:rsid w:val="00885F86"/>
    <w:rsid w:val="00887CB4"/>
    <w:rsid w:val="00890CB8"/>
    <w:rsid w:val="008912C2"/>
    <w:rsid w:val="00891BA9"/>
    <w:rsid w:val="008922ED"/>
    <w:rsid w:val="00893268"/>
    <w:rsid w:val="008934AE"/>
    <w:rsid w:val="00893741"/>
    <w:rsid w:val="0089557B"/>
    <w:rsid w:val="00896850"/>
    <w:rsid w:val="00896D25"/>
    <w:rsid w:val="00897552"/>
    <w:rsid w:val="008A01D3"/>
    <w:rsid w:val="008A0AF1"/>
    <w:rsid w:val="008A184A"/>
    <w:rsid w:val="008A24BC"/>
    <w:rsid w:val="008A2B57"/>
    <w:rsid w:val="008A304B"/>
    <w:rsid w:val="008A3546"/>
    <w:rsid w:val="008A4079"/>
    <w:rsid w:val="008A5734"/>
    <w:rsid w:val="008A5D74"/>
    <w:rsid w:val="008A5FDE"/>
    <w:rsid w:val="008A61E0"/>
    <w:rsid w:val="008A6D70"/>
    <w:rsid w:val="008A77DD"/>
    <w:rsid w:val="008A7919"/>
    <w:rsid w:val="008B11C0"/>
    <w:rsid w:val="008B14AE"/>
    <w:rsid w:val="008B18C8"/>
    <w:rsid w:val="008B5A7D"/>
    <w:rsid w:val="008B6128"/>
    <w:rsid w:val="008B650A"/>
    <w:rsid w:val="008B710D"/>
    <w:rsid w:val="008B74F4"/>
    <w:rsid w:val="008B752E"/>
    <w:rsid w:val="008C0243"/>
    <w:rsid w:val="008C0B9D"/>
    <w:rsid w:val="008C0BFA"/>
    <w:rsid w:val="008C0E1B"/>
    <w:rsid w:val="008C102D"/>
    <w:rsid w:val="008C281A"/>
    <w:rsid w:val="008C2EF2"/>
    <w:rsid w:val="008C3521"/>
    <w:rsid w:val="008C3634"/>
    <w:rsid w:val="008C37F4"/>
    <w:rsid w:val="008C42F4"/>
    <w:rsid w:val="008C4BA2"/>
    <w:rsid w:val="008C4D8F"/>
    <w:rsid w:val="008C4E0D"/>
    <w:rsid w:val="008C4F1D"/>
    <w:rsid w:val="008C535D"/>
    <w:rsid w:val="008C60F8"/>
    <w:rsid w:val="008D02DF"/>
    <w:rsid w:val="008D094E"/>
    <w:rsid w:val="008D0EA8"/>
    <w:rsid w:val="008D2510"/>
    <w:rsid w:val="008D34E7"/>
    <w:rsid w:val="008D351C"/>
    <w:rsid w:val="008D4673"/>
    <w:rsid w:val="008D50A2"/>
    <w:rsid w:val="008D5C86"/>
    <w:rsid w:val="008D5CCE"/>
    <w:rsid w:val="008D613D"/>
    <w:rsid w:val="008D72E7"/>
    <w:rsid w:val="008D7EC1"/>
    <w:rsid w:val="008E14CA"/>
    <w:rsid w:val="008E3D8C"/>
    <w:rsid w:val="008E4243"/>
    <w:rsid w:val="008E4747"/>
    <w:rsid w:val="008E6EDE"/>
    <w:rsid w:val="008F0177"/>
    <w:rsid w:val="008F0313"/>
    <w:rsid w:val="008F0D4A"/>
    <w:rsid w:val="008F115C"/>
    <w:rsid w:val="008F1E18"/>
    <w:rsid w:val="008F2698"/>
    <w:rsid w:val="008F284D"/>
    <w:rsid w:val="008F3AF9"/>
    <w:rsid w:val="008F437F"/>
    <w:rsid w:val="008F43B6"/>
    <w:rsid w:val="008F6BB7"/>
    <w:rsid w:val="008F7B58"/>
    <w:rsid w:val="009003FF"/>
    <w:rsid w:val="00900936"/>
    <w:rsid w:val="009014D8"/>
    <w:rsid w:val="00901BFF"/>
    <w:rsid w:val="00902134"/>
    <w:rsid w:val="0090226C"/>
    <w:rsid w:val="00902560"/>
    <w:rsid w:val="00902EC0"/>
    <w:rsid w:val="00906247"/>
    <w:rsid w:val="00906A9F"/>
    <w:rsid w:val="009102F8"/>
    <w:rsid w:val="00910439"/>
    <w:rsid w:val="00910542"/>
    <w:rsid w:val="009105EE"/>
    <w:rsid w:val="009106F9"/>
    <w:rsid w:val="00911082"/>
    <w:rsid w:val="009117A6"/>
    <w:rsid w:val="00912135"/>
    <w:rsid w:val="00912AD7"/>
    <w:rsid w:val="00912D24"/>
    <w:rsid w:val="0091412A"/>
    <w:rsid w:val="00915011"/>
    <w:rsid w:val="009156E6"/>
    <w:rsid w:val="00915C04"/>
    <w:rsid w:val="00915ED7"/>
    <w:rsid w:val="00916514"/>
    <w:rsid w:val="00916C85"/>
    <w:rsid w:val="00921892"/>
    <w:rsid w:val="00921A3D"/>
    <w:rsid w:val="00924363"/>
    <w:rsid w:val="00924B74"/>
    <w:rsid w:val="009253F3"/>
    <w:rsid w:val="00926935"/>
    <w:rsid w:val="00926B3C"/>
    <w:rsid w:val="00926DB9"/>
    <w:rsid w:val="00927C0C"/>
    <w:rsid w:val="00927C19"/>
    <w:rsid w:val="00927D95"/>
    <w:rsid w:val="00930406"/>
    <w:rsid w:val="00931981"/>
    <w:rsid w:val="00931C51"/>
    <w:rsid w:val="0093330A"/>
    <w:rsid w:val="00934337"/>
    <w:rsid w:val="00935766"/>
    <w:rsid w:val="00935BB6"/>
    <w:rsid w:val="00935D81"/>
    <w:rsid w:val="009372B0"/>
    <w:rsid w:val="00937E7A"/>
    <w:rsid w:val="0094286D"/>
    <w:rsid w:val="00943A51"/>
    <w:rsid w:val="009476E2"/>
    <w:rsid w:val="00947B46"/>
    <w:rsid w:val="009503C5"/>
    <w:rsid w:val="009510C3"/>
    <w:rsid w:val="00951509"/>
    <w:rsid w:val="00951D19"/>
    <w:rsid w:val="00952066"/>
    <w:rsid w:val="0095257E"/>
    <w:rsid w:val="00952586"/>
    <w:rsid w:val="0095291A"/>
    <w:rsid w:val="00953076"/>
    <w:rsid w:val="009534A8"/>
    <w:rsid w:val="00953524"/>
    <w:rsid w:val="009543BC"/>
    <w:rsid w:val="009555B3"/>
    <w:rsid w:val="00957D8E"/>
    <w:rsid w:val="009601AF"/>
    <w:rsid w:val="00960812"/>
    <w:rsid w:val="00962B3E"/>
    <w:rsid w:val="0096324A"/>
    <w:rsid w:val="009634DC"/>
    <w:rsid w:val="00963E78"/>
    <w:rsid w:val="0096575A"/>
    <w:rsid w:val="00967341"/>
    <w:rsid w:val="0097005F"/>
    <w:rsid w:val="00970919"/>
    <w:rsid w:val="0097278A"/>
    <w:rsid w:val="009727F4"/>
    <w:rsid w:val="00974107"/>
    <w:rsid w:val="009743F3"/>
    <w:rsid w:val="009754D9"/>
    <w:rsid w:val="00975ECF"/>
    <w:rsid w:val="00975F1B"/>
    <w:rsid w:val="0097671C"/>
    <w:rsid w:val="00976A33"/>
    <w:rsid w:val="00977678"/>
    <w:rsid w:val="00977EE2"/>
    <w:rsid w:val="009818A8"/>
    <w:rsid w:val="00982126"/>
    <w:rsid w:val="009822A4"/>
    <w:rsid w:val="00982C13"/>
    <w:rsid w:val="00982C4E"/>
    <w:rsid w:val="00983F0E"/>
    <w:rsid w:val="0098509F"/>
    <w:rsid w:val="00985167"/>
    <w:rsid w:val="009852AF"/>
    <w:rsid w:val="0098622A"/>
    <w:rsid w:val="009869B1"/>
    <w:rsid w:val="00986F57"/>
    <w:rsid w:val="0098757E"/>
    <w:rsid w:val="009912BB"/>
    <w:rsid w:val="00991EA7"/>
    <w:rsid w:val="00992AB1"/>
    <w:rsid w:val="009939A1"/>
    <w:rsid w:val="00995C05"/>
    <w:rsid w:val="00995EAA"/>
    <w:rsid w:val="009965A3"/>
    <w:rsid w:val="00996B91"/>
    <w:rsid w:val="00997215"/>
    <w:rsid w:val="009A0E6F"/>
    <w:rsid w:val="009A2003"/>
    <w:rsid w:val="009A2A0C"/>
    <w:rsid w:val="009A2D72"/>
    <w:rsid w:val="009A30B8"/>
    <w:rsid w:val="009A50F2"/>
    <w:rsid w:val="009A5A3B"/>
    <w:rsid w:val="009A62ED"/>
    <w:rsid w:val="009A64DE"/>
    <w:rsid w:val="009A7093"/>
    <w:rsid w:val="009B05D4"/>
    <w:rsid w:val="009B077A"/>
    <w:rsid w:val="009B2005"/>
    <w:rsid w:val="009B66C7"/>
    <w:rsid w:val="009B6A63"/>
    <w:rsid w:val="009B7374"/>
    <w:rsid w:val="009C1616"/>
    <w:rsid w:val="009C1F7A"/>
    <w:rsid w:val="009C2F4A"/>
    <w:rsid w:val="009C33B8"/>
    <w:rsid w:val="009C47DF"/>
    <w:rsid w:val="009C4BF8"/>
    <w:rsid w:val="009C5E3C"/>
    <w:rsid w:val="009C5E93"/>
    <w:rsid w:val="009D011E"/>
    <w:rsid w:val="009D0433"/>
    <w:rsid w:val="009D0FF5"/>
    <w:rsid w:val="009D2BE8"/>
    <w:rsid w:val="009D559C"/>
    <w:rsid w:val="009D56B6"/>
    <w:rsid w:val="009D68AC"/>
    <w:rsid w:val="009D6933"/>
    <w:rsid w:val="009D6B95"/>
    <w:rsid w:val="009E0F5A"/>
    <w:rsid w:val="009E245C"/>
    <w:rsid w:val="009E3892"/>
    <w:rsid w:val="009E407B"/>
    <w:rsid w:val="009E56A6"/>
    <w:rsid w:val="009E5E77"/>
    <w:rsid w:val="009E6A15"/>
    <w:rsid w:val="009E6D2F"/>
    <w:rsid w:val="009E6D5F"/>
    <w:rsid w:val="009F2653"/>
    <w:rsid w:val="009F28BD"/>
    <w:rsid w:val="009F31BB"/>
    <w:rsid w:val="009F4F70"/>
    <w:rsid w:val="009F520D"/>
    <w:rsid w:val="009F60F5"/>
    <w:rsid w:val="009F6293"/>
    <w:rsid w:val="009F6589"/>
    <w:rsid w:val="009F6778"/>
    <w:rsid w:val="009F693F"/>
    <w:rsid w:val="009F6DC0"/>
    <w:rsid w:val="009F79FB"/>
    <w:rsid w:val="009F7D97"/>
    <w:rsid w:val="009F7DB7"/>
    <w:rsid w:val="00A003C1"/>
    <w:rsid w:val="00A032A8"/>
    <w:rsid w:val="00A0374D"/>
    <w:rsid w:val="00A054D7"/>
    <w:rsid w:val="00A0608A"/>
    <w:rsid w:val="00A07024"/>
    <w:rsid w:val="00A078D8"/>
    <w:rsid w:val="00A10356"/>
    <w:rsid w:val="00A111C8"/>
    <w:rsid w:val="00A11242"/>
    <w:rsid w:val="00A11CCA"/>
    <w:rsid w:val="00A11D01"/>
    <w:rsid w:val="00A13CD6"/>
    <w:rsid w:val="00A1588A"/>
    <w:rsid w:val="00A15C02"/>
    <w:rsid w:val="00A16C25"/>
    <w:rsid w:val="00A17107"/>
    <w:rsid w:val="00A17BDD"/>
    <w:rsid w:val="00A20524"/>
    <w:rsid w:val="00A20640"/>
    <w:rsid w:val="00A20F06"/>
    <w:rsid w:val="00A21283"/>
    <w:rsid w:val="00A2280F"/>
    <w:rsid w:val="00A24032"/>
    <w:rsid w:val="00A25512"/>
    <w:rsid w:val="00A30646"/>
    <w:rsid w:val="00A30B00"/>
    <w:rsid w:val="00A314EB"/>
    <w:rsid w:val="00A31DCB"/>
    <w:rsid w:val="00A32311"/>
    <w:rsid w:val="00A32BCE"/>
    <w:rsid w:val="00A32E9B"/>
    <w:rsid w:val="00A3429B"/>
    <w:rsid w:val="00A34A82"/>
    <w:rsid w:val="00A350EF"/>
    <w:rsid w:val="00A35290"/>
    <w:rsid w:val="00A3559A"/>
    <w:rsid w:val="00A35CE1"/>
    <w:rsid w:val="00A367CD"/>
    <w:rsid w:val="00A367EE"/>
    <w:rsid w:val="00A41CFC"/>
    <w:rsid w:val="00A42435"/>
    <w:rsid w:val="00A42901"/>
    <w:rsid w:val="00A4347B"/>
    <w:rsid w:val="00A446C9"/>
    <w:rsid w:val="00A44B0D"/>
    <w:rsid w:val="00A459CD"/>
    <w:rsid w:val="00A46E5F"/>
    <w:rsid w:val="00A47EB4"/>
    <w:rsid w:val="00A514E5"/>
    <w:rsid w:val="00A52D77"/>
    <w:rsid w:val="00A52FC5"/>
    <w:rsid w:val="00A541DB"/>
    <w:rsid w:val="00A54C59"/>
    <w:rsid w:val="00A5559B"/>
    <w:rsid w:val="00A57219"/>
    <w:rsid w:val="00A572F3"/>
    <w:rsid w:val="00A57655"/>
    <w:rsid w:val="00A57BF1"/>
    <w:rsid w:val="00A6039C"/>
    <w:rsid w:val="00A60856"/>
    <w:rsid w:val="00A60892"/>
    <w:rsid w:val="00A608B2"/>
    <w:rsid w:val="00A60E36"/>
    <w:rsid w:val="00A6159E"/>
    <w:rsid w:val="00A61677"/>
    <w:rsid w:val="00A62721"/>
    <w:rsid w:val="00A62BA6"/>
    <w:rsid w:val="00A6411C"/>
    <w:rsid w:val="00A644CD"/>
    <w:rsid w:val="00A64F09"/>
    <w:rsid w:val="00A6693C"/>
    <w:rsid w:val="00A6741C"/>
    <w:rsid w:val="00A677CF"/>
    <w:rsid w:val="00A713F8"/>
    <w:rsid w:val="00A72104"/>
    <w:rsid w:val="00A725E9"/>
    <w:rsid w:val="00A761C7"/>
    <w:rsid w:val="00A761DF"/>
    <w:rsid w:val="00A7660E"/>
    <w:rsid w:val="00A77E54"/>
    <w:rsid w:val="00A80EA9"/>
    <w:rsid w:val="00A838CE"/>
    <w:rsid w:val="00A840FA"/>
    <w:rsid w:val="00A842B3"/>
    <w:rsid w:val="00A855EE"/>
    <w:rsid w:val="00A85843"/>
    <w:rsid w:val="00A90124"/>
    <w:rsid w:val="00A9085B"/>
    <w:rsid w:val="00A9087A"/>
    <w:rsid w:val="00A90E0D"/>
    <w:rsid w:val="00A9109F"/>
    <w:rsid w:val="00A910C6"/>
    <w:rsid w:val="00A93003"/>
    <w:rsid w:val="00A930FD"/>
    <w:rsid w:val="00A935A2"/>
    <w:rsid w:val="00A93701"/>
    <w:rsid w:val="00A943AB"/>
    <w:rsid w:val="00A95362"/>
    <w:rsid w:val="00A95F4B"/>
    <w:rsid w:val="00A961B6"/>
    <w:rsid w:val="00A965AF"/>
    <w:rsid w:val="00A97452"/>
    <w:rsid w:val="00AA0EDC"/>
    <w:rsid w:val="00AA1155"/>
    <w:rsid w:val="00AA1ED9"/>
    <w:rsid w:val="00AA281F"/>
    <w:rsid w:val="00AA30B0"/>
    <w:rsid w:val="00AA4E88"/>
    <w:rsid w:val="00AA637B"/>
    <w:rsid w:val="00AA660F"/>
    <w:rsid w:val="00AA6F64"/>
    <w:rsid w:val="00AA76B2"/>
    <w:rsid w:val="00AB06A4"/>
    <w:rsid w:val="00AB0C5B"/>
    <w:rsid w:val="00AB1D6D"/>
    <w:rsid w:val="00AB42DC"/>
    <w:rsid w:val="00AB4724"/>
    <w:rsid w:val="00AB4CEB"/>
    <w:rsid w:val="00AB65D8"/>
    <w:rsid w:val="00AB73BC"/>
    <w:rsid w:val="00AC22FF"/>
    <w:rsid w:val="00AC3419"/>
    <w:rsid w:val="00AC34EB"/>
    <w:rsid w:val="00AC3C67"/>
    <w:rsid w:val="00AC5041"/>
    <w:rsid w:val="00AC63F2"/>
    <w:rsid w:val="00AC65BB"/>
    <w:rsid w:val="00AD033A"/>
    <w:rsid w:val="00AD1DA3"/>
    <w:rsid w:val="00AD2221"/>
    <w:rsid w:val="00AD2FDD"/>
    <w:rsid w:val="00AD30B1"/>
    <w:rsid w:val="00AD4925"/>
    <w:rsid w:val="00AD4C34"/>
    <w:rsid w:val="00AD50DB"/>
    <w:rsid w:val="00AD6387"/>
    <w:rsid w:val="00AD7506"/>
    <w:rsid w:val="00AD7B38"/>
    <w:rsid w:val="00AE006E"/>
    <w:rsid w:val="00AE1DF2"/>
    <w:rsid w:val="00AE3D00"/>
    <w:rsid w:val="00AE3DDD"/>
    <w:rsid w:val="00AE4AEA"/>
    <w:rsid w:val="00AE5CDC"/>
    <w:rsid w:val="00AE63E8"/>
    <w:rsid w:val="00AE68EA"/>
    <w:rsid w:val="00AE77FE"/>
    <w:rsid w:val="00AE7CD9"/>
    <w:rsid w:val="00AF03AE"/>
    <w:rsid w:val="00AF122E"/>
    <w:rsid w:val="00AF15AA"/>
    <w:rsid w:val="00AF1FA8"/>
    <w:rsid w:val="00AF4BB5"/>
    <w:rsid w:val="00B00E41"/>
    <w:rsid w:val="00B01362"/>
    <w:rsid w:val="00B0151E"/>
    <w:rsid w:val="00B032F3"/>
    <w:rsid w:val="00B03E97"/>
    <w:rsid w:val="00B043F1"/>
    <w:rsid w:val="00B04AE3"/>
    <w:rsid w:val="00B0580F"/>
    <w:rsid w:val="00B066F3"/>
    <w:rsid w:val="00B10743"/>
    <w:rsid w:val="00B11575"/>
    <w:rsid w:val="00B11681"/>
    <w:rsid w:val="00B11A3B"/>
    <w:rsid w:val="00B12D17"/>
    <w:rsid w:val="00B130D2"/>
    <w:rsid w:val="00B1337E"/>
    <w:rsid w:val="00B133E0"/>
    <w:rsid w:val="00B1354E"/>
    <w:rsid w:val="00B1372A"/>
    <w:rsid w:val="00B145CB"/>
    <w:rsid w:val="00B15697"/>
    <w:rsid w:val="00B17821"/>
    <w:rsid w:val="00B20763"/>
    <w:rsid w:val="00B20AE2"/>
    <w:rsid w:val="00B20E1B"/>
    <w:rsid w:val="00B2303F"/>
    <w:rsid w:val="00B2515D"/>
    <w:rsid w:val="00B263AE"/>
    <w:rsid w:val="00B26846"/>
    <w:rsid w:val="00B27511"/>
    <w:rsid w:val="00B275E6"/>
    <w:rsid w:val="00B303FC"/>
    <w:rsid w:val="00B3180A"/>
    <w:rsid w:val="00B3184F"/>
    <w:rsid w:val="00B32863"/>
    <w:rsid w:val="00B32DBC"/>
    <w:rsid w:val="00B33AFF"/>
    <w:rsid w:val="00B3541B"/>
    <w:rsid w:val="00B36946"/>
    <w:rsid w:val="00B37381"/>
    <w:rsid w:val="00B377DE"/>
    <w:rsid w:val="00B409FF"/>
    <w:rsid w:val="00B40F56"/>
    <w:rsid w:val="00B43A77"/>
    <w:rsid w:val="00B442F1"/>
    <w:rsid w:val="00B513B6"/>
    <w:rsid w:val="00B51EAA"/>
    <w:rsid w:val="00B52921"/>
    <w:rsid w:val="00B546F7"/>
    <w:rsid w:val="00B55CFD"/>
    <w:rsid w:val="00B56192"/>
    <w:rsid w:val="00B5787B"/>
    <w:rsid w:val="00B60319"/>
    <w:rsid w:val="00B60929"/>
    <w:rsid w:val="00B61370"/>
    <w:rsid w:val="00B61A11"/>
    <w:rsid w:val="00B61BBE"/>
    <w:rsid w:val="00B62302"/>
    <w:rsid w:val="00B62835"/>
    <w:rsid w:val="00B62C75"/>
    <w:rsid w:val="00B644D1"/>
    <w:rsid w:val="00B64549"/>
    <w:rsid w:val="00B64585"/>
    <w:rsid w:val="00B648AB"/>
    <w:rsid w:val="00B65290"/>
    <w:rsid w:val="00B6539D"/>
    <w:rsid w:val="00B67D49"/>
    <w:rsid w:val="00B702C7"/>
    <w:rsid w:val="00B70F0C"/>
    <w:rsid w:val="00B71C13"/>
    <w:rsid w:val="00B71CEC"/>
    <w:rsid w:val="00B72453"/>
    <w:rsid w:val="00B7326A"/>
    <w:rsid w:val="00B737CC"/>
    <w:rsid w:val="00B7412B"/>
    <w:rsid w:val="00B7432E"/>
    <w:rsid w:val="00B745AA"/>
    <w:rsid w:val="00B7567E"/>
    <w:rsid w:val="00B76381"/>
    <w:rsid w:val="00B7653C"/>
    <w:rsid w:val="00B76925"/>
    <w:rsid w:val="00B76D3E"/>
    <w:rsid w:val="00B80C16"/>
    <w:rsid w:val="00B80D12"/>
    <w:rsid w:val="00B815F1"/>
    <w:rsid w:val="00B81846"/>
    <w:rsid w:val="00B82216"/>
    <w:rsid w:val="00B82F96"/>
    <w:rsid w:val="00B83506"/>
    <w:rsid w:val="00B8525B"/>
    <w:rsid w:val="00B854C9"/>
    <w:rsid w:val="00B8576E"/>
    <w:rsid w:val="00B905CC"/>
    <w:rsid w:val="00B92B2C"/>
    <w:rsid w:val="00B92B32"/>
    <w:rsid w:val="00B92FEC"/>
    <w:rsid w:val="00B931E3"/>
    <w:rsid w:val="00B933C0"/>
    <w:rsid w:val="00B9359F"/>
    <w:rsid w:val="00B9403E"/>
    <w:rsid w:val="00B9434F"/>
    <w:rsid w:val="00B94787"/>
    <w:rsid w:val="00B94DCF"/>
    <w:rsid w:val="00B9522A"/>
    <w:rsid w:val="00B95EDD"/>
    <w:rsid w:val="00B96018"/>
    <w:rsid w:val="00B96CA0"/>
    <w:rsid w:val="00B97DB5"/>
    <w:rsid w:val="00BA02F9"/>
    <w:rsid w:val="00BA0553"/>
    <w:rsid w:val="00BA1E89"/>
    <w:rsid w:val="00BA20D0"/>
    <w:rsid w:val="00BA21F4"/>
    <w:rsid w:val="00BA2F98"/>
    <w:rsid w:val="00BA572C"/>
    <w:rsid w:val="00BA5AE7"/>
    <w:rsid w:val="00BA5D29"/>
    <w:rsid w:val="00BA5F9D"/>
    <w:rsid w:val="00BA7067"/>
    <w:rsid w:val="00BA732E"/>
    <w:rsid w:val="00BA7B9A"/>
    <w:rsid w:val="00BA7C0B"/>
    <w:rsid w:val="00BB0CF0"/>
    <w:rsid w:val="00BB143D"/>
    <w:rsid w:val="00BB1B92"/>
    <w:rsid w:val="00BB3806"/>
    <w:rsid w:val="00BB4153"/>
    <w:rsid w:val="00BB58D2"/>
    <w:rsid w:val="00BB5FF5"/>
    <w:rsid w:val="00BC0850"/>
    <w:rsid w:val="00BC14CB"/>
    <w:rsid w:val="00BC1596"/>
    <w:rsid w:val="00BC26AA"/>
    <w:rsid w:val="00BC3A60"/>
    <w:rsid w:val="00BC4F51"/>
    <w:rsid w:val="00BC5200"/>
    <w:rsid w:val="00BC63ED"/>
    <w:rsid w:val="00BC67F9"/>
    <w:rsid w:val="00BD0782"/>
    <w:rsid w:val="00BD080B"/>
    <w:rsid w:val="00BD0A10"/>
    <w:rsid w:val="00BD11A7"/>
    <w:rsid w:val="00BD19EB"/>
    <w:rsid w:val="00BD20E3"/>
    <w:rsid w:val="00BD3505"/>
    <w:rsid w:val="00BD3A5A"/>
    <w:rsid w:val="00BD3D22"/>
    <w:rsid w:val="00BD49CC"/>
    <w:rsid w:val="00BD5646"/>
    <w:rsid w:val="00BD5F7B"/>
    <w:rsid w:val="00BD7349"/>
    <w:rsid w:val="00BE1565"/>
    <w:rsid w:val="00BE1CC6"/>
    <w:rsid w:val="00BE2107"/>
    <w:rsid w:val="00BE2813"/>
    <w:rsid w:val="00BE338D"/>
    <w:rsid w:val="00BE34B7"/>
    <w:rsid w:val="00BE3B09"/>
    <w:rsid w:val="00BE3C4E"/>
    <w:rsid w:val="00BE507E"/>
    <w:rsid w:val="00BE519F"/>
    <w:rsid w:val="00BE5BE2"/>
    <w:rsid w:val="00BE615F"/>
    <w:rsid w:val="00BE6367"/>
    <w:rsid w:val="00BE63DD"/>
    <w:rsid w:val="00BE64BE"/>
    <w:rsid w:val="00BE7A16"/>
    <w:rsid w:val="00BF010A"/>
    <w:rsid w:val="00BF069F"/>
    <w:rsid w:val="00BF0EF7"/>
    <w:rsid w:val="00BF1A31"/>
    <w:rsid w:val="00BF2212"/>
    <w:rsid w:val="00BF2886"/>
    <w:rsid w:val="00BF3A56"/>
    <w:rsid w:val="00BF4DCB"/>
    <w:rsid w:val="00BF5D08"/>
    <w:rsid w:val="00BF6670"/>
    <w:rsid w:val="00BF6EE8"/>
    <w:rsid w:val="00BF70E1"/>
    <w:rsid w:val="00BF7979"/>
    <w:rsid w:val="00C02213"/>
    <w:rsid w:val="00C028AE"/>
    <w:rsid w:val="00C02F22"/>
    <w:rsid w:val="00C04360"/>
    <w:rsid w:val="00C04663"/>
    <w:rsid w:val="00C050CE"/>
    <w:rsid w:val="00C05C82"/>
    <w:rsid w:val="00C06327"/>
    <w:rsid w:val="00C06854"/>
    <w:rsid w:val="00C07F07"/>
    <w:rsid w:val="00C110A0"/>
    <w:rsid w:val="00C11426"/>
    <w:rsid w:val="00C11906"/>
    <w:rsid w:val="00C121BA"/>
    <w:rsid w:val="00C12205"/>
    <w:rsid w:val="00C12A58"/>
    <w:rsid w:val="00C15388"/>
    <w:rsid w:val="00C15C58"/>
    <w:rsid w:val="00C16022"/>
    <w:rsid w:val="00C1647C"/>
    <w:rsid w:val="00C17282"/>
    <w:rsid w:val="00C1754B"/>
    <w:rsid w:val="00C21B48"/>
    <w:rsid w:val="00C2265F"/>
    <w:rsid w:val="00C22DCC"/>
    <w:rsid w:val="00C23838"/>
    <w:rsid w:val="00C23B90"/>
    <w:rsid w:val="00C25186"/>
    <w:rsid w:val="00C27C0A"/>
    <w:rsid w:val="00C27C0E"/>
    <w:rsid w:val="00C3016F"/>
    <w:rsid w:val="00C32EB8"/>
    <w:rsid w:val="00C33A16"/>
    <w:rsid w:val="00C34916"/>
    <w:rsid w:val="00C34C04"/>
    <w:rsid w:val="00C40134"/>
    <w:rsid w:val="00C4091D"/>
    <w:rsid w:val="00C41051"/>
    <w:rsid w:val="00C41BBF"/>
    <w:rsid w:val="00C41CE6"/>
    <w:rsid w:val="00C41EF5"/>
    <w:rsid w:val="00C42F1A"/>
    <w:rsid w:val="00C462FB"/>
    <w:rsid w:val="00C46A72"/>
    <w:rsid w:val="00C50F6B"/>
    <w:rsid w:val="00C51907"/>
    <w:rsid w:val="00C53460"/>
    <w:rsid w:val="00C53984"/>
    <w:rsid w:val="00C56463"/>
    <w:rsid w:val="00C56EA4"/>
    <w:rsid w:val="00C57208"/>
    <w:rsid w:val="00C601FF"/>
    <w:rsid w:val="00C60C42"/>
    <w:rsid w:val="00C6202B"/>
    <w:rsid w:val="00C62BB3"/>
    <w:rsid w:val="00C62D31"/>
    <w:rsid w:val="00C63CE1"/>
    <w:rsid w:val="00C6760B"/>
    <w:rsid w:val="00C70521"/>
    <w:rsid w:val="00C760AC"/>
    <w:rsid w:val="00C77529"/>
    <w:rsid w:val="00C81D2A"/>
    <w:rsid w:val="00C83AF1"/>
    <w:rsid w:val="00C8409E"/>
    <w:rsid w:val="00C8462E"/>
    <w:rsid w:val="00C85EE7"/>
    <w:rsid w:val="00C87326"/>
    <w:rsid w:val="00C90BAA"/>
    <w:rsid w:val="00C91219"/>
    <w:rsid w:val="00C91228"/>
    <w:rsid w:val="00C91A0D"/>
    <w:rsid w:val="00C92503"/>
    <w:rsid w:val="00C92569"/>
    <w:rsid w:val="00C925FC"/>
    <w:rsid w:val="00C9356E"/>
    <w:rsid w:val="00C93EF1"/>
    <w:rsid w:val="00C93F60"/>
    <w:rsid w:val="00C9612C"/>
    <w:rsid w:val="00C97D9F"/>
    <w:rsid w:val="00CA0840"/>
    <w:rsid w:val="00CA0ABC"/>
    <w:rsid w:val="00CA0E71"/>
    <w:rsid w:val="00CA1887"/>
    <w:rsid w:val="00CA1F8E"/>
    <w:rsid w:val="00CA2092"/>
    <w:rsid w:val="00CA4CAF"/>
    <w:rsid w:val="00CA4EAB"/>
    <w:rsid w:val="00CA6227"/>
    <w:rsid w:val="00CA6635"/>
    <w:rsid w:val="00CA678C"/>
    <w:rsid w:val="00CA7D3D"/>
    <w:rsid w:val="00CA7DE7"/>
    <w:rsid w:val="00CB1BBA"/>
    <w:rsid w:val="00CB2241"/>
    <w:rsid w:val="00CB4651"/>
    <w:rsid w:val="00CB4654"/>
    <w:rsid w:val="00CB47FF"/>
    <w:rsid w:val="00CB69B4"/>
    <w:rsid w:val="00CB6C66"/>
    <w:rsid w:val="00CB73B7"/>
    <w:rsid w:val="00CC0C77"/>
    <w:rsid w:val="00CC19D4"/>
    <w:rsid w:val="00CC1D01"/>
    <w:rsid w:val="00CC276E"/>
    <w:rsid w:val="00CC2C12"/>
    <w:rsid w:val="00CC31E1"/>
    <w:rsid w:val="00CC361C"/>
    <w:rsid w:val="00CC377C"/>
    <w:rsid w:val="00CC4F56"/>
    <w:rsid w:val="00CC52FA"/>
    <w:rsid w:val="00CC5603"/>
    <w:rsid w:val="00CC5EF8"/>
    <w:rsid w:val="00CC6CE9"/>
    <w:rsid w:val="00CC6EB7"/>
    <w:rsid w:val="00CC7F79"/>
    <w:rsid w:val="00CC7FCD"/>
    <w:rsid w:val="00CD1A6F"/>
    <w:rsid w:val="00CD496B"/>
    <w:rsid w:val="00CD5A34"/>
    <w:rsid w:val="00CD6422"/>
    <w:rsid w:val="00CD795D"/>
    <w:rsid w:val="00CE06A6"/>
    <w:rsid w:val="00CE1684"/>
    <w:rsid w:val="00CE202A"/>
    <w:rsid w:val="00CE4ABD"/>
    <w:rsid w:val="00CE58FD"/>
    <w:rsid w:val="00CE6EB8"/>
    <w:rsid w:val="00CE7620"/>
    <w:rsid w:val="00CF0E78"/>
    <w:rsid w:val="00CF2207"/>
    <w:rsid w:val="00CF46F7"/>
    <w:rsid w:val="00CF4853"/>
    <w:rsid w:val="00CF6DBC"/>
    <w:rsid w:val="00CF71FC"/>
    <w:rsid w:val="00CF7FA0"/>
    <w:rsid w:val="00D00785"/>
    <w:rsid w:val="00D007C7"/>
    <w:rsid w:val="00D01521"/>
    <w:rsid w:val="00D04121"/>
    <w:rsid w:val="00D04822"/>
    <w:rsid w:val="00D0582C"/>
    <w:rsid w:val="00D05A7D"/>
    <w:rsid w:val="00D06C8E"/>
    <w:rsid w:val="00D06D68"/>
    <w:rsid w:val="00D07232"/>
    <w:rsid w:val="00D07E71"/>
    <w:rsid w:val="00D145EF"/>
    <w:rsid w:val="00D15098"/>
    <w:rsid w:val="00D1578D"/>
    <w:rsid w:val="00D16203"/>
    <w:rsid w:val="00D167A6"/>
    <w:rsid w:val="00D17B41"/>
    <w:rsid w:val="00D17CE2"/>
    <w:rsid w:val="00D17D29"/>
    <w:rsid w:val="00D20344"/>
    <w:rsid w:val="00D20510"/>
    <w:rsid w:val="00D21181"/>
    <w:rsid w:val="00D21F91"/>
    <w:rsid w:val="00D243CF"/>
    <w:rsid w:val="00D24F33"/>
    <w:rsid w:val="00D25166"/>
    <w:rsid w:val="00D256AB"/>
    <w:rsid w:val="00D2696D"/>
    <w:rsid w:val="00D30623"/>
    <w:rsid w:val="00D31943"/>
    <w:rsid w:val="00D31AC0"/>
    <w:rsid w:val="00D3220A"/>
    <w:rsid w:val="00D32482"/>
    <w:rsid w:val="00D3332D"/>
    <w:rsid w:val="00D3516A"/>
    <w:rsid w:val="00D35658"/>
    <w:rsid w:val="00D35936"/>
    <w:rsid w:val="00D35B46"/>
    <w:rsid w:val="00D3731E"/>
    <w:rsid w:val="00D374A6"/>
    <w:rsid w:val="00D37790"/>
    <w:rsid w:val="00D4158B"/>
    <w:rsid w:val="00D417C4"/>
    <w:rsid w:val="00D424A4"/>
    <w:rsid w:val="00D429AB"/>
    <w:rsid w:val="00D43826"/>
    <w:rsid w:val="00D4412C"/>
    <w:rsid w:val="00D453C4"/>
    <w:rsid w:val="00D45FBE"/>
    <w:rsid w:val="00D46146"/>
    <w:rsid w:val="00D464FD"/>
    <w:rsid w:val="00D47A90"/>
    <w:rsid w:val="00D47AF0"/>
    <w:rsid w:val="00D50791"/>
    <w:rsid w:val="00D509B2"/>
    <w:rsid w:val="00D51DD5"/>
    <w:rsid w:val="00D5481C"/>
    <w:rsid w:val="00D5614A"/>
    <w:rsid w:val="00D57CF3"/>
    <w:rsid w:val="00D61702"/>
    <w:rsid w:val="00D61728"/>
    <w:rsid w:val="00D619FD"/>
    <w:rsid w:val="00D6200D"/>
    <w:rsid w:val="00D62919"/>
    <w:rsid w:val="00D62DA1"/>
    <w:rsid w:val="00D63059"/>
    <w:rsid w:val="00D6323E"/>
    <w:rsid w:val="00D6357F"/>
    <w:rsid w:val="00D65767"/>
    <w:rsid w:val="00D669BC"/>
    <w:rsid w:val="00D67C4B"/>
    <w:rsid w:val="00D70039"/>
    <w:rsid w:val="00D70DFF"/>
    <w:rsid w:val="00D718E3"/>
    <w:rsid w:val="00D72D0D"/>
    <w:rsid w:val="00D739F5"/>
    <w:rsid w:val="00D740E9"/>
    <w:rsid w:val="00D74611"/>
    <w:rsid w:val="00D74CA4"/>
    <w:rsid w:val="00D75A3D"/>
    <w:rsid w:val="00D75D0C"/>
    <w:rsid w:val="00D7663A"/>
    <w:rsid w:val="00D773FC"/>
    <w:rsid w:val="00D77A5C"/>
    <w:rsid w:val="00D80607"/>
    <w:rsid w:val="00D80C52"/>
    <w:rsid w:val="00D80FD7"/>
    <w:rsid w:val="00D81705"/>
    <w:rsid w:val="00D821BD"/>
    <w:rsid w:val="00D835D1"/>
    <w:rsid w:val="00D83779"/>
    <w:rsid w:val="00D83D7F"/>
    <w:rsid w:val="00D847E7"/>
    <w:rsid w:val="00D85A5C"/>
    <w:rsid w:val="00D86480"/>
    <w:rsid w:val="00D87A37"/>
    <w:rsid w:val="00D92E89"/>
    <w:rsid w:val="00D9314A"/>
    <w:rsid w:val="00D939FD"/>
    <w:rsid w:val="00D93F44"/>
    <w:rsid w:val="00D95360"/>
    <w:rsid w:val="00D96688"/>
    <w:rsid w:val="00D967A2"/>
    <w:rsid w:val="00D971AD"/>
    <w:rsid w:val="00DA1096"/>
    <w:rsid w:val="00DA114E"/>
    <w:rsid w:val="00DA218B"/>
    <w:rsid w:val="00DA3ED9"/>
    <w:rsid w:val="00DA59F3"/>
    <w:rsid w:val="00DA5BD3"/>
    <w:rsid w:val="00DA6DB2"/>
    <w:rsid w:val="00DA7765"/>
    <w:rsid w:val="00DA7CAF"/>
    <w:rsid w:val="00DB0356"/>
    <w:rsid w:val="00DB1A06"/>
    <w:rsid w:val="00DB1E57"/>
    <w:rsid w:val="00DB3931"/>
    <w:rsid w:val="00DB4CDB"/>
    <w:rsid w:val="00DB5904"/>
    <w:rsid w:val="00DB6574"/>
    <w:rsid w:val="00DB734B"/>
    <w:rsid w:val="00DC0777"/>
    <w:rsid w:val="00DC1326"/>
    <w:rsid w:val="00DC2CEC"/>
    <w:rsid w:val="00DC3599"/>
    <w:rsid w:val="00DC7706"/>
    <w:rsid w:val="00DD19EC"/>
    <w:rsid w:val="00DD2882"/>
    <w:rsid w:val="00DD2EC8"/>
    <w:rsid w:val="00DD3601"/>
    <w:rsid w:val="00DD3D3B"/>
    <w:rsid w:val="00DD5492"/>
    <w:rsid w:val="00DD76D2"/>
    <w:rsid w:val="00DD7DC1"/>
    <w:rsid w:val="00DE0358"/>
    <w:rsid w:val="00DE0658"/>
    <w:rsid w:val="00DE0DC0"/>
    <w:rsid w:val="00DE33C0"/>
    <w:rsid w:val="00DE4564"/>
    <w:rsid w:val="00DE593D"/>
    <w:rsid w:val="00DE5C5E"/>
    <w:rsid w:val="00DE628A"/>
    <w:rsid w:val="00DE6BE9"/>
    <w:rsid w:val="00DE6E01"/>
    <w:rsid w:val="00DE750A"/>
    <w:rsid w:val="00DF0E34"/>
    <w:rsid w:val="00DF1080"/>
    <w:rsid w:val="00DF31A6"/>
    <w:rsid w:val="00DF3C9B"/>
    <w:rsid w:val="00DF4B2E"/>
    <w:rsid w:val="00DF4C0C"/>
    <w:rsid w:val="00DF4CDA"/>
    <w:rsid w:val="00DF4D65"/>
    <w:rsid w:val="00DF50FB"/>
    <w:rsid w:val="00DF53CC"/>
    <w:rsid w:val="00DF6522"/>
    <w:rsid w:val="00DF6C8F"/>
    <w:rsid w:val="00DF7007"/>
    <w:rsid w:val="00DF7547"/>
    <w:rsid w:val="00DF76AE"/>
    <w:rsid w:val="00DF78B4"/>
    <w:rsid w:val="00E0136A"/>
    <w:rsid w:val="00E02C52"/>
    <w:rsid w:val="00E03294"/>
    <w:rsid w:val="00E03FB2"/>
    <w:rsid w:val="00E049D5"/>
    <w:rsid w:val="00E05763"/>
    <w:rsid w:val="00E05893"/>
    <w:rsid w:val="00E061A3"/>
    <w:rsid w:val="00E06A88"/>
    <w:rsid w:val="00E06C3B"/>
    <w:rsid w:val="00E107E1"/>
    <w:rsid w:val="00E11681"/>
    <w:rsid w:val="00E12044"/>
    <w:rsid w:val="00E129D9"/>
    <w:rsid w:val="00E1377C"/>
    <w:rsid w:val="00E1482C"/>
    <w:rsid w:val="00E14AA8"/>
    <w:rsid w:val="00E1575B"/>
    <w:rsid w:val="00E15A56"/>
    <w:rsid w:val="00E15E3C"/>
    <w:rsid w:val="00E1649E"/>
    <w:rsid w:val="00E1664E"/>
    <w:rsid w:val="00E166C9"/>
    <w:rsid w:val="00E16872"/>
    <w:rsid w:val="00E16A3B"/>
    <w:rsid w:val="00E16C95"/>
    <w:rsid w:val="00E17B4A"/>
    <w:rsid w:val="00E20689"/>
    <w:rsid w:val="00E21187"/>
    <w:rsid w:val="00E21A54"/>
    <w:rsid w:val="00E2231E"/>
    <w:rsid w:val="00E22977"/>
    <w:rsid w:val="00E2395B"/>
    <w:rsid w:val="00E24810"/>
    <w:rsid w:val="00E248E9"/>
    <w:rsid w:val="00E26869"/>
    <w:rsid w:val="00E3060F"/>
    <w:rsid w:val="00E30612"/>
    <w:rsid w:val="00E306FA"/>
    <w:rsid w:val="00E337B5"/>
    <w:rsid w:val="00E36067"/>
    <w:rsid w:val="00E375A9"/>
    <w:rsid w:val="00E37E6D"/>
    <w:rsid w:val="00E40201"/>
    <w:rsid w:val="00E4118F"/>
    <w:rsid w:val="00E433DC"/>
    <w:rsid w:val="00E43855"/>
    <w:rsid w:val="00E43934"/>
    <w:rsid w:val="00E455C7"/>
    <w:rsid w:val="00E46574"/>
    <w:rsid w:val="00E4743E"/>
    <w:rsid w:val="00E50468"/>
    <w:rsid w:val="00E50627"/>
    <w:rsid w:val="00E5081D"/>
    <w:rsid w:val="00E50AE1"/>
    <w:rsid w:val="00E50F3D"/>
    <w:rsid w:val="00E549C3"/>
    <w:rsid w:val="00E55A25"/>
    <w:rsid w:val="00E5656E"/>
    <w:rsid w:val="00E565D1"/>
    <w:rsid w:val="00E57813"/>
    <w:rsid w:val="00E57814"/>
    <w:rsid w:val="00E600F5"/>
    <w:rsid w:val="00E61104"/>
    <w:rsid w:val="00E617DB"/>
    <w:rsid w:val="00E62F93"/>
    <w:rsid w:val="00E637F9"/>
    <w:rsid w:val="00E63D41"/>
    <w:rsid w:val="00E63E8C"/>
    <w:rsid w:val="00E64274"/>
    <w:rsid w:val="00E657AF"/>
    <w:rsid w:val="00E6583E"/>
    <w:rsid w:val="00E660AE"/>
    <w:rsid w:val="00E66416"/>
    <w:rsid w:val="00E667EB"/>
    <w:rsid w:val="00E6697D"/>
    <w:rsid w:val="00E6776B"/>
    <w:rsid w:val="00E7216C"/>
    <w:rsid w:val="00E7239E"/>
    <w:rsid w:val="00E72A5A"/>
    <w:rsid w:val="00E72C32"/>
    <w:rsid w:val="00E72FC1"/>
    <w:rsid w:val="00E739B2"/>
    <w:rsid w:val="00E74537"/>
    <w:rsid w:val="00E74B55"/>
    <w:rsid w:val="00E74EDF"/>
    <w:rsid w:val="00E753F2"/>
    <w:rsid w:val="00E75D3E"/>
    <w:rsid w:val="00E76077"/>
    <w:rsid w:val="00E761C0"/>
    <w:rsid w:val="00E767C0"/>
    <w:rsid w:val="00E76E46"/>
    <w:rsid w:val="00E77574"/>
    <w:rsid w:val="00E803B3"/>
    <w:rsid w:val="00E80529"/>
    <w:rsid w:val="00E80F51"/>
    <w:rsid w:val="00E81A6C"/>
    <w:rsid w:val="00E81BA5"/>
    <w:rsid w:val="00E83743"/>
    <w:rsid w:val="00E839BC"/>
    <w:rsid w:val="00E84952"/>
    <w:rsid w:val="00E85C2D"/>
    <w:rsid w:val="00E864C1"/>
    <w:rsid w:val="00E87710"/>
    <w:rsid w:val="00E87B4E"/>
    <w:rsid w:val="00E87CA8"/>
    <w:rsid w:val="00E92210"/>
    <w:rsid w:val="00E93C68"/>
    <w:rsid w:val="00E961AB"/>
    <w:rsid w:val="00E96B6F"/>
    <w:rsid w:val="00EA00A4"/>
    <w:rsid w:val="00EA014B"/>
    <w:rsid w:val="00EA03F4"/>
    <w:rsid w:val="00EA1240"/>
    <w:rsid w:val="00EA13CC"/>
    <w:rsid w:val="00EA18B0"/>
    <w:rsid w:val="00EA2DD7"/>
    <w:rsid w:val="00EA6C98"/>
    <w:rsid w:val="00EA6FBF"/>
    <w:rsid w:val="00EA77C2"/>
    <w:rsid w:val="00EA78F2"/>
    <w:rsid w:val="00EB0245"/>
    <w:rsid w:val="00EB0540"/>
    <w:rsid w:val="00EB13E1"/>
    <w:rsid w:val="00EB35CD"/>
    <w:rsid w:val="00EB3AE2"/>
    <w:rsid w:val="00EB556C"/>
    <w:rsid w:val="00EB6DD4"/>
    <w:rsid w:val="00EB7746"/>
    <w:rsid w:val="00EC0997"/>
    <w:rsid w:val="00EC0A0F"/>
    <w:rsid w:val="00EC1166"/>
    <w:rsid w:val="00EC310B"/>
    <w:rsid w:val="00EC482F"/>
    <w:rsid w:val="00EC5E87"/>
    <w:rsid w:val="00EC5FC7"/>
    <w:rsid w:val="00EC6008"/>
    <w:rsid w:val="00EC62EE"/>
    <w:rsid w:val="00EC6537"/>
    <w:rsid w:val="00EC6687"/>
    <w:rsid w:val="00EC6FAC"/>
    <w:rsid w:val="00EC73BE"/>
    <w:rsid w:val="00ED2032"/>
    <w:rsid w:val="00ED2A24"/>
    <w:rsid w:val="00ED2EFA"/>
    <w:rsid w:val="00ED4A50"/>
    <w:rsid w:val="00ED4D02"/>
    <w:rsid w:val="00ED5E48"/>
    <w:rsid w:val="00ED6A26"/>
    <w:rsid w:val="00ED6DBA"/>
    <w:rsid w:val="00ED711A"/>
    <w:rsid w:val="00EE02A1"/>
    <w:rsid w:val="00EE0D78"/>
    <w:rsid w:val="00EE1164"/>
    <w:rsid w:val="00EE1315"/>
    <w:rsid w:val="00EE175B"/>
    <w:rsid w:val="00EE2538"/>
    <w:rsid w:val="00EE367A"/>
    <w:rsid w:val="00EE370E"/>
    <w:rsid w:val="00EE3A92"/>
    <w:rsid w:val="00EE3C1D"/>
    <w:rsid w:val="00EE499B"/>
    <w:rsid w:val="00EE4CD8"/>
    <w:rsid w:val="00EE565E"/>
    <w:rsid w:val="00EE656F"/>
    <w:rsid w:val="00EE673C"/>
    <w:rsid w:val="00EE6A97"/>
    <w:rsid w:val="00EE6CE2"/>
    <w:rsid w:val="00EE7525"/>
    <w:rsid w:val="00EF14F0"/>
    <w:rsid w:val="00EF357F"/>
    <w:rsid w:val="00EF37F8"/>
    <w:rsid w:val="00EF3F0A"/>
    <w:rsid w:val="00EF407F"/>
    <w:rsid w:val="00EF430D"/>
    <w:rsid w:val="00EF4D92"/>
    <w:rsid w:val="00EF5C30"/>
    <w:rsid w:val="00EF6902"/>
    <w:rsid w:val="00EF7926"/>
    <w:rsid w:val="00EF79E3"/>
    <w:rsid w:val="00EF7AC9"/>
    <w:rsid w:val="00F0075B"/>
    <w:rsid w:val="00F008C6"/>
    <w:rsid w:val="00F017F5"/>
    <w:rsid w:val="00F01814"/>
    <w:rsid w:val="00F03424"/>
    <w:rsid w:val="00F0545C"/>
    <w:rsid w:val="00F067E3"/>
    <w:rsid w:val="00F07332"/>
    <w:rsid w:val="00F07430"/>
    <w:rsid w:val="00F07729"/>
    <w:rsid w:val="00F1014B"/>
    <w:rsid w:val="00F1161E"/>
    <w:rsid w:val="00F11BA1"/>
    <w:rsid w:val="00F1371B"/>
    <w:rsid w:val="00F141A4"/>
    <w:rsid w:val="00F14C61"/>
    <w:rsid w:val="00F17296"/>
    <w:rsid w:val="00F20CF3"/>
    <w:rsid w:val="00F22A2C"/>
    <w:rsid w:val="00F2311E"/>
    <w:rsid w:val="00F2412F"/>
    <w:rsid w:val="00F24273"/>
    <w:rsid w:val="00F24B42"/>
    <w:rsid w:val="00F25FC4"/>
    <w:rsid w:val="00F26E23"/>
    <w:rsid w:val="00F30357"/>
    <w:rsid w:val="00F30C02"/>
    <w:rsid w:val="00F314CC"/>
    <w:rsid w:val="00F31F1F"/>
    <w:rsid w:val="00F323AF"/>
    <w:rsid w:val="00F32A1D"/>
    <w:rsid w:val="00F33207"/>
    <w:rsid w:val="00F350AD"/>
    <w:rsid w:val="00F356E5"/>
    <w:rsid w:val="00F3621F"/>
    <w:rsid w:val="00F36B34"/>
    <w:rsid w:val="00F36F1C"/>
    <w:rsid w:val="00F40405"/>
    <w:rsid w:val="00F408BF"/>
    <w:rsid w:val="00F40A46"/>
    <w:rsid w:val="00F40A73"/>
    <w:rsid w:val="00F41230"/>
    <w:rsid w:val="00F41701"/>
    <w:rsid w:val="00F42874"/>
    <w:rsid w:val="00F428DB"/>
    <w:rsid w:val="00F43590"/>
    <w:rsid w:val="00F44CB9"/>
    <w:rsid w:val="00F472A3"/>
    <w:rsid w:val="00F47458"/>
    <w:rsid w:val="00F47DFD"/>
    <w:rsid w:val="00F50565"/>
    <w:rsid w:val="00F50EA4"/>
    <w:rsid w:val="00F5273F"/>
    <w:rsid w:val="00F52A3D"/>
    <w:rsid w:val="00F53501"/>
    <w:rsid w:val="00F535CD"/>
    <w:rsid w:val="00F55D8B"/>
    <w:rsid w:val="00F55FFD"/>
    <w:rsid w:val="00F57745"/>
    <w:rsid w:val="00F60183"/>
    <w:rsid w:val="00F6056E"/>
    <w:rsid w:val="00F6085D"/>
    <w:rsid w:val="00F615CC"/>
    <w:rsid w:val="00F63292"/>
    <w:rsid w:val="00F64903"/>
    <w:rsid w:val="00F64E13"/>
    <w:rsid w:val="00F6516A"/>
    <w:rsid w:val="00F6771E"/>
    <w:rsid w:val="00F67893"/>
    <w:rsid w:val="00F70262"/>
    <w:rsid w:val="00F72A24"/>
    <w:rsid w:val="00F72A38"/>
    <w:rsid w:val="00F7364D"/>
    <w:rsid w:val="00F73C7D"/>
    <w:rsid w:val="00F742C5"/>
    <w:rsid w:val="00F75949"/>
    <w:rsid w:val="00F75B91"/>
    <w:rsid w:val="00F8051F"/>
    <w:rsid w:val="00F807B3"/>
    <w:rsid w:val="00F80CB9"/>
    <w:rsid w:val="00F82B20"/>
    <w:rsid w:val="00F82B62"/>
    <w:rsid w:val="00F8472A"/>
    <w:rsid w:val="00F8548D"/>
    <w:rsid w:val="00F86F7C"/>
    <w:rsid w:val="00F8729E"/>
    <w:rsid w:val="00F912C9"/>
    <w:rsid w:val="00F91B10"/>
    <w:rsid w:val="00F91CC9"/>
    <w:rsid w:val="00F939F3"/>
    <w:rsid w:val="00F95095"/>
    <w:rsid w:val="00F95B2D"/>
    <w:rsid w:val="00F9671A"/>
    <w:rsid w:val="00F974B0"/>
    <w:rsid w:val="00F9760C"/>
    <w:rsid w:val="00FA02FB"/>
    <w:rsid w:val="00FA087D"/>
    <w:rsid w:val="00FA1B54"/>
    <w:rsid w:val="00FA2224"/>
    <w:rsid w:val="00FA2431"/>
    <w:rsid w:val="00FA26B4"/>
    <w:rsid w:val="00FA318B"/>
    <w:rsid w:val="00FA487C"/>
    <w:rsid w:val="00FA512D"/>
    <w:rsid w:val="00FA5D4D"/>
    <w:rsid w:val="00FA6A73"/>
    <w:rsid w:val="00FA6B21"/>
    <w:rsid w:val="00FA7310"/>
    <w:rsid w:val="00FB14FC"/>
    <w:rsid w:val="00FB1A31"/>
    <w:rsid w:val="00FB1F9C"/>
    <w:rsid w:val="00FB2497"/>
    <w:rsid w:val="00FB302D"/>
    <w:rsid w:val="00FB3457"/>
    <w:rsid w:val="00FB69EE"/>
    <w:rsid w:val="00FB7311"/>
    <w:rsid w:val="00FC0E7B"/>
    <w:rsid w:val="00FC2376"/>
    <w:rsid w:val="00FC5F6F"/>
    <w:rsid w:val="00FC697E"/>
    <w:rsid w:val="00FC780F"/>
    <w:rsid w:val="00FC79F1"/>
    <w:rsid w:val="00FD17DA"/>
    <w:rsid w:val="00FD231E"/>
    <w:rsid w:val="00FD2E2D"/>
    <w:rsid w:val="00FD323A"/>
    <w:rsid w:val="00FD4088"/>
    <w:rsid w:val="00FD49F0"/>
    <w:rsid w:val="00FD4C67"/>
    <w:rsid w:val="00FD4EC6"/>
    <w:rsid w:val="00FD6703"/>
    <w:rsid w:val="00FD6B13"/>
    <w:rsid w:val="00FD7D6A"/>
    <w:rsid w:val="00FE3FF3"/>
    <w:rsid w:val="00FE4191"/>
    <w:rsid w:val="00FE47C5"/>
    <w:rsid w:val="00FE5B12"/>
    <w:rsid w:val="00FE5FDC"/>
    <w:rsid w:val="00FE6183"/>
    <w:rsid w:val="00FE6380"/>
    <w:rsid w:val="00FE6C2D"/>
    <w:rsid w:val="00FF019C"/>
    <w:rsid w:val="00FF107A"/>
    <w:rsid w:val="00FF1E71"/>
    <w:rsid w:val="00FF224D"/>
    <w:rsid w:val="00FF26AE"/>
    <w:rsid w:val="00FF3355"/>
    <w:rsid w:val="00FF5010"/>
    <w:rsid w:val="00FF695F"/>
    <w:rsid w:val="00FF6DD5"/>
    <w:rsid w:val="00FF7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66D40"/>
  <w15:chartTrackingRefBased/>
  <w15:docId w15:val="{3B436F07-5346-4269-B55C-F90451CF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7B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7B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C7B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7B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7B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7B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7B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7B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7B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B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7B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C7B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7B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7B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7B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7B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7B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7B77"/>
    <w:rPr>
      <w:rFonts w:eastAsiaTheme="majorEastAsia" w:cstheme="majorBidi"/>
      <w:color w:val="272727" w:themeColor="text1" w:themeTint="D8"/>
    </w:rPr>
  </w:style>
  <w:style w:type="paragraph" w:styleId="Title">
    <w:name w:val="Title"/>
    <w:basedOn w:val="Normal"/>
    <w:next w:val="Normal"/>
    <w:link w:val="TitleChar"/>
    <w:uiPriority w:val="10"/>
    <w:qFormat/>
    <w:rsid w:val="004C7B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B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7B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7B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7B77"/>
    <w:pPr>
      <w:spacing w:before="160"/>
      <w:jc w:val="center"/>
    </w:pPr>
    <w:rPr>
      <w:i/>
      <w:iCs/>
      <w:color w:val="404040" w:themeColor="text1" w:themeTint="BF"/>
    </w:rPr>
  </w:style>
  <w:style w:type="character" w:customStyle="1" w:styleId="QuoteChar">
    <w:name w:val="Quote Char"/>
    <w:basedOn w:val="DefaultParagraphFont"/>
    <w:link w:val="Quote"/>
    <w:uiPriority w:val="29"/>
    <w:rsid w:val="004C7B77"/>
    <w:rPr>
      <w:i/>
      <w:iCs/>
      <w:color w:val="404040" w:themeColor="text1" w:themeTint="BF"/>
    </w:rPr>
  </w:style>
  <w:style w:type="paragraph" w:styleId="ListParagraph">
    <w:name w:val="List Paragraph"/>
    <w:basedOn w:val="Normal"/>
    <w:uiPriority w:val="34"/>
    <w:qFormat/>
    <w:rsid w:val="004C7B77"/>
    <w:pPr>
      <w:ind w:left="720"/>
      <w:contextualSpacing/>
    </w:pPr>
  </w:style>
  <w:style w:type="character" w:styleId="IntenseEmphasis">
    <w:name w:val="Intense Emphasis"/>
    <w:basedOn w:val="DefaultParagraphFont"/>
    <w:uiPriority w:val="21"/>
    <w:qFormat/>
    <w:rsid w:val="004C7B77"/>
    <w:rPr>
      <w:i/>
      <w:iCs/>
      <w:color w:val="0F4761" w:themeColor="accent1" w:themeShade="BF"/>
    </w:rPr>
  </w:style>
  <w:style w:type="paragraph" w:styleId="IntenseQuote">
    <w:name w:val="Intense Quote"/>
    <w:basedOn w:val="Normal"/>
    <w:next w:val="Normal"/>
    <w:link w:val="IntenseQuoteChar"/>
    <w:uiPriority w:val="30"/>
    <w:qFormat/>
    <w:rsid w:val="004C7B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7B77"/>
    <w:rPr>
      <w:i/>
      <w:iCs/>
      <w:color w:val="0F4761" w:themeColor="accent1" w:themeShade="BF"/>
    </w:rPr>
  </w:style>
  <w:style w:type="character" w:styleId="IntenseReference">
    <w:name w:val="Intense Reference"/>
    <w:basedOn w:val="DefaultParagraphFont"/>
    <w:uiPriority w:val="32"/>
    <w:qFormat/>
    <w:rsid w:val="004C7B77"/>
    <w:rPr>
      <w:b/>
      <w:bCs/>
      <w:smallCaps/>
      <w:color w:val="0F4761" w:themeColor="accent1" w:themeShade="BF"/>
      <w:spacing w:val="5"/>
    </w:rPr>
  </w:style>
  <w:style w:type="table" w:styleId="TableGrid">
    <w:name w:val="Table Grid"/>
    <w:basedOn w:val="TableNormal"/>
    <w:uiPriority w:val="39"/>
    <w:rsid w:val="004C7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03FC7"/>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503FC7"/>
    <w:rPr>
      <w:kern w:val="0"/>
      <w:sz w:val="20"/>
      <w:szCs w:val="20"/>
      <w14:ligatures w14:val="none"/>
    </w:rPr>
  </w:style>
  <w:style w:type="character" w:styleId="FootnoteReference">
    <w:name w:val="footnote reference"/>
    <w:basedOn w:val="DefaultParagraphFont"/>
    <w:uiPriority w:val="99"/>
    <w:semiHidden/>
    <w:unhideWhenUsed/>
    <w:rsid w:val="00503FC7"/>
    <w:rPr>
      <w:vertAlign w:val="superscript"/>
    </w:rPr>
  </w:style>
  <w:style w:type="paragraph" w:styleId="EndnoteText">
    <w:name w:val="endnote text"/>
    <w:basedOn w:val="Normal"/>
    <w:link w:val="EndnoteTextChar"/>
    <w:uiPriority w:val="99"/>
    <w:semiHidden/>
    <w:unhideWhenUsed/>
    <w:rsid w:val="00503FC7"/>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503FC7"/>
    <w:rPr>
      <w:kern w:val="0"/>
      <w:sz w:val="20"/>
      <w:szCs w:val="20"/>
      <w14:ligatures w14:val="none"/>
    </w:rPr>
  </w:style>
  <w:style w:type="character" w:styleId="EndnoteReference">
    <w:name w:val="endnote reference"/>
    <w:basedOn w:val="DefaultParagraphFont"/>
    <w:uiPriority w:val="99"/>
    <w:semiHidden/>
    <w:unhideWhenUsed/>
    <w:rsid w:val="00503FC7"/>
    <w:rPr>
      <w:vertAlign w:val="superscript"/>
    </w:rPr>
  </w:style>
  <w:style w:type="paragraph" w:styleId="Header">
    <w:name w:val="header"/>
    <w:basedOn w:val="Normal"/>
    <w:link w:val="HeaderChar"/>
    <w:uiPriority w:val="99"/>
    <w:unhideWhenUsed/>
    <w:rsid w:val="00D20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0510"/>
  </w:style>
  <w:style w:type="paragraph" w:styleId="Footer">
    <w:name w:val="footer"/>
    <w:basedOn w:val="Normal"/>
    <w:link w:val="FooterChar"/>
    <w:uiPriority w:val="99"/>
    <w:unhideWhenUsed/>
    <w:rsid w:val="00D205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0510"/>
  </w:style>
  <w:style w:type="paragraph" w:styleId="BodyText">
    <w:name w:val="Body Text"/>
    <w:basedOn w:val="Normal"/>
    <w:link w:val="BodyTextChar"/>
    <w:rsid w:val="000410FD"/>
    <w:pPr>
      <w:overflowPunct w:val="0"/>
      <w:autoSpaceDE w:val="0"/>
      <w:autoSpaceDN w:val="0"/>
      <w:adjustRightInd w:val="0"/>
      <w:spacing w:after="0" w:line="240" w:lineRule="auto"/>
      <w:jc w:val="both"/>
      <w:textAlignment w:val="baseline"/>
    </w:pPr>
    <w:rPr>
      <w:rFonts w:ascii="Arial" w:eastAsia="Times New Roman" w:hAnsi="Arial" w:cs="Arial"/>
      <w:kern w:val="0"/>
      <w:sz w:val="20"/>
      <w:szCs w:val="20"/>
      <w14:ligatures w14:val="none"/>
    </w:rPr>
  </w:style>
  <w:style w:type="character" w:customStyle="1" w:styleId="BodyTextChar">
    <w:name w:val="Body Text Char"/>
    <w:basedOn w:val="DefaultParagraphFont"/>
    <w:link w:val="BodyText"/>
    <w:rsid w:val="000410FD"/>
    <w:rPr>
      <w:rFonts w:ascii="Arial" w:eastAsia="Times New Roman" w:hAnsi="Arial" w:cs="Arial"/>
      <w:kern w:val="0"/>
      <w:sz w:val="20"/>
      <w:szCs w:val="20"/>
      <w14:ligatures w14:val="none"/>
    </w:rPr>
  </w:style>
  <w:style w:type="paragraph" w:customStyle="1" w:styleId="Default">
    <w:name w:val="Default"/>
    <w:rsid w:val="00A62721"/>
    <w:pPr>
      <w:autoSpaceDE w:val="0"/>
      <w:autoSpaceDN w:val="0"/>
      <w:adjustRightInd w:val="0"/>
      <w:spacing w:after="0" w:line="240" w:lineRule="auto"/>
    </w:pPr>
    <w:rPr>
      <w:rFonts w:ascii="Arial" w:hAnsi="Arial" w:cs="Arial"/>
      <w:color w:val="000000"/>
      <w:kern w:val="0"/>
    </w:rPr>
  </w:style>
  <w:style w:type="character" w:styleId="Strong">
    <w:name w:val="Strong"/>
    <w:basedOn w:val="DefaultParagraphFont"/>
    <w:uiPriority w:val="22"/>
    <w:qFormat/>
    <w:rsid w:val="00A41CFC"/>
    <w:rPr>
      <w:b/>
      <w:bCs/>
    </w:rPr>
  </w:style>
  <w:style w:type="character" w:styleId="CommentReference">
    <w:name w:val="annotation reference"/>
    <w:basedOn w:val="DefaultParagraphFont"/>
    <w:uiPriority w:val="99"/>
    <w:semiHidden/>
    <w:unhideWhenUsed/>
    <w:rsid w:val="007916EE"/>
    <w:rPr>
      <w:sz w:val="16"/>
      <w:szCs w:val="16"/>
    </w:rPr>
  </w:style>
  <w:style w:type="paragraph" w:styleId="CommentText">
    <w:name w:val="annotation text"/>
    <w:basedOn w:val="Normal"/>
    <w:link w:val="CommentTextChar"/>
    <w:uiPriority w:val="99"/>
    <w:unhideWhenUsed/>
    <w:rsid w:val="007916EE"/>
    <w:pPr>
      <w:spacing w:line="240" w:lineRule="auto"/>
    </w:pPr>
    <w:rPr>
      <w:sz w:val="20"/>
      <w:szCs w:val="20"/>
    </w:rPr>
  </w:style>
  <w:style w:type="character" w:customStyle="1" w:styleId="CommentTextChar">
    <w:name w:val="Comment Text Char"/>
    <w:basedOn w:val="DefaultParagraphFont"/>
    <w:link w:val="CommentText"/>
    <w:uiPriority w:val="99"/>
    <w:rsid w:val="007916EE"/>
    <w:rPr>
      <w:sz w:val="20"/>
      <w:szCs w:val="20"/>
    </w:rPr>
  </w:style>
  <w:style w:type="paragraph" w:styleId="CommentSubject">
    <w:name w:val="annotation subject"/>
    <w:basedOn w:val="CommentText"/>
    <w:next w:val="CommentText"/>
    <w:link w:val="CommentSubjectChar"/>
    <w:uiPriority w:val="99"/>
    <w:semiHidden/>
    <w:unhideWhenUsed/>
    <w:rsid w:val="007916EE"/>
    <w:rPr>
      <w:b/>
      <w:bCs/>
    </w:rPr>
  </w:style>
  <w:style w:type="character" w:customStyle="1" w:styleId="CommentSubjectChar">
    <w:name w:val="Comment Subject Char"/>
    <w:basedOn w:val="CommentTextChar"/>
    <w:link w:val="CommentSubject"/>
    <w:uiPriority w:val="99"/>
    <w:semiHidden/>
    <w:rsid w:val="007916EE"/>
    <w:rPr>
      <w:b/>
      <w:bCs/>
      <w:sz w:val="20"/>
      <w:szCs w:val="20"/>
    </w:rPr>
  </w:style>
  <w:style w:type="paragraph" w:styleId="Revision">
    <w:name w:val="Revision"/>
    <w:hidden/>
    <w:uiPriority w:val="99"/>
    <w:semiHidden/>
    <w:rsid w:val="00580E00"/>
    <w:pPr>
      <w:spacing w:after="0" w:line="240" w:lineRule="auto"/>
    </w:pPr>
  </w:style>
  <w:style w:type="paragraph" w:styleId="NormalWeb">
    <w:name w:val="Normal (Web)"/>
    <w:basedOn w:val="Normal"/>
    <w:uiPriority w:val="99"/>
    <w:semiHidden/>
    <w:unhideWhenUsed/>
    <w:rsid w:val="000F1DC9"/>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fc7efbc-3519-4043-a7cf-9257e46b4e16" xsi:nil="true"/>
    <lcf76f155ced4ddcb4097134ff3c332f xmlns="3796c711-4acb-4d3d-a580-180100c913f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E72FCB22B88D4C84868C2B49ACDC1F" ma:contentTypeVersion="14" ma:contentTypeDescription="Create a new document." ma:contentTypeScope="" ma:versionID="c46bffdf57131facb3cbfdb533900192">
  <xsd:schema xmlns:xsd="http://www.w3.org/2001/XMLSchema" xmlns:xs="http://www.w3.org/2001/XMLSchema" xmlns:p="http://schemas.microsoft.com/office/2006/metadata/properties" xmlns:ns2="3796c711-4acb-4d3d-a580-180100c913f5" xmlns:ns3="0fc7efbc-3519-4043-a7cf-9257e46b4e16" targetNamespace="http://schemas.microsoft.com/office/2006/metadata/properties" ma:root="true" ma:fieldsID="fb28b8783310e1d465fad1208faf4b7d" ns2:_="" ns3:_="">
    <xsd:import namespace="3796c711-4acb-4d3d-a580-180100c913f5"/>
    <xsd:import namespace="0fc7efbc-3519-4043-a7cf-9257e46b4e1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96c711-4acb-4d3d-a580-180100c913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c7efbc-3519-4043-a7cf-9257e46b4e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02da3f5-79f2-443c-8713-bed2e5b0d9b0}" ma:internalName="TaxCatchAll" ma:showField="CatchAllData" ma:web="0fc7efbc-3519-4043-a7cf-9257e46b4e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52DBD7-473A-44DE-AE4A-4547D1189F4F}">
  <ds:schemaRefs>
    <ds:schemaRef ds:uri="http://schemas.microsoft.com/sharepoint/v3/contenttype/forms"/>
  </ds:schemaRefs>
</ds:datastoreItem>
</file>

<file path=customXml/itemProps2.xml><?xml version="1.0" encoding="utf-8"?>
<ds:datastoreItem xmlns:ds="http://schemas.openxmlformats.org/officeDocument/2006/customXml" ds:itemID="{7D9C3410-1EDB-4913-B447-9DD00FC4ABFD}">
  <ds:schemaRefs>
    <ds:schemaRef ds:uri="http://schemas.openxmlformats.org/officeDocument/2006/bibliography"/>
  </ds:schemaRefs>
</ds:datastoreItem>
</file>

<file path=customXml/itemProps3.xml><?xml version="1.0" encoding="utf-8"?>
<ds:datastoreItem xmlns:ds="http://schemas.openxmlformats.org/officeDocument/2006/customXml" ds:itemID="{B2B04834-626E-4E1F-B748-A4C7BFAA711C}">
  <ds:schemaRefs>
    <ds:schemaRef ds:uri="http://purl.org/dc/elements/1.1/"/>
    <ds:schemaRef ds:uri="http://schemas.openxmlformats.org/package/2006/metadata/core-properties"/>
    <ds:schemaRef ds:uri="http://purl.org/dc/terms/"/>
    <ds:schemaRef ds:uri="http://schemas.microsoft.com/office/infopath/2007/PartnerControls"/>
    <ds:schemaRef ds:uri="0fc7efbc-3519-4043-a7cf-9257e46b4e16"/>
    <ds:schemaRef ds:uri="http://schemas.microsoft.com/office/2006/documentManagement/types"/>
    <ds:schemaRef ds:uri="http://schemas.microsoft.com/office/2006/metadata/properties"/>
    <ds:schemaRef ds:uri="3796c711-4acb-4d3d-a580-180100c913f5"/>
    <ds:schemaRef ds:uri="http://www.w3.org/XML/1998/namespace"/>
    <ds:schemaRef ds:uri="http://purl.org/dc/dcmitype/"/>
  </ds:schemaRefs>
</ds:datastoreItem>
</file>

<file path=customXml/itemProps4.xml><?xml version="1.0" encoding="utf-8"?>
<ds:datastoreItem xmlns:ds="http://schemas.openxmlformats.org/officeDocument/2006/customXml" ds:itemID="{6912A565-D9A4-48D5-863D-9CA1AEA0DC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96c711-4acb-4d3d-a580-180100c913f5"/>
    <ds:schemaRef ds:uri="0fc7efbc-3519-4043-a7cf-9257e46b4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48</Pages>
  <Words>8657</Words>
  <Characters>49348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Clement</dc:creator>
  <cp:lastModifiedBy>G Corinne Sloley</cp:lastModifiedBy>
  <cp:revision>32</cp:revision>
  <dcterms:created xsi:type="dcterms:W3CDTF">2025-02-10T12:21:00Z</dcterms:created>
  <dcterms:modified xsi:type="dcterms:W3CDTF">2025-10-22T09:18:00Z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0x01010004E72FCB22B88D4C84868C2B49ACDC1F</vt:lpwstr>
  </property>
  <property fmtid="{D5CDD505-2E9C-101B-9397-08002B2CF9AE}" pid="3" name="MediaServiceImageTags">
    <vt:lpwstr/>
  </property>
</Properties>
</file>